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A85" w:rsidRDefault="008B4A85"/>
    <w:p w:rsidR="00AC7C1F" w:rsidRDefault="00AC7C1F"/>
    <w:p w:rsidR="00AC7C1F" w:rsidRDefault="00AC7C1F"/>
    <w:p w:rsidR="00AC7C1F" w:rsidRDefault="00AC7C1F"/>
    <w:p w:rsidR="00AC7C1F" w:rsidRDefault="00AC7C1F"/>
    <w:p w:rsidR="00AC7C1F" w:rsidRDefault="00AC7C1F"/>
    <w:p w:rsidR="00AC7C1F" w:rsidRDefault="00AC7C1F"/>
    <w:p w:rsidR="00AC7C1F" w:rsidRPr="00AC7C1F" w:rsidRDefault="00AC7C1F" w:rsidP="00AC7C1F">
      <w:pPr>
        <w:jc w:val="center"/>
        <w:rPr>
          <w:rFonts w:ascii="Times New Roman" w:hAnsi="Times New Roman" w:cs="Times New Roman"/>
          <w:sz w:val="72"/>
          <w:szCs w:val="72"/>
        </w:rPr>
      </w:pPr>
      <w:r w:rsidRPr="00AC7C1F">
        <w:rPr>
          <w:rFonts w:ascii="Times New Roman" w:hAnsi="Times New Roman" w:cs="Times New Roman"/>
          <w:sz w:val="72"/>
          <w:szCs w:val="72"/>
        </w:rPr>
        <w:t xml:space="preserve">Гибкое выравнивание белковых структур. Сервисы </w:t>
      </w:r>
      <w:r w:rsidRPr="00AC7C1F">
        <w:rPr>
          <w:rFonts w:ascii="Times New Roman" w:hAnsi="Times New Roman" w:cs="Times New Roman"/>
          <w:sz w:val="72"/>
          <w:szCs w:val="72"/>
          <w:lang w:val="en-US"/>
        </w:rPr>
        <w:t>POSA</w:t>
      </w:r>
      <w:r w:rsidRPr="00AC7C1F">
        <w:rPr>
          <w:rFonts w:ascii="Times New Roman" w:hAnsi="Times New Roman" w:cs="Times New Roman"/>
          <w:sz w:val="72"/>
          <w:szCs w:val="72"/>
        </w:rPr>
        <w:t xml:space="preserve">, </w:t>
      </w:r>
      <w:r w:rsidRPr="00AC7C1F">
        <w:rPr>
          <w:rFonts w:ascii="Times New Roman" w:hAnsi="Times New Roman" w:cs="Times New Roman"/>
          <w:sz w:val="72"/>
          <w:szCs w:val="72"/>
          <w:lang w:val="en-US"/>
        </w:rPr>
        <w:t>FATCAT</w:t>
      </w:r>
      <w:r w:rsidRPr="00AC7C1F">
        <w:rPr>
          <w:rFonts w:ascii="Times New Roman" w:hAnsi="Times New Roman" w:cs="Times New Roman"/>
          <w:sz w:val="72"/>
          <w:szCs w:val="72"/>
        </w:rPr>
        <w:t>.</w:t>
      </w:r>
    </w:p>
    <w:p w:rsidR="00AC7C1F" w:rsidRDefault="00AC7C1F"/>
    <w:p w:rsidR="00AC7C1F" w:rsidRDefault="00AC7C1F"/>
    <w:p w:rsidR="00AC7C1F" w:rsidRDefault="00AC7C1F"/>
    <w:p w:rsidR="00AC7C1F" w:rsidRPr="00AC7C1F" w:rsidRDefault="00AC7C1F" w:rsidP="00AC7C1F">
      <w:pPr>
        <w:jc w:val="right"/>
        <w:rPr>
          <w:sz w:val="40"/>
          <w:szCs w:val="40"/>
        </w:rPr>
      </w:pPr>
    </w:p>
    <w:p w:rsidR="00AC7C1F" w:rsidRPr="009C6266" w:rsidRDefault="00AC7C1F" w:rsidP="00AC7C1F">
      <w:pPr>
        <w:jc w:val="right"/>
        <w:rPr>
          <w:rFonts w:ascii="Times New Roman" w:hAnsi="Times New Roman" w:cs="Times New Roman"/>
          <w:sz w:val="40"/>
          <w:szCs w:val="40"/>
        </w:rPr>
      </w:pPr>
      <w:r w:rsidRPr="009C6266">
        <w:rPr>
          <w:rFonts w:ascii="Times New Roman" w:hAnsi="Times New Roman" w:cs="Times New Roman"/>
          <w:sz w:val="40"/>
          <w:szCs w:val="40"/>
        </w:rPr>
        <w:t>Реферат студента 4 курса</w:t>
      </w:r>
    </w:p>
    <w:p w:rsidR="00AC7C1F" w:rsidRPr="009C6266" w:rsidRDefault="00AC7C1F" w:rsidP="00AC7C1F">
      <w:pPr>
        <w:jc w:val="right"/>
        <w:rPr>
          <w:rFonts w:ascii="Times New Roman" w:hAnsi="Times New Roman" w:cs="Times New Roman"/>
          <w:sz w:val="40"/>
          <w:szCs w:val="40"/>
        </w:rPr>
      </w:pPr>
      <w:r w:rsidRPr="009C6266">
        <w:rPr>
          <w:rFonts w:ascii="Times New Roman" w:hAnsi="Times New Roman" w:cs="Times New Roman"/>
          <w:sz w:val="40"/>
          <w:szCs w:val="40"/>
        </w:rPr>
        <w:t>Факультета Биоинженерии и Биоинформатики</w:t>
      </w:r>
    </w:p>
    <w:p w:rsidR="00AC7C1F" w:rsidRPr="009C6266" w:rsidRDefault="00AC7C1F" w:rsidP="00AC7C1F">
      <w:pPr>
        <w:jc w:val="right"/>
        <w:rPr>
          <w:rFonts w:ascii="Times New Roman" w:hAnsi="Times New Roman" w:cs="Times New Roman"/>
          <w:sz w:val="40"/>
          <w:szCs w:val="40"/>
        </w:rPr>
      </w:pPr>
      <w:proofErr w:type="gramStart"/>
      <w:r w:rsidRPr="009C6266">
        <w:rPr>
          <w:rFonts w:ascii="Times New Roman" w:hAnsi="Times New Roman" w:cs="Times New Roman"/>
          <w:sz w:val="40"/>
          <w:szCs w:val="40"/>
        </w:rPr>
        <w:t>Алешина</w:t>
      </w:r>
      <w:proofErr w:type="gramEnd"/>
      <w:r w:rsidRPr="009C6266">
        <w:rPr>
          <w:rFonts w:ascii="Times New Roman" w:hAnsi="Times New Roman" w:cs="Times New Roman"/>
          <w:sz w:val="40"/>
          <w:szCs w:val="40"/>
        </w:rPr>
        <w:t xml:space="preserve"> Василия Алексеевича</w:t>
      </w:r>
    </w:p>
    <w:p w:rsidR="00AC7C1F" w:rsidRPr="009C6266" w:rsidRDefault="00AC7C1F" w:rsidP="00AC7C1F">
      <w:pPr>
        <w:jc w:val="right"/>
        <w:rPr>
          <w:rFonts w:ascii="Times New Roman" w:hAnsi="Times New Roman" w:cs="Times New Roman"/>
          <w:sz w:val="36"/>
          <w:szCs w:val="36"/>
        </w:rPr>
      </w:pPr>
    </w:p>
    <w:p w:rsidR="00AC7C1F" w:rsidRPr="009C6266" w:rsidRDefault="00AC7C1F">
      <w:pPr>
        <w:rPr>
          <w:rFonts w:ascii="Times New Roman" w:hAnsi="Times New Roman" w:cs="Times New Roman"/>
        </w:rPr>
      </w:pPr>
    </w:p>
    <w:p w:rsidR="00AC7C1F" w:rsidRPr="009C6266" w:rsidRDefault="00AC7C1F">
      <w:pPr>
        <w:rPr>
          <w:rFonts w:ascii="Times New Roman" w:hAnsi="Times New Roman" w:cs="Times New Roman"/>
        </w:rPr>
      </w:pPr>
    </w:p>
    <w:p w:rsidR="00AC7C1F" w:rsidRPr="009C6266" w:rsidRDefault="00AC7C1F">
      <w:pPr>
        <w:rPr>
          <w:rFonts w:ascii="Times New Roman" w:hAnsi="Times New Roman" w:cs="Times New Roman"/>
        </w:rPr>
      </w:pPr>
    </w:p>
    <w:p w:rsidR="009C6266" w:rsidRDefault="00AC7C1F" w:rsidP="00AC7C1F">
      <w:pPr>
        <w:jc w:val="center"/>
        <w:rPr>
          <w:rFonts w:ascii="Times New Roman" w:hAnsi="Times New Roman" w:cs="Times New Roman"/>
          <w:sz w:val="36"/>
          <w:szCs w:val="36"/>
        </w:rPr>
      </w:pPr>
      <w:r w:rsidRPr="009C6266">
        <w:rPr>
          <w:rFonts w:ascii="Times New Roman" w:hAnsi="Times New Roman" w:cs="Times New Roman"/>
          <w:sz w:val="36"/>
          <w:szCs w:val="36"/>
        </w:rPr>
        <w:t>22 декабря 2014</w:t>
      </w:r>
    </w:p>
    <w:p w:rsidR="009C6266" w:rsidRDefault="009C6266">
      <w:pPr>
        <w:rPr>
          <w:rFonts w:ascii="Times New Roman" w:hAnsi="Times New Roman" w:cs="Times New Roman"/>
          <w:sz w:val="36"/>
          <w:szCs w:val="36"/>
        </w:rPr>
      </w:pPr>
      <w:r>
        <w:rPr>
          <w:rFonts w:ascii="Times New Roman" w:hAnsi="Times New Roman" w:cs="Times New Roman"/>
          <w:sz w:val="36"/>
          <w:szCs w:val="36"/>
        </w:rPr>
        <w:br w:type="page"/>
      </w:r>
    </w:p>
    <w:p w:rsidR="00D625DF" w:rsidRDefault="00D625DF" w:rsidP="009C6266">
      <w:pPr>
        <w:rPr>
          <w:rFonts w:ascii="Times New Roman" w:hAnsi="Times New Roman" w:cs="Times New Roman"/>
          <w:sz w:val="36"/>
          <w:szCs w:val="36"/>
        </w:rPr>
      </w:pPr>
    </w:p>
    <w:p w:rsidR="00D625DF" w:rsidRDefault="00D625DF" w:rsidP="009C6266">
      <w:pPr>
        <w:rPr>
          <w:rFonts w:ascii="Times New Roman" w:hAnsi="Times New Roman" w:cs="Times New Roman"/>
          <w:sz w:val="36"/>
          <w:szCs w:val="36"/>
        </w:rPr>
      </w:pPr>
    </w:p>
    <w:p w:rsidR="00D625DF" w:rsidRPr="009C6266" w:rsidRDefault="00D625DF" w:rsidP="009C6266">
      <w:pPr>
        <w:rPr>
          <w:rFonts w:ascii="Times New Roman" w:hAnsi="Times New Roman" w:cs="Times New Roman"/>
          <w:sz w:val="36"/>
          <w:szCs w:val="36"/>
        </w:rPr>
      </w:pPr>
    </w:p>
    <w:p w:rsidR="00AC7C1F" w:rsidRPr="009C6266" w:rsidRDefault="009C6266">
      <w:pPr>
        <w:rPr>
          <w:rFonts w:ascii="Times New Roman" w:hAnsi="Times New Roman" w:cs="Times New Roman"/>
          <w:sz w:val="28"/>
          <w:szCs w:val="28"/>
        </w:rPr>
      </w:pPr>
      <w:r w:rsidRPr="009C6266">
        <w:rPr>
          <w:rFonts w:ascii="Times New Roman" w:hAnsi="Times New Roman" w:cs="Times New Roman"/>
          <w:sz w:val="28"/>
          <w:szCs w:val="28"/>
        </w:rPr>
        <w:t>Содержание</w:t>
      </w:r>
    </w:p>
    <w:p w:rsidR="00D625DF" w:rsidRDefault="00D625DF">
      <w:pPr>
        <w:rPr>
          <w:rFonts w:ascii="Times New Roman" w:hAnsi="Times New Roman" w:cs="Times New Roman"/>
          <w:sz w:val="24"/>
          <w:szCs w:val="24"/>
        </w:rPr>
      </w:pPr>
    </w:p>
    <w:p w:rsidR="009C6266" w:rsidRDefault="009C6266">
      <w:pPr>
        <w:rPr>
          <w:rFonts w:ascii="Times New Roman" w:hAnsi="Times New Roman" w:cs="Times New Roman"/>
          <w:sz w:val="24"/>
          <w:szCs w:val="24"/>
        </w:rPr>
      </w:pPr>
      <w:r>
        <w:rPr>
          <w:rFonts w:ascii="Times New Roman" w:hAnsi="Times New Roman" w:cs="Times New Roman"/>
          <w:sz w:val="24"/>
          <w:szCs w:val="24"/>
        </w:rPr>
        <w:t>Введение …………………………………………………………………………………………3</w:t>
      </w:r>
    </w:p>
    <w:p w:rsidR="009C6266" w:rsidRDefault="003A409A">
      <w:pPr>
        <w:rPr>
          <w:rFonts w:ascii="Times New Roman" w:hAnsi="Times New Roman" w:cs="Times New Roman"/>
          <w:sz w:val="24"/>
          <w:szCs w:val="24"/>
        </w:rPr>
      </w:pPr>
      <w:r>
        <w:rPr>
          <w:rFonts w:ascii="Times New Roman" w:hAnsi="Times New Roman" w:cs="Times New Roman"/>
          <w:sz w:val="24"/>
          <w:szCs w:val="24"/>
        </w:rPr>
        <w:t>Обсуждение………………………………………………………………………………………4</w:t>
      </w:r>
    </w:p>
    <w:p w:rsidR="009C6266" w:rsidRDefault="009C6266">
      <w:pPr>
        <w:rPr>
          <w:rFonts w:ascii="Times New Roman" w:hAnsi="Times New Roman" w:cs="Times New Roman"/>
          <w:sz w:val="24"/>
          <w:szCs w:val="24"/>
        </w:rPr>
      </w:pPr>
      <w:r>
        <w:rPr>
          <w:rFonts w:ascii="Times New Roman" w:hAnsi="Times New Roman" w:cs="Times New Roman"/>
          <w:sz w:val="24"/>
          <w:szCs w:val="24"/>
        </w:rPr>
        <w:t>Заключение……………………………………………………………………………………</w:t>
      </w:r>
      <w:r w:rsidR="00D625DF">
        <w:rPr>
          <w:rFonts w:ascii="Times New Roman" w:hAnsi="Times New Roman" w:cs="Times New Roman"/>
          <w:sz w:val="24"/>
          <w:szCs w:val="24"/>
        </w:rPr>
        <w:t>...11</w:t>
      </w:r>
    </w:p>
    <w:p w:rsidR="009C6266" w:rsidRPr="009C6266" w:rsidRDefault="009C6266">
      <w:pPr>
        <w:rPr>
          <w:rFonts w:ascii="Times New Roman" w:hAnsi="Times New Roman" w:cs="Times New Roman"/>
          <w:sz w:val="24"/>
          <w:szCs w:val="24"/>
        </w:rPr>
      </w:pPr>
      <w:r>
        <w:rPr>
          <w:rFonts w:ascii="Times New Roman" w:hAnsi="Times New Roman" w:cs="Times New Roman"/>
          <w:sz w:val="24"/>
          <w:szCs w:val="24"/>
        </w:rPr>
        <w:t>Список литературы……………………………………………………………………………</w:t>
      </w:r>
      <w:r w:rsidR="00D625DF">
        <w:rPr>
          <w:rFonts w:ascii="Times New Roman" w:hAnsi="Times New Roman" w:cs="Times New Roman"/>
          <w:sz w:val="24"/>
          <w:szCs w:val="24"/>
        </w:rPr>
        <w:t>..12</w:t>
      </w:r>
    </w:p>
    <w:p w:rsidR="00AC7C1F" w:rsidRPr="009C6266" w:rsidRDefault="00AC7C1F" w:rsidP="009C6266">
      <w:pPr>
        <w:ind w:firstLine="426"/>
        <w:rPr>
          <w:rFonts w:ascii="Times New Roman" w:hAnsi="Times New Roman" w:cs="Times New Roman"/>
          <w:sz w:val="24"/>
          <w:szCs w:val="24"/>
        </w:rPr>
      </w:pPr>
    </w:p>
    <w:p w:rsidR="009C6266" w:rsidRDefault="009C6266">
      <w:pPr>
        <w:rPr>
          <w:rFonts w:ascii="Times New Roman" w:hAnsi="Times New Roman" w:cs="Times New Roman"/>
          <w:sz w:val="24"/>
          <w:szCs w:val="24"/>
        </w:rPr>
      </w:pPr>
      <w:r>
        <w:rPr>
          <w:rFonts w:ascii="Times New Roman" w:hAnsi="Times New Roman" w:cs="Times New Roman"/>
          <w:sz w:val="24"/>
          <w:szCs w:val="24"/>
        </w:rPr>
        <w:br w:type="page"/>
      </w:r>
    </w:p>
    <w:p w:rsidR="00AC7C1F" w:rsidRPr="00E936A3" w:rsidRDefault="00E936A3">
      <w:pPr>
        <w:rPr>
          <w:rFonts w:ascii="Times New Roman" w:hAnsi="Times New Roman" w:cs="Times New Roman"/>
          <w:sz w:val="28"/>
          <w:szCs w:val="28"/>
        </w:rPr>
      </w:pPr>
      <w:r w:rsidRPr="00E936A3">
        <w:rPr>
          <w:rFonts w:ascii="Times New Roman" w:hAnsi="Times New Roman" w:cs="Times New Roman"/>
          <w:sz w:val="28"/>
          <w:szCs w:val="28"/>
        </w:rPr>
        <w:lastRenderedPageBreak/>
        <w:t>Введение</w:t>
      </w:r>
    </w:p>
    <w:p w:rsidR="00AC7C1F" w:rsidRPr="003A409A" w:rsidRDefault="000263B5" w:rsidP="00E936A3">
      <w:pPr>
        <w:ind w:firstLine="426"/>
        <w:rPr>
          <w:rFonts w:ascii="Times New Roman" w:hAnsi="Times New Roman" w:cs="Times New Roman"/>
          <w:sz w:val="24"/>
          <w:szCs w:val="24"/>
        </w:rPr>
      </w:pPr>
      <w:r w:rsidRPr="000263B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E5D1962" wp14:editId="44A384D1">
                <wp:simplePos x="0" y="0"/>
                <wp:positionH relativeFrom="column">
                  <wp:posOffset>4434840</wp:posOffset>
                </wp:positionH>
                <wp:positionV relativeFrom="paragraph">
                  <wp:posOffset>4090035</wp:posOffset>
                </wp:positionV>
                <wp:extent cx="1951990"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403985"/>
                        </a:xfrm>
                        <a:prstGeom prst="rect">
                          <a:avLst/>
                        </a:prstGeom>
                        <a:solidFill>
                          <a:srgbClr val="FFFFFF"/>
                        </a:solidFill>
                        <a:ln w="9525">
                          <a:noFill/>
                          <a:miter lim="800000"/>
                          <a:headEnd/>
                          <a:tailEnd/>
                        </a:ln>
                      </wps:spPr>
                      <wps:txbx>
                        <w:txbxContent>
                          <w:p w:rsidR="006C15C2" w:rsidRPr="000263B5" w:rsidRDefault="006C15C2">
                            <w:pPr>
                              <w:rPr>
                                <w:i/>
                              </w:rPr>
                            </w:pPr>
                            <w:r w:rsidRPr="000263B5">
                              <w:rPr>
                                <w:b/>
                                <w:i/>
                              </w:rPr>
                              <w:t>Комментарий</w:t>
                            </w:r>
                            <w:r w:rsidRPr="000263B5">
                              <w:rPr>
                                <w:i/>
                              </w:rPr>
                              <w:t>. Сопоставляя рисунки (</w:t>
                            </w:r>
                            <w:r w:rsidRPr="000263B5">
                              <w:rPr>
                                <w:i/>
                                <w:lang w:val="en-US"/>
                              </w:rPr>
                              <w:t>a</w:t>
                            </w:r>
                            <w:r w:rsidRPr="000263B5">
                              <w:rPr>
                                <w:i/>
                              </w:rPr>
                              <w:t>) и (</w:t>
                            </w:r>
                            <w:r w:rsidRPr="000263B5">
                              <w:rPr>
                                <w:i/>
                                <w:lang w:val="en-US"/>
                              </w:rPr>
                              <w:t>b</w:t>
                            </w:r>
                            <w:r w:rsidRPr="000263B5">
                              <w:rPr>
                                <w:i/>
                              </w:rPr>
                              <w:t xml:space="preserve">) возникает вопрос, неужели </w:t>
                            </w:r>
                            <w:r w:rsidRPr="000263B5">
                              <w:rPr>
                                <w:i/>
                                <w:lang w:val="en-US"/>
                              </w:rPr>
                              <w:t>DALI</w:t>
                            </w:r>
                            <w:r w:rsidRPr="000263B5">
                              <w:rPr>
                                <w:i/>
                              </w:rPr>
                              <w:t xml:space="preserve"> сделал выравнивание спирали </w:t>
                            </w:r>
                            <w:r w:rsidRPr="000263B5">
                              <w:rPr>
                                <w:i/>
                                <w:lang w:val="en-US"/>
                              </w:rPr>
                              <w:t>II</w:t>
                            </w:r>
                            <w:r w:rsidRPr="000263B5">
                              <w:rPr>
                                <w:i/>
                              </w:rPr>
                              <w:t xml:space="preserve"> лишь до черной стрелки? Ответ: да.</w:t>
                            </w:r>
                            <w:r w:rsidRPr="000263B5">
                              <w:rPr>
                                <w:i/>
                              </w:rPr>
                              <w:br/>
                              <w:t xml:space="preserve">Вопрос второй: зачем же вводить поворот №1? Ответ: он не обязателен, но система подсчета весов алгоритма </w:t>
                            </w:r>
                            <w:r w:rsidRPr="000263B5">
                              <w:rPr>
                                <w:i/>
                                <w:lang w:val="en-US"/>
                              </w:rPr>
                              <w:t>FATCAT</w:t>
                            </w:r>
                            <w:r w:rsidRPr="000263B5">
                              <w:rPr>
                                <w:i/>
                              </w:rPr>
                              <w:t xml:space="preserve"> этот поворот не уничтожила (см. далее ступени алгоритма).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49.2pt;margin-top:322.05pt;width:153.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" stroked="f">
                <v:textbox style="mso-fit-shape-to-text:t">
                  <w:txbxContent>
                    <w:p w:rsidR="006C15C2" w:rsidRPr="000263B5" w:rsidRDefault="006C15C2">
                      <w:pPr>
                        <w:rPr>
                          <w:i/>
                        </w:rPr>
                      </w:pPr>
                      <w:r w:rsidRPr="000263B5">
                        <w:rPr>
                          <w:b/>
                          <w:i/>
                        </w:rPr>
                        <w:t>Комментарий</w:t>
                      </w:r>
                      <w:r w:rsidRPr="000263B5">
                        <w:rPr>
                          <w:i/>
                        </w:rPr>
                        <w:t>. Сопоставляя рисунки (</w:t>
                      </w:r>
                      <w:r w:rsidRPr="000263B5">
                        <w:rPr>
                          <w:i/>
                          <w:lang w:val="en-US"/>
                        </w:rPr>
                        <w:t>a</w:t>
                      </w:r>
                      <w:r w:rsidRPr="000263B5">
                        <w:rPr>
                          <w:i/>
                        </w:rPr>
                        <w:t>) и (</w:t>
                      </w:r>
                      <w:r w:rsidRPr="000263B5">
                        <w:rPr>
                          <w:i/>
                          <w:lang w:val="en-US"/>
                        </w:rPr>
                        <w:t>b</w:t>
                      </w:r>
                      <w:r w:rsidRPr="000263B5">
                        <w:rPr>
                          <w:i/>
                        </w:rPr>
                        <w:t xml:space="preserve">) возникает вопрос, неужели </w:t>
                      </w:r>
                      <w:r w:rsidRPr="000263B5">
                        <w:rPr>
                          <w:i/>
                          <w:lang w:val="en-US"/>
                        </w:rPr>
                        <w:t>DALI</w:t>
                      </w:r>
                      <w:r w:rsidRPr="000263B5">
                        <w:rPr>
                          <w:i/>
                        </w:rPr>
                        <w:t xml:space="preserve"> сделал выравнивание спирали </w:t>
                      </w:r>
                      <w:r w:rsidRPr="000263B5">
                        <w:rPr>
                          <w:i/>
                          <w:lang w:val="en-US"/>
                        </w:rPr>
                        <w:t>II</w:t>
                      </w:r>
                      <w:r w:rsidRPr="000263B5">
                        <w:rPr>
                          <w:i/>
                        </w:rPr>
                        <w:t xml:space="preserve"> лишь до черной стрелки? Ответ: да.</w:t>
                      </w:r>
                      <w:r w:rsidRPr="000263B5">
                        <w:rPr>
                          <w:i/>
                        </w:rPr>
                        <w:br/>
                        <w:t xml:space="preserve">Вопрос второй: зачем же вводить поворот №1? Ответ: он не обязателен, но система подсчета весов алгоритма </w:t>
                      </w:r>
                      <w:r w:rsidRPr="000263B5">
                        <w:rPr>
                          <w:i/>
                          <w:lang w:val="en-US"/>
                        </w:rPr>
                        <w:t>FATCAT</w:t>
                      </w:r>
                      <w:r w:rsidRPr="000263B5">
                        <w:rPr>
                          <w:i/>
                        </w:rPr>
                        <w:t xml:space="preserve"> этот поворот не уничтожила (см. далее ступени алгоритма).</w:t>
                      </w:r>
                    </w:p>
                  </w:txbxContent>
                </v:textbox>
              </v:shape>
            </w:pict>
          </mc:Fallback>
        </mc:AlternateContent>
      </w:r>
      <w:r w:rsidR="00E936A3">
        <w:rPr>
          <w:rFonts w:ascii="Times New Roman" w:hAnsi="Times New Roman" w:cs="Times New Roman"/>
          <w:sz w:val="24"/>
          <w:szCs w:val="24"/>
        </w:rPr>
        <w:t xml:space="preserve">Решение задачи пространственного выравнивания является интересной и важной с научной точки зрения. Как известно, гомологичные белки имеют сходство топологии и/или последовательности. Особый интерес представляют белки, которые имеют высокое сходство топологии при отсутствии гомологии по последовательности, и наоборот, белки с высоким сходством последовательностей, но различием в топологии, так как сопоставление таких белков позволяет выявить мотивы и аминокислотные остатки, важные для поддержания укладки белка, либо для возникновения подвижности и изменения укладки молекулы. Накопленные таким образом знания в перспективе будут полезны для моделирования и создания белков с заданными свойствами, что найдет широкое применение в промышленности и медицине. Существует много эвристических подходов к решению задачи пространственного выравнивания, многие из которых для совмещения молекул </w:t>
      </w:r>
      <w:proofErr w:type="gramStart"/>
      <w:r w:rsidR="00E936A3">
        <w:rPr>
          <w:rFonts w:ascii="Times New Roman" w:hAnsi="Times New Roman" w:cs="Times New Roman"/>
          <w:sz w:val="24"/>
          <w:szCs w:val="24"/>
        </w:rPr>
        <w:t>сперва</w:t>
      </w:r>
      <w:proofErr w:type="gramEnd"/>
      <w:r w:rsidR="00E936A3">
        <w:rPr>
          <w:rFonts w:ascii="Times New Roman" w:hAnsi="Times New Roman" w:cs="Times New Roman"/>
          <w:sz w:val="24"/>
          <w:szCs w:val="24"/>
        </w:rPr>
        <w:t xml:space="preserve"> совмещают их центры масс, а затем оптимизируют углы поворота. Однако целый ряд случаев нельзя разрешить с помощью такого «жесткого» выравнивания молекул, если например, один из доменов или участков последовательности </w:t>
      </w:r>
      <w:r w:rsidR="00BF7E9A">
        <w:rPr>
          <w:rFonts w:ascii="Times New Roman" w:hAnsi="Times New Roman" w:cs="Times New Roman"/>
          <w:sz w:val="24"/>
          <w:szCs w:val="24"/>
        </w:rPr>
        <w:t xml:space="preserve">повернут относительно остального белка. Не может помочь в этом случае иногда даже учет вторичной структуры белка, так как изгиб может и часто изменяет число спиралей и бета-тяжей, </w:t>
      </w:r>
      <w:proofErr w:type="gramStart"/>
      <w:r w:rsidR="00BF7E9A">
        <w:rPr>
          <w:rFonts w:ascii="Times New Roman" w:hAnsi="Times New Roman" w:cs="Times New Roman"/>
          <w:sz w:val="24"/>
          <w:szCs w:val="24"/>
        </w:rPr>
        <w:t>например</w:t>
      </w:r>
      <w:proofErr w:type="gramEnd"/>
      <w:r w:rsidR="00BF7E9A">
        <w:rPr>
          <w:rFonts w:ascii="Times New Roman" w:hAnsi="Times New Roman" w:cs="Times New Roman"/>
          <w:sz w:val="24"/>
          <w:szCs w:val="24"/>
        </w:rPr>
        <w:t xml:space="preserve"> в структурах </w:t>
      </w:r>
      <w:proofErr w:type="spellStart"/>
      <w:r w:rsidR="00BF7E9A">
        <w:rPr>
          <w:rFonts w:ascii="Times New Roman" w:hAnsi="Times New Roman" w:cs="Times New Roman"/>
          <w:sz w:val="24"/>
          <w:szCs w:val="24"/>
        </w:rPr>
        <w:t>спектрина</w:t>
      </w:r>
      <w:proofErr w:type="spellEnd"/>
      <w:r w:rsidR="00BF7E9A">
        <w:rPr>
          <w:rFonts w:ascii="Times New Roman" w:hAnsi="Times New Roman" w:cs="Times New Roman"/>
          <w:sz w:val="24"/>
          <w:szCs w:val="24"/>
        </w:rPr>
        <w:t xml:space="preserve"> </w:t>
      </w:r>
      <w:r w:rsidR="00BF7E9A" w:rsidRPr="00BF7E9A">
        <w:rPr>
          <w:rFonts w:ascii="Times New Roman" w:hAnsi="Times New Roman" w:cs="Times New Roman"/>
          <w:sz w:val="24"/>
          <w:szCs w:val="24"/>
        </w:rPr>
        <w:t>2</w:t>
      </w:r>
      <w:proofErr w:type="spellStart"/>
      <w:r w:rsidR="00BF7E9A">
        <w:rPr>
          <w:rFonts w:ascii="Times New Roman" w:hAnsi="Times New Roman" w:cs="Times New Roman"/>
          <w:sz w:val="24"/>
          <w:szCs w:val="24"/>
          <w:lang w:val="en-US"/>
        </w:rPr>
        <w:t>spc</w:t>
      </w:r>
      <w:proofErr w:type="spellEnd"/>
      <w:r w:rsidR="0099634C">
        <w:rPr>
          <w:rFonts w:ascii="Times New Roman" w:hAnsi="Times New Roman" w:cs="Times New Roman"/>
          <w:sz w:val="24"/>
          <w:szCs w:val="24"/>
        </w:rPr>
        <w:t xml:space="preserve"> </w:t>
      </w:r>
      <w:r w:rsidR="00BF7E9A">
        <w:rPr>
          <w:rFonts w:ascii="Times New Roman" w:hAnsi="Times New Roman" w:cs="Times New Roman"/>
          <w:sz w:val="24"/>
          <w:szCs w:val="24"/>
        </w:rPr>
        <w:t xml:space="preserve">и </w:t>
      </w:r>
      <w:r w:rsidR="00BF7E9A" w:rsidRPr="00BF7E9A">
        <w:rPr>
          <w:rFonts w:ascii="Times New Roman" w:hAnsi="Times New Roman" w:cs="Times New Roman"/>
          <w:sz w:val="24"/>
          <w:szCs w:val="24"/>
        </w:rPr>
        <w:t>1</w:t>
      </w:r>
      <w:proofErr w:type="spellStart"/>
      <w:r w:rsidR="00BF7E9A">
        <w:rPr>
          <w:rFonts w:ascii="Times New Roman" w:hAnsi="Times New Roman" w:cs="Times New Roman"/>
          <w:sz w:val="24"/>
          <w:szCs w:val="24"/>
          <w:lang w:val="en-US"/>
        </w:rPr>
        <w:t>aj</w:t>
      </w:r>
      <w:proofErr w:type="spellEnd"/>
      <w:r w:rsidR="00BF7E9A" w:rsidRPr="00BF7E9A">
        <w:rPr>
          <w:rFonts w:ascii="Times New Roman" w:hAnsi="Times New Roman" w:cs="Times New Roman"/>
          <w:sz w:val="24"/>
          <w:szCs w:val="24"/>
        </w:rPr>
        <w:t xml:space="preserve">3 </w:t>
      </w:r>
      <w:r w:rsidR="00BF7E9A">
        <w:rPr>
          <w:rFonts w:ascii="Times New Roman" w:hAnsi="Times New Roman" w:cs="Times New Roman"/>
          <w:sz w:val="24"/>
          <w:szCs w:val="24"/>
        </w:rPr>
        <w:t xml:space="preserve">одна из </w:t>
      </w:r>
      <w:r w:rsidR="0099634C">
        <w:rPr>
          <w:rFonts w:ascii="Times New Roman" w:hAnsi="Times New Roman" w:cs="Times New Roman"/>
          <w:sz w:val="24"/>
          <w:szCs w:val="24"/>
        </w:rPr>
        <w:t>спиралей сгибается пополам (рис. 1</w:t>
      </w:r>
      <w:r w:rsidR="0099634C">
        <w:rPr>
          <w:rFonts w:ascii="Times New Roman" w:hAnsi="Times New Roman" w:cs="Times New Roman"/>
          <w:sz w:val="24"/>
          <w:szCs w:val="24"/>
          <w:lang w:val="en-US"/>
        </w:rPr>
        <w:t>b</w:t>
      </w:r>
      <w:r w:rsidR="0099634C" w:rsidRPr="0099634C">
        <w:rPr>
          <w:rFonts w:ascii="Times New Roman" w:hAnsi="Times New Roman" w:cs="Times New Roman"/>
          <w:sz w:val="24"/>
          <w:szCs w:val="24"/>
        </w:rPr>
        <w:t xml:space="preserve"> </w:t>
      </w:r>
      <w:r w:rsidR="0099634C">
        <w:rPr>
          <w:rFonts w:ascii="Times New Roman" w:hAnsi="Times New Roman" w:cs="Times New Roman"/>
          <w:sz w:val="24"/>
          <w:szCs w:val="24"/>
        </w:rPr>
        <w:t xml:space="preserve">из статьи </w:t>
      </w:r>
      <w:r w:rsidR="0099634C" w:rsidRPr="0099634C">
        <w:rPr>
          <w:rFonts w:ascii="Times New Roman" w:hAnsi="Times New Roman" w:cs="Times New Roman"/>
          <w:sz w:val="24"/>
          <w:szCs w:val="24"/>
        </w:rPr>
        <w:t>[1]</w:t>
      </w:r>
      <w:r w:rsidR="0099634C">
        <w:rPr>
          <w:rFonts w:ascii="Times New Roman" w:hAnsi="Times New Roman" w:cs="Times New Roman"/>
          <w:sz w:val="24"/>
          <w:szCs w:val="24"/>
        </w:rPr>
        <w:t>).</w:t>
      </w:r>
      <w:r w:rsidR="003A409A" w:rsidRPr="003A409A">
        <w:rPr>
          <w:rFonts w:ascii="Times New Roman" w:hAnsi="Times New Roman" w:cs="Times New Roman"/>
          <w:sz w:val="24"/>
          <w:szCs w:val="24"/>
        </w:rPr>
        <w:t xml:space="preserve"> </w:t>
      </w:r>
      <w:r w:rsidR="003A409A">
        <w:rPr>
          <w:rFonts w:ascii="Times New Roman" w:hAnsi="Times New Roman" w:cs="Times New Roman"/>
          <w:sz w:val="24"/>
          <w:szCs w:val="24"/>
        </w:rPr>
        <w:t>Для решения этой проблемы применяют метод «гибкого» выравнивания, когда допускается внесение поворотов в структуру белка для наилучшего совмещения. Рассмотрим этот метод подробнее.</w:t>
      </w:r>
    </w:p>
    <w:p w:rsidR="00AC7C1F" w:rsidRPr="009C6266" w:rsidRDefault="003A409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6263C86" wp14:editId="13ECB234">
            <wp:extent cx="4523740" cy="2981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3740" cy="2981325"/>
                    </a:xfrm>
                    <a:prstGeom prst="rect">
                      <a:avLst/>
                    </a:prstGeom>
                    <a:noFill/>
                  </pic:spPr>
                </pic:pic>
              </a:graphicData>
            </a:graphic>
          </wp:inline>
        </w:drawing>
      </w:r>
    </w:p>
    <w:p w:rsidR="000263B5" w:rsidRDefault="003A409A">
      <w:pPr>
        <w:rPr>
          <w:rFonts w:ascii="Times New Roman" w:hAnsi="Times New Roman" w:cs="Times New Roman"/>
          <w:sz w:val="24"/>
          <w:szCs w:val="24"/>
        </w:rPr>
      </w:pPr>
      <w:r>
        <w:rPr>
          <w:rFonts w:ascii="Times New Roman" w:hAnsi="Times New Roman" w:cs="Times New Roman"/>
          <w:sz w:val="24"/>
          <w:szCs w:val="24"/>
        </w:rPr>
        <w:t xml:space="preserve">Рисунок 1. Из статьи </w:t>
      </w:r>
      <w:r w:rsidRPr="00DF5511">
        <w:rPr>
          <w:rFonts w:ascii="Times New Roman" w:hAnsi="Times New Roman" w:cs="Times New Roman"/>
          <w:sz w:val="24"/>
          <w:szCs w:val="24"/>
        </w:rPr>
        <w:t>[1].</w:t>
      </w:r>
      <w:r>
        <w:rPr>
          <w:rFonts w:ascii="Times New Roman" w:hAnsi="Times New Roman" w:cs="Times New Roman"/>
          <w:sz w:val="24"/>
          <w:szCs w:val="24"/>
        </w:rPr>
        <w:t xml:space="preserve"> </w:t>
      </w:r>
      <w:r w:rsidR="00DF5511">
        <w:rPr>
          <w:rFonts w:ascii="Times New Roman" w:hAnsi="Times New Roman" w:cs="Times New Roman"/>
          <w:sz w:val="24"/>
          <w:szCs w:val="24"/>
        </w:rPr>
        <w:t xml:space="preserve">Сравнение структур </w:t>
      </w:r>
      <w:proofErr w:type="spellStart"/>
      <w:r w:rsidR="00DF5511">
        <w:rPr>
          <w:rFonts w:ascii="Times New Roman" w:hAnsi="Times New Roman" w:cs="Times New Roman"/>
          <w:sz w:val="24"/>
          <w:szCs w:val="24"/>
        </w:rPr>
        <w:t>спектринов</w:t>
      </w:r>
      <w:proofErr w:type="spellEnd"/>
      <w:r w:rsidR="00DF5511">
        <w:rPr>
          <w:rFonts w:ascii="Times New Roman" w:hAnsi="Times New Roman" w:cs="Times New Roman"/>
          <w:sz w:val="24"/>
          <w:szCs w:val="24"/>
        </w:rPr>
        <w:t xml:space="preserve"> </w:t>
      </w:r>
      <w:r w:rsidR="00DF5511" w:rsidRPr="00DF5511">
        <w:rPr>
          <w:rFonts w:ascii="Times New Roman" w:hAnsi="Times New Roman" w:cs="Times New Roman"/>
          <w:sz w:val="24"/>
          <w:szCs w:val="24"/>
        </w:rPr>
        <w:t>1</w:t>
      </w:r>
      <w:proofErr w:type="spellStart"/>
      <w:r w:rsidR="00DF5511">
        <w:rPr>
          <w:rFonts w:ascii="Times New Roman" w:hAnsi="Times New Roman" w:cs="Times New Roman"/>
          <w:sz w:val="24"/>
          <w:szCs w:val="24"/>
          <w:lang w:val="en-US"/>
        </w:rPr>
        <w:t>aj</w:t>
      </w:r>
      <w:proofErr w:type="spellEnd"/>
      <w:r w:rsidR="00DF5511" w:rsidRPr="00DF5511">
        <w:rPr>
          <w:rFonts w:ascii="Times New Roman" w:hAnsi="Times New Roman" w:cs="Times New Roman"/>
          <w:sz w:val="24"/>
          <w:szCs w:val="24"/>
        </w:rPr>
        <w:t xml:space="preserve">3 </w:t>
      </w:r>
      <w:r w:rsidR="00DF5511">
        <w:rPr>
          <w:rFonts w:ascii="Times New Roman" w:hAnsi="Times New Roman" w:cs="Times New Roman"/>
          <w:sz w:val="24"/>
          <w:szCs w:val="24"/>
        </w:rPr>
        <w:t>и 2</w:t>
      </w:r>
      <w:proofErr w:type="spellStart"/>
      <w:r w:rsidR="00DF5511">
        <w:rPr>
          <w:rFonts w:ascii="Times New Roman" w:hAnsi="Times New Roman" w:cs="Times New Roman"/>
          <w:sz w:val="24"/>
          <w:szCs w:val="24"/>
          <w:lang w:val="en-US"/>
        </w:rPr>
        <w:t>spc</w:t>
      </w:r>
      <w:proofErr w:type="spellEnd"/>
      <w:r w:rsidR="00DF5511">
        <w:rPr>
          <w:rFonts w:ascii="Times New Roman" w:hAnsi="Times New Roman" w:cs="Times New Roman"/>
          <w:sz w:val="24"/>
          <w:szCs w:val="24"/>
        </w:rPr>
        <w:t xml:space="preserve">. (а) матрица выровненных фрагментов по итогам работы алгоритмов </w:t>
      </w:r>
      <w:r w:rsidR="00DF5511">
        <w:rPr>
          <w:rFonts w:ascii="Times New Roman" w:hAnsi="Times New Roman" w:cs="Times New Roman"/>
          <w:sz w:val="24"/>
          <w:szCs w:val="24"/>
          <w:lang w:val="en-US"/>
        </w:rPr>
        <w:t>FATCAT</w:t>
      </w:r>
      <w:r w:rsidR="00DF5511" w:rsidRPr="00DF5511">
        <w:rPr>
          <w:rFonts w:ascii="Times New Roman" w:hAnsi="Times New Roman" w:cs="Times New Roman"/>
          <w:sz w:val="24"/>
          <w:szCs w:val="24"/>
        </w:rPr>
        <w:t>[1],</w:t>
      </w:r>
      <w:r w:rsidR="00DF5511">
        <w:rPr>
          <w:rFonts w:ascii="Times New Roman" w:hAnsi="Times New Roman" w:cs="Times New Roman"/>
          <w:sz w:val="24"/>
          <w:szCs w:val="24"/>
        </w:rPr>
        <w:t xml:space="preserve"> </w:t>
      </w:r>
      <w:r w:rsidR="00DF5511">
        <w:rPr>
          <w:rFonts w:ascii="Times New Roman" w:hAnsi="Times New Roman" w:cs="Times New Roman"/>
          <w:sz w:val="24"/>
          <w:szCs w:val="24"/>
          <w:lang w:val="en-US"/>
        </w:rPr>
        <w:t>DALI</w:t>
      </w:r>
      <w:r w:rsidR="00DF5511" w:rsidRPr="00DF5511">
        <w:rPr>
          <w:rFonts w:ascii="Times New Roman" w:hAnsi="Times New Roman" w:cs="Times New Roman"/>
          <w:sz w:val="24"/>
          <w:szCs w:val="24"/>
        </w:rPr>
        <w:t>[</w:t>
      </w:r>
      <w:r w:rsidR="0096538C">
        <w:rPr>
          <w:rFonts w:ascii="Times New Roman" w:hAnsi="Times New Roman" w:cs="Times New Roman"/>
          <w:sz w:val="24"/>
          <w:szCs w:val="24"/>
        </w:rPr>
        <w:t>2</w:t>
      </w:r>
      <w:r w:rsidR="00DF5511" w:rsidRPr="00DF5511">
        <w:rPr>
          <w:rFonts w:ascii="Times New Roman" w:hAnsi="Times New Roman" w:cs="Times New Roman"/>
          <w:sz w:val="24"/>
          <w:szCs w:val="24"/>
        </w:rPr>
        <w:t xml:space="preserve">] </w:t>
      </w:r>
      <w:r w:rsidR="00DF5511">
        <w:rPr>
          <w:rFonts w:ascii="Times New Roman" w:hAnsi="Times New Roman" w:cs="Times New Roman"/>
          <w:sz w:val="24"/>
          <w:szCs w:val="24"/>
        </w:rPr>
        <w:t xml:space="preserve">и </w:t>
      </w:r>
      <w:r w:rsidR="00DF5511">
        <w:rPr>
          <w:rFonts w:ascii="Times New Roman" w:hAnsi="Times New Roman" w:cs="Times New Roman"/>
          <w:sz w:val="24"/>
          <w:szCs w:val="24"/>
          <w:lang w:val="en-US"/>
        </w:rPr>
        <w:t>CE</w:t>
      </w:r>
      <w:r w:rsidR="00DF5511" w:rsidRPr="00DF5511">
        <w:rPr>
          <w:rFonts w:ascii="Times New Roman" w:hAnsi="Times New Roman" w:cs="Times New Roman"/>
          <w:sz w:val="24"/>
          <w:szCs w:val="24"/>
        </w:rPr>
        <w:t>[</w:t>
      </w:r>
      <w:r w:rsidR="0096538C">
        <w:rPr>
          <w:rFonts w:ascii="Times New Roman" w:hAnsi="Times New Roman" w:cs="Times New Roman"/>
          <w:sz w:val="24"/>
          <w:szCs w:val="24"/>
        </w:rPr>
        <w:t>3</w:t>
      </w:r>
      <w:r w:rsidR="00DF5511" w:rsidRPr="00DF5511">
        <w:rPr>
          <w:rFonts w:ascii="Times New Roman" w:hAnsi="Times New Roman" w:cs="Times New Roman"/>
          <w:sz w:val="24"/>
          <w:szCs w:val="24"/>
        </w:rPr>
        <w:t xml:space="preserve">] </w:t>
      </w:r>
      <w:r w:rsidR="00DF5511">
        <w:rPr>
          <w:rFonts w:ascii="Times New Roman" w:hAnsi="Times New Roman" w:cs="Times New Roman"/>
          <w:sz w:val="24"/>
          <w:szCs w:val="24"/>
        </w:rPr>
        <w:t xml:space="preserve">показаны серым, черным и светло-серым соответственно. </w:t>
      </w:r>
      <w:r w:rsidR="00DF5511" w:rsidRPr="00DF5511">
        <w:rPr>
          <w:rFonts w:ascii="Times New Roman" w:hAnsi="Times New Roman" w:cs="Times New Roman"/>
          <w:sz w:val="24"/>
          <w:szCs w:val="24"/>
        </w:rPr>
        <w:t>(</w:t>
      </w:r>
      <w:r w:rsidR="00DF5511">
        <w:rPr>
          <w:rFonts w:ascii="Times New Roman" w:hAnsi="Times New Roman" w:cs="Times New Roman"/>
          <w:sz w:val="24"/>
          <w:szCs w:val="24"/>
          <w:lang w:val="en-US"/>
        </w:rPr>
        <w:t>b</w:t>
      </w:r>
      <w:r w:rsidR="00DF5511" w:rsidRPr="00DF5511">
        <w:rPr>
          <w:rFonts w:ascii="Times New Roman" w:hAnsi="Times New Roman" w:cs="Times New Roman"/>
          <w:sz w:val="24"/>
          <w:szCs w:val="24"/>
        </w:rPr>
        <w:t xml:space="preserve">) </w:t>
      </w:r>
      <w:r w:rsidR="00DF5511">
        <w:rPr>
          <w:rFonts w:ascii="Times New Roman" w:hAnsi="Times New Roman" w:cs="Times New Roman"/>
          <w:sz w:val="24"/>
          <w:szCs w:val="24"/>
        </w:rPr>
        <w:t>пространственное совмещение структур</w:t>
      </w:r>
      <w:r w:rsidR="0096538C">
        <w:rPr>
          <w:rFonts w:ascii="Times New Roman" w:hAnsi="Times New Roman" w:cs="Times New Roman"/>
          <w:sz w:val="24"/>
          <w:szCs w:val="24"/>
        </w:rPr>
        <w:t xml:space="preserve"> </w:t>
      </w:r>
      <w:r w:rsidR="0096538C" w:rsidRPr="0096538C">
        <w:rPr>
          <w:rFonts w:ascii="Times New Roman" w:hAnsi="Times New Roman" w:cs="Times New Roman"/>
          <w:sz w:val="24"/>
          <w:szCs w:val="24"/>
        </w:rPr>
        <w:t>2</w:t>
      </w:r>
      <w:proofErr w:type="spellStart"/>
      <w:r w:rsidR="0096538C">
        <w:rPr>
          <w:rFonts w:ascii="Times New Roman" w:hAnsi="Times New Roman" w:cs="Times New Roman"/>
          <w:sz w:val="24"/>
          <w:szCs w:val="24"/>
          <w:lang w:val="en-US"/>
        </w:rPr>
        <w:t>spc</w:t>
      </w:r>
      <w:proofErr w:type="spellEnd"/>
      <w:r w:rsidR="0096538C" w:rsidRPr="0096538C">
        <w:rPr>
          <w:rFonts w:ascii="Times New Roman" w:hAnsi="Times New Roman" w:cs="Times New Roman"/>
          <w:sz w:val="24"/>
          <w:szCs w:val="24"/>
        </w:rPr>
        <w:t xml:space="preserve"> (</w:t>
      </w:r>
      <w:r w:rsidR="0096538C">
        <w:rPr>
          <w:rFonts w:ascii="Times New Roman" w:hAnsi="Times New Roman" w:cs="Times New Roman"/>
          <w:sz w:val="24"/>
          <w:szCs w:val="24"/>
        </w:rPr>
        <w:t>черным)</w:t>
      </w:r>
      <w:r w:rsidR="00DF5511">
        <w:rPr>
          <w:rFonts w:ascii="Times New Roman" w:hAnsi="Times New Roman" w:cs="Times New Roman"/>
          <w:sz w:val="24"/>
          <w:szCs w:val="24"/>
        </w:rPr>
        <w:t xml:space="preserve"> по итогам работы алгоритмов</w:t>
      </w:r>
      <w:r w:rsidR="0096538C">
        <w:rPr>
          <w:rFonts w:ascii="Times New Roman" w:hAnsi="Times New Roman" w:cs="Times New Roman"/>
          <w:sz w:val="24"/>
          <w:szCs w:val="24"/>
        </w:rPr>
        <w:t xml:space="preserve"> </w:t>
      </w:r>
      <w:r w:rsidR="0096538C">
        <w:rPr>
          <w:rFonts w:ascii="Times New Roman" w:hAnsi="Times New Roman" w:cs="Times New Roman"/>
          <w:sz w:val="24"/>
          <w:szCs w:val="24"/>
          <w:lang w:val="en-US"/>
        </w:rPr>
        <w:t>DALI</w:t>
      </w:r>
      <w:r w:rsidR="0096538C" w:rsidRPr="0096538C">
        <w:rPr>
          <w:rFonts w:ascii="Times New Roman" w:hAnsi="Times New Roman" w:cs="Times New Roman"/>
          <w:sz w:val="24"/>
          <w:szCs w:val="24"/>
        </w:rPr>
        <w:t xml:space="preserve"> (</w:t>
      </w:r>
      <w:r w:rsidR="000263B5" w:rsidRPr="00DF5511">
        <w:rPr>
          <w:rFonts w:ascii="Times New Roman" w:hAnsi="Times New Roman" w:cs="Times New Roman"/>
          <w:sz w:val="24"/>
          <w:szCs w:val="24"/>
        </w:rPr>
        <w:t>1</w:t>
      </w:r>
      <w:proofErr w:type="spellStart"/>
      <w:r w:rsidR="000263B5">
        <w:rPr>
          <w:rFonts w:ascii="Times New Roman" w:hAnsi="Times New Roman" w:cs="Times New Roman"/>
          <w:sz w:val="24"/>
          <w:szCs w:val="24"/>
          <w:lang w:val="en-US"/>
        </w:rPr>
        <w:t>aj</w:t>
      </w:r>
      <w:proofErr w:type="spellEnd"/>
      <w:r w:rsidR="000263B5" w:rsidRPr="00DF5511">
        <w:rPr>
          <w:rFonts w:ascii="Times New Roman" w:hAnsi="Times New Roman" w:cs="Times New Roman"/>
          <w:sz w:val="24"/>
          <w:szCs w:val="24"/>
        </w:rPr>
        <w:t>3</w:t>
      </w:r>
      <w:r w:rsidR="000263B5">
        <w:rPr>
          <w:rFonts w:ascii="Times New Roman" w:hAnsi="Times New Roman" w:cs="Times New Roman"/>
          <w:sz w:val="24"/>
          <w:szCs w:val="24"/>
        </w:rPr>
        <w:t xml:space="preserve"> </w:t>
      </w:r>
      <w:r w:rsidR="0096538C">
        <w:rPr>
          <w:rFonts w:ascii="Times New Roman" w:hAnsi="Times New Roman" w:cs="Times New Roman"/>
          <w:sz w:val="24"/>
          <w:szCs w:val="24"/>
        </w:rPr>
        <w:t xml:space="preserve">толстым серым) и </w:t>
      </w:r>
      <w:r w:rsidR="0096538C">
        <w:rPr>
          <w:rFonts w:ascii="Times New Roman" w:hAnsi="Times New Roman" w:cs="Times New Roman"/>
          <w:sz w:val="24"/>
          <w:szCs w:val="24"/>
          <w:lang w:val="en-US"/>
        </w:rPr>
        <w:t>FATCAT</w:t>
      </w:r>
      <w:r w:rsidR="0096538C" w:rsidRPr="0096538C">
        <w:rPr>
          <w:rFonts w:ascii="Times New Roman" w:hAnsi="Times New Roman" w:cs="Times New Roman"/>
          <w:sz w:val="24"/>
          <w:szCs w:val="24"/>
        </w:rPr>
        <w:t xml:space="preserve"> </w:t>
      </w:r>
      <w:r w:rsidR="0096538C">
        <w:rPr>
          <w:rFonts w:ascii="Times New Roman" w:hAnsi="Times New Roman" w:cs="Times New Roman"/>
          <w:sz w:val="24"/>
          <w:szCs w:val="24"/>
        </w:rPr>
        <w:t>(</w:t>
      </w:r>
      <w:r w:rsidR="000263B5" w:rsidRPr="00DF5511">
        <w:rPr>
          <w:rFonts w:ascii="Times New Roman" w:hAnsi="Times New Roman" w:cs="Times New Roman"/>
          <w:sz w:val="24"/>
          <w:szCs w:val="24"/>
        </w:rPr>
        <w:t>1</w:t>
      </w:r>
      <w:proofErr w:type="spellStart"/>
      <w:r w:rsidR="000263B5">
        <w:rPr>
          <w:rFonts w:ascii="Times New Roman" w:hAnsi="Times New Roman" w:cs="Times New Roman"/>
          <w:sz w:val="24"/>
          <w:szCs w:val="24"/>
          <w:lang w:val="en-US"/>
        </w:rPr>
        <w:t>aj</w:t>
      </w:r>
      <w:proofErr w:type="spellEnd"/>
      <w:r w:rsidR="000263B5" w:rsidRPr="00DF5511">
        <w:rPr>
          <w:rFonts w:ascii="Times New Roman" w:hAnsi="Times New Roman" w:cs="Times New Roman"/>
          <w:sz w:val="24"/>
          <w:szCs w:val="24"/>
        </w:rPr>
        <w:t>3</w:t>
      </w:r>
      <w:r w:rsidR="000263B5">
        <w:rPr>
          <w:rFonts w:ascii="Times New Roman" w:hAnsi="Times New Roman" w:cs="Times New Roman"/>
          <w:sz w:val="24"/>
          <w:szCs w:val="24"/>
        </w:rPr>
        <w:t xml:space="preserve"> </w:t>
      </w:r>
      <w:r w:rsidR="0096538C">
        <w:rPr>
          <w:rFonts w:ascii="Times New Roman" w:hAnsi="Times New Roman" w:cs="Times New Roman"/>
          <w:sz w:val="24"/>
          <w:szCs w:val="24"/>
        </w:rPr>
        <w:t>тонким серым)</w:t>
      </w:r>
      <w:r w:rsidR="00DF5511">
        <w:rPr>
          <w:rFonts w:ascii="Times New Roman" w:hAnsi="Times New Roman" w:cs="Times New Roman"/>
          <w:sz w:val="24"/>
          <w:szCs w:val="24"/>
        </w:rPr>
        <w:t xml:space="preserve">. </w:t>
      </w:r>
      <w:r w:rsidR="0096538C">
        <w:rPr>
          <w:rFonts w:ascii="Times New Roman" w:hAnsi="Times New Roman" w:cs="Times New Roman"/>
          <w:sz w:val="24"/>
          <w:szCs w:val="24"/>
        </w:rPr>
        <w:t xml:space="preserve">Черные стрелки на рисунках </w:t>
      </w:r>
      <w:r w:rsidR="0096538C" w:rsidRPr="0096538C">
        <w:rPr>
          <w:rFonts w:ascii="Times New Roman" w:hAnsi="Times New Roman" w:cs="Times New Roman"/>
          <w:sz w:val="24"/>
          <w:szCs w:val="24"/>
        </w:rPr>
        <w:t>(</w:t>
      </w:r>
      <w:r w:rsidR="0096538C">
        <w:rPr>
          <w:rFonts w:ascii="Times New Roman" w:hAnsi="Times New Roman" w:cs="Times New Roman"/>
          <w:sz w:val="24"/>
          <w:szCs w:val="24"/>
        </w:rPr>
        <w:t>а</w:t>
      </w:r>
      <w:r w:rsidR="0096538C" w:rsidRPr="0096538C">
        <w:rPr>
          <w:rFonts w:ascii="Times New Roman" w:hAnsi="Times New Roman" w:cs="Times New Roman"/>
          <w:sz w:val="24"/>
          <w:szCs w:val="24"/>
        </w:rPr>
        <w:t xml:space="preserve">) </w:t>
      </w:r>
      <w:r w:rsidR="0096538C">
        <w:rPr>
          <w:rFonts w:ascii="Times New Roman" w:hAnsi="Times New Roman" w:cs="Times New Roman"/>
          <w:sz w:val="24"/>
          <w:szCs w:val="24"/>
        </w:rPr>
        <w:t>и (</w:t>
      </w:r>
      <w:r w:rsidR="0096538C">
        <w:rPr>
          <w:rFonts w:ascii="Times New Roman" w:hAnsi="Times New Roman" w:cs="Times New Roman"/>
          <w:sz w:val="24"/>
          <w:szCs w:val="24"/>
          <w:lang w:val="en-US"/>
        </w:rPr>
        <w:t>b</w:t>
      </w:r>
      <w:r w:rsidR="0096538C">
        <w:rPr>
          <w:rFonts w:ascii="Times New Roman" w:hAnsi="Times New Roman" w:cs="Times New Roman"/>
          <w:sz w:val="24"/>
          <w:szCs w:val="24"/>
        </w:rPr>
        <w:t xml:space="preserve">) обозначают места изгибов, внесенных алгоритмом </w:t>
      </w:r>
      <w:r w:rsidR="0096538C">
        <w:rPr>
          <w:rFonts w:ascii="Times New Roman" w:hAnsi="Times New Roman" w:cs="Times New Roman"/>
          <w:sz w:val="24"/>
          <w:szCs w:val="24"/>
          <w:lang w:val="en-US"/>
        </w:rPr>
        <w:t>FATCAT</w:t>
      </w:r>
      <w:r w:rsidR="0096538C">
        <w:rPr>
          <w:rFonts w:ascii="Times New Roman" w:hAnsi="Times New Roman" w:cs="Times New Roman"/>
          <w:sz w:val="24"/>
          <w:szCs w:val="24"/>
        </w:rPr>
        <w:t xml:space="preserve">. Римские цифры </w:t>
      </w:r>
      <w:r w:rsidR="0096538C" w:rsidRPr="0096538C">
        <w:rPr>
          <w:rFonts w:ascii="Times New Roman" w:hAnsi="Times New Roman" w:cs="Times New Roman"/>
          <w:sz w:val="24"/>
          <w:szCs w:val="24"/>
        </w:rPr>
        <w:t>(</w:t>
      </w:r>
      <w:r w:rsidR="0096538C">
        <w:rPr>
          <w:rFonts w:ascii="Times New Roman" w:hAnsi="Times New Roman" w:cs="Times New Roman"/>
          <w:sz w:val="24"/>
          <w:szCs w:val="24"/>
          <w:lang w:val="en-US"/>
        </w:rPr>
        <w:t>b</w:t>
      </w:r>
      <w:r w:rsidR="0096538C" w:rsidRPr="0096538C">
        <w:rPr>
          <w:rFonts w:ascii="Times New Roman" w:hAnsi="Times New Roman" w:cs="Times New Roman"/>
          <w:sz w:val="24"/>
          <w:szCs w:val="24"/>
        </w:rPr>
        <w:t>)</w:t>
      </w:r>
      <w:r w:rsidR="0096538C">
        <w:rPr>
          <w:rFonts w:ascii="Times New Roman" w:hAnsi="Times New Roman" w:cs="Times New Roman"/>
          <w:sz w:val="24"/>
          <w:szCs w:val="24"/>
        </w:rPr>
        <w:t xml:space="preserve"> обозначают </w:t>
      </w:r>
      <w:proofErr w:type="gramStart"/>
      <w:r w:rsidR="0096538C">
        <w:rPr>
          <w:rFonts w:ascii="Times New Roman" w:hAnsi="Times New Roman" w:cs="Times New Roman"/>
          <w:sz w:val="24"/>
          <w:szCs w:val="24"/>
        </w:rPr>
        <w:t>альф</w:t>
      </w:r>
      <w:r w:rsidR="000263B5">
        <w:rPr>
          <w:rFonts w:ascii="Times New Roman" w:hAnsi="Times New Roman" w:cs="Times New Roman"/>
          <w:sz w:val="24"/>
          <w:szCs w:val="24"/>
        </w:rPr>
        <w:t>а</w:t>
      </w:r>
      <w:r w:rsidR="0096538C">
        <w:rPr>
          <w:rFonts w:ascii="Times New Roman" w:hAnsi="Times New Roman" w:cs="Times New Roman"/>
          <w:sz w:val="24"/>
          <w:szCs w:val="24"/>
        </w:rPr>
        <w:t>-спирали</w:t>
      </w:r>
      <w:proofErr w:type="gramEnd"/>
      <w:r w:rsidR="0096538C">
        <w:rPr>
          <w:rFonts w:ascii="Times New Roman" w:hAnsi="Times New Roman" w:cs="Times New Roman"/>
          <w:sz w:val="24"/>
          <w:szCs w:val="24"/>
        </w:rPr>
        <w:t>.</w:t>
      </w:r>
    </w:p>
    <w:p w:rsidR="00AC7C1F" w:rsidRPr="00260479" w:rsidRDefault="00260479">
      <w:pPr>
        <w:rPr>
          <w:rFonts w:ascii="Times New Roman" w:hAnsi="Times New Roman" w:cs="Times New Roman"/>
          <w:sz w:val="28"/>
          <w:szCs w:val="28"/>
          <w:lang w:val="en-US"/>
        </w:rPr>
      </w:pPr>
      <w:r>
        <w:rPr>
          <w:rFonts w:ascii="Times New Roman" w:hAnsi="Times New Roman" w:cs="Times New Roman"/>
          <w:sz w:val="28"/>
          <w:szCs w:val="28"/>
        </w:rPr>
        <w:lastRenderedPageBreak/>
        <w:t>Обсуждение</w:t>
      </w:r>
    </w:p>
    <w:p w:rsidR="00AC7C1F" w:rsidRDefault="00E1039D">
      <w:pPr>
        <w:rPr>
          <w:rFonts w:ascii="Times New Roman" w:hAnsi="Times New Roman" w:cs="Times New Roman"/>
          <w:sz w:val="24"/>
          <w:szCs w:val="24"/>
        </w:rPr>
      </w:pPr>
      <w:r w:rsidRPr="00E1039D">
        <w:rPr>
          <w:rFonts w:ascii="Times New Roman" w:hAnsi="Times New Roman" w:cs="Times New Roman"/>
          <w:sz w:val="24"/>
          <w:szCs w:val="24"/>
        </w:rPr>
        <w:t>О</w:t>
      </w:r>
      <w:r>
        <w:rPr>
          <w:rFonts w:ascii="Times New Roman" w:hAnsi="Times New Roman" w:cs="Times New Roman"/>
          <w:sz w:val="24"/>
          <w:szCs w:val="24"/>
        </w:rPr>
        <w:t xml:space="preserve">чевидно, что алгоритмы гибкого выравнивания остро </w:t>
      </w:r>
      <w:proofErr w:type="gramStart"/>
      <w:r>
        <w:rPr>
          <w:rFonts w:ascii="Times New Roman" w:hAnsi="Times New Roman" w:cs="Times New Roman"/>
          <w:sz w:val="24"/>
          <w:szCs w:val="24"/>
        </w:rPr>
        <w:t>необходимы</w:t>
      </w:r>
      <w:proofErr w:type="gramEnd"/>
      <w:r>
        <w:rPr>
          <w:rFonts w:ascii="Times New Roman" w:hAnsi="Times New Roman" w:cs="Times New Roman"/>
          <w:sz w:val="24"/>
          <w:szCs w:val="24"/>
        </w:rPr>
        <w:t xml:space="preserve"> по крайней мере для выравнивания одинаковых или похожих по структуре белков, находящихся в разных </w:t>
      </w:r>
      <w:proofErr w:type="spellStart"/>
      <w:r>
        <w:rPr>
          <w:rFonts w:ascii="Times New Roman" w:hAnsi="Times New Roman" w:cs="Times New Roman"/>
          <w:sz w:val="24"/>
          <w:szCs w:val="24"/>
        </w:rPr>
        <w:t>конформациях</w:t>
      </w:r>
      <w:proofErr w:type="spellEnd"/>
      <w:r>
        <w:rPr>
          <w:rFonts w:ascii="Times New Roman" w:hAnsi="Times New Roman" w:cs="Times New Roman"/>
          <w:sz w:val="24"/>
          <w:szCs w:val="24"/>
        </w:rPr>
        <w:t>, а также для поиска точек в последовательности белка, внесение поворота в которое значительно улучшает выравнивание (поиск таких точек для множества выравниваний позволит статистически обосновать предположение о подвижности молекулы в этой области). Первый алгоритм гибкого выравнивания</w:t>
      </w:r>
      <w:r w:rsidR="0066730D">
        <w:rPr>
          <w:rFonts w:ascii="Times New Roman" w:hAnsi="Times New Roman" w:cs="Times New Roman"/>
          <w:sz w:val="24"/>
          <w:szCs w:val="24"/>
        </w:rPr>
        <w:t xml:space="preserve"> </w:t>
      </w:r>
      <w:proofErr w:type="spellStart"/>
      <w:r w:rsidR="0066730D" w:rsidRPr="0066730D">
        <w:rPr>
          <w:rFonts w:ascii="Times New Roman" w:hAnsi="Times New Roman" w:cs="Times New Roman"/>
          <w:sz w:val="24"/>
          <w:szCs w:val="24"/>
        </w:rPr>
        <w:t>FlexProt</w:t>
      </w:r>
      <w:proofErr w:type="spellEnd"/>
      <w:r w:rsidR="0066730D" w:rsidRPr="0066730D">
        <w:rPr>
          <w:rFonts w:ascii="Times New Roman" w:hAnsi="Times New Roman" w:cs="Times New Roman"/>
          <w:sz w:val="24"/>
          <w:szCs w:val="24"/>
        </w:rPr>
        <w:t>[4]</w:t>
      </w:r>
      <w:r>
        <w:rPr>
          <w:rFonts w:ascii="Times New Roman" w:hAnsi="Times New Roman" w:cs="Times New Roman"/>
          <w:sz w:val="24"/>
          <w:szCs w:val="24"/>
        </w:rPr>
        <w:t xml:space="preserve"> появился в 2002 году</w:t>
      </w:r>
      <w:r w:rsidR="0066730D">
        <w:rPr>
          <w:rFonts w:ascii="Times New Roman" w:hAnsi="Times New Roman" w:cs="Times New Roman"/>
          <w:sz w:val="24"/>
          <w:szCs w:val="24"/>
        </w:rPr>
        <w:t xml:space="preserve">, уже в 2003 году появился алгоритм </w:t>
      </w:r>
      <w:r w:rsidR="0066730D">
        <w:rPr>
          <w:rFonts w:ascii="Times New Roman" w:hAnsi="Times New Roman" w:cs="Times New Roman"/>
          <w:sz w:val="24"/>
          <w:szCs w:val="24"/>
          <w:lang w:val="en-US"/>
        </w:rPr>
        <w:t>FATCAT</w:t>
      </w:r>
      <w:r w:rsidR="0066730D" w:rsidRPr="0066730D">
        <w:rPr>
          <w:rFonts w:ascii="Times New Roman" w:hAnsi="Times New Roman" w:cs="Times New Roman"/>
          <w:sz w:val="24"/>
          <w:szCs w:val="24"/>
        </w:rPr>
        <w:t>[1]</w:t>
      </w:r>
      <w:r w:rsidR="0066730D">
        <w:rPr>
          <w:rFonts w:ascii="Times New Roman" w:hAnsi="Times New Roman" w:cs="Times New Roman"/>
          <w:sz w:val="24"/>
          <w:szCs w:val="24"/>
        </w:rPr>
        <w:t xml:space="preserve">, который лучше справлялся с минимизацией числа вносимых в выравнивание поворотов (по данным авторов </w:t>
      </w:r>
      <w:r w:rsidR="0066730D">
        <w:rPr>
          <w:rFonts w:ascii="Times New Roman" w:hAnsi="Times New Roman" w:cs="Times New Roman"/>
          <w:sz w:val="24"/>
          <w:szCs w:val="24"/>
          <w:lang w:val="en-US"/>
        </w:rPr>
        <w:t>FATCAT</w:t>
      </w:r>
      <w:r w:rsidR="0066730D">
        <w:rPr>
          <w:rFonts w:ascii="Times New Roman" w:hAnsi="Times New Roman" w:cs="Times New Roman"/>
          <w:sz w:val="24"/>
          <w:szCs w:val="24"/>
        </w:rPr>
        <w:t xml:space="preserve">, на тех же примерах, что использовали авторы </w:t>
      </w:r>
      <w:proofErr w:type="spellStart"/>
      <w:r w:rsidR="0066730D">
        <w:rPr>
          <w:rFonts w:ascii="Times New Roman" w:hAnsi="Times New Roman" w:cs="Times New Roman"/>
          <w:sz w:val="24"/>
          <w:szCs w:val="24"/>
          <w:lang w:val="en-US"/>
        </w:rPr>
        <w:t>FlexProt</w:t>
      </w:r>
      <w:proofErr w:type="spellEnd"/>
      <w:r w:rsidR="0066730D">
        <w:rPr>
          <w:rFonts w:ascii="Times New Roman" w:hAnsi="Times New Roman" w:cs="Times New Roman"/>
          <w:sz w:val="24"/>
          <w:szCs w:val="24"/>
        </w:rPr>
        <w:t xml:space="preserve"> </w:t>
      </w:r>
      <w:r w:rsidR="0066730D" w:rsidRPr="0066730D">
        <w:rPr>
          <w:rFonts w:ascii="Times New Roman" w:hAnsi="Times New Roman" w:cs="Times New Roman"/>
          <w:sz w:val="24"/>
          <w:szCs w:val="24"/>
        </w:rPr>
        <w:t>[1,4]</w:t>
      </w:r>
      <w:r w:rsidR="0066730D">
        <w:rPr>
          <w:rFonts w:ascii="Times New Roman" w:hAnsi="Times New Roman" w:cs="Times New Roman"/>
          <w:sz w:val="24"/>
          <w:szCs w:val="24"/>
        </w:rPr>
        <w:t>)</w:t>
      </w:r>
      <w:r w:rsidR="0066730D" w:rsidRPr="0066730D">
        <w:rPr>
          <w:rFonts w:ascii="Times New Roman" w:hAnsi="Times New Roman" w:cs="Times New Roman"/>
          <w:sz w:val="24"/>
          <w:szCs w:val="24"/>
        </w:rPr>
        <w:t>.</w:t>
      </w:r>
    </w:p>
    <w:p w:rsidR="001D5666" w:rsidRDefault="0066730D">
      <w:pPr>
        <w:rPr>
          <w:rFonts w:ascii="Times New Roman" w:hAnsi="Times New Roman" w:cs="Times New Roman"/>
          <w:sz w:val="24"/>
          <w:szCs w:val="24"/>
        </w:rPr>
      </w:pPr>
      <w:r>
        <w:rPr>
          <w:rFonts w:ascii="Times New Roman" w:hAnsi="Times New Roman" w:cs="Times New Roman"/>
          <w:sz w:val="24"/>
          <w:szCs w:val="24"/>
        </w:rPr>
        <w:t>Тут необходимо сделать важное пояснение. Когда алгоритм делает структурное выравнивание по С</w:t>
      </w:r>
      <w:proofErr w:type="gramStart"/>
      <w:r>
        <w:rPr>
          <w:rFonts w:ascii="Times New Roman" w:hAnsi="Times New Roman" w:cs="Times New Roman"/>
          <w:sz w:val="24"/>
          <w:szCs w:val="24"/>
          <w:lang w:val="en-US"/>
        </w:rPr>
        <w:t>α</w:t>
      </w:r>
      <w:r w:rsidRPr="0066730D">
        <w:rPr>
          <w:rFonts w:ascii="Times New Roman" w:hAnsi="Times New Roman" w:cs="Times New Roman"/>
          <w:sz w:val="24"/>
          <w:szCs w:val="24"/>
        </w:rPr>
        <w:t>-</w:t>
      </w:r>
      <w:proofErr w:type="gramEnd"/>
      <w:r>
        <w:rPr>
          <w:rFonts w:ascii="Times New Roman" w:hAnsi="Times New Roman" w:cs="Times New Roman"/>
          <w:sz w:val="24"/>
          <w:szCs w:val="24"/>
        </w:rPr>
        <w:t xml:space="preserve">атомам, он, в случае жесткого выравнивания, имеет право лишь выровнять пару атомов или пропустить тот или иной атом, как бы внеся </w:t>
      </w:r>
      <w:proofErr w:type="spellStart"/>
      <w:r>
        <w:rPr>
          <w:rFonts w:ascii="Times New Roman" w:hAnsi="Times New Roman" w:cs="Times New Roman"/>
          <w:sz w:val="24"/>
          <w:szCs w:val="24"/>
        </w:rPr>
        <w:t>гэп</w:t>
      </w:r>
      <w:proofErr w:type="spellEnd"/>
      <w:r>
        <w:rPr>
          <w:rFonts w:ascii="Times New Roman" w:hAnsi="Times New Roman" w:cs="Times New Roman"/>
          <w:sz w:val="24"/>
          <w:szCs w:val="24"/>
        </w:rPr>
        <w:t>. Наиболее часто используемой мерой схо</w:t>
      </w:r>
      <w:r w:rsidR="001838D1">
        <w:rPr>
          <w:rFonts w:ascii="Times New Roman" w:hAnsi="Times New Roman" w:cs="Times New Roman"/>
          <w:sz w:val="24"/>
          <w:szCs w:val="24"/>
        </w:rPr>
        <w:t xml:space="preserve">дства является </w:t>
      </w:r>
      <w:r w:rsidR="001838D1">
        <w:rPr>
          <w:rFonts w:ascii="Times New Roman" w:hAnsi="Times New Roman" w:cs="Times New Roman"/>
          <w:sz w:val="24"/>
          <w:szCs w:val="24"/>
          <w:lang w:val="en-US"/>
        </w:rPr>
        <w:t>RMSD</w:t>
      </w:r>
      <w:r w:rsidR="001838D1">
        <w:rPr>
          <w:rFonts w:ascii="Times New Roman" w:hAnsi="Times New Roman" w:cs="Times New Roman"/>
          <w:sz w:val="24"/>
          <w:szCs w:val="24"/>
        </w:rPr>
        <w:t xml:space="preserve"> выравнивания, </w:t>
      </w:r>
      <w:proofErr w:type="gramStart"/>
      <w:r w:rsidR="001838D1">
        <w:rPr>
          <w:rFonts w:ascii="Times New Roman" w:hAnsi="Times New Roman" w:cs="Times New Roman"/>
          <w:sz w:val="24"/>
          <w:szCs w:val="24"/>
        </w:rPr>
        <w:t>который</w:t>
      </w:r>
      <w:proofErr w:type="gramEnd"/>
      <w:r w:rsidR="001838D1">
        <w:rPr>
          <w:rFonts w:ascii="Times New Roman" w:hAnsi="Times New Roman" w:cs="Times New Roman"/>
          <w:sz w:val="24"/>
          <w:szCs w:val="24"/>
        </w:rPr>
        <w:t xml:space="preserve"> алгоритмы стараются минимизировать, создавая при этом достаточно длинное выравнивание. Очевидно, </w:t>
      </w:r>
      <w:proofErr w:type="gramStart"/>
      <w:r w:rsidR="001838D1">
        <w:rPr>
          <w:rFonts w:ascii="Times New Roman" w:hAnsi="Times New Roman" w:cs="Times New Roman"/>
          <w:sz w:val="24"/>
          <w:szCs w:val="24"/>
        </w:rPr>
        <w:t>что</w:t>
      </w:r>
      <w:proofErr w:type="gramEnd"/>
      <w:r w:rsidR="001838D1">
        <w:rPr>
          <w:rFonts w:ascii="Times New Roman" w:hAnsi="Times New Roman" w:cs="Times New Roman"/>
          <w:sz w:val="24"/>
          <w:szCs w:val="24"/>
        </w:rPr>
        <w:t xml:space="preserve"> в общем, чем меньше выравнивание, тем лучше </w:t>
      </w:r>
      <w:r w:rsidR="001838D1">
        <w:rPr>
          <w:rFonts w:ascii="Times New Roman" w:hAnsi="Times New Roman" w:cs="Times New Roman"/>
          <w:sz w:val="24"/>
          <w:szCs w:val="24"/>
          <w:lang w:val="en-US"/>
        </w:rPr>
        <w:t>RMSD</w:t>
      </w:r>
      <w:r w:rsidR="001838D1">
        <w:rPr>
          <w:rFonts w:ascii="Times New Roman" w:hAnsi="Times New Roman" w:cs="Times New Roman"/>
          <w:sz w:val="24"/>
          <w:szCs w:val="24"/>
        </w:rPr>
        <w:t xml:space="preserve">, и наоборот. В случае алгоритмов гибкого выравнивания </w:t>
      </w:r>
      <w:r w:rsidR="00D33F37">
        <w:rPr>
          <w:rFonts w:ascii="Times New Roman" w:hAnsi="Times New Roman" w:cs="Times New Roman"/>
          <w:sz w:val="24"/>
          <w:szCs w:val="24"/>
        </w:rPr>
        <w:t xml:space="preserve">разрешается также вносить повороты, и тоже очевидно, что чем больше поворотов, тем меньше </w:t>
      </w:r>
      <w:r w:rsidR="00D33F37">
        <w:rPr>
          <w:rFonts w:ascii="Times New Roman" w:hAnsi="Times New Roman" w:cs="Times New Roman"/>
          <w:sz w:val="24"/>
          <w:szCs w:val="24"/>
          <w:lang w:val="en-US"/>
        </w:rPr>
        <w:t>RMSD</w:t>
      </w:r>
      <w:r w:rsidR="00D33F37">
        <w:rPr>
          <w:rFonts w:ascii="Times New Roman" w:hAnsi="Times New Roman" w:cs="Times New Roman"/>
          <w:sz w:val="24"/>
          <w:szCs w:val="24"/>
        </w:rPr>
        <w:t xml:space="preserve"> при той же длине выравнивания. Соответственно ясно, что биологически осмысленным результатом работы алгоритма гибкого выравнивания должно стать выравнивание, при создании которого алгоритм минимизировал </w:t>
      </w:r>
      <w:r w:rsidR="00D33F37">
        <w:rPr>
          <w:rFonts w:ascii="Times New Roman" w:hAnsi="Times New Roman" w:cs="Times New Roman"/>
          <w:sz w:val="24"/>
          <w:szCs w:val="24"/>
          <w:lang w:val="en-US"/>
        </w:rPr>
        <w:t>RMSD</w:t>
      </w:r>
      <w:r w:rsidR="00D33F37">
        <w:rPr>
          <w:rFonts w:ascii="Times New Roman" w:hAnsi="Times New Roman" w:cs="Times New Roman"/>
          <w:sz w:val="24"/>
          <w:szCs w:val="24"/>
        </w:rPr>
        <w:t xml:space="preserve">, число поворотов и максимизировал длину выравнивания. Функция оценки веса выравнивания, входящие в нее веса для поворотов, </w:t>
      </w:r>
      <w:proofErr w:type="spellStart"/>
      <w:r w:rsidR="00D33F37">
        <w:rPr>
          <w:rFonts w:ascii="Times New Roman" w:hAnsi="Times New Roman" w:cs="Times New Roman"/>
          <w:sz w:val="24"/>
          <w:szCs w:val="24"/>
        </w:rPr>
        <w:t>гэпов</w:t>
      </w:r>
      <w:proofErr w:type="spellEnd"/>
      <w:r w:rsidR="00D33F37">
        <w:rPr>
          <w:rFonts w:ascii="Times New Roman" w:hAnsi="Times New Roman" w:cs="Times New Roman"/>
          <w:sz w:val="24"/>
          <w:szCs w:val="24"/>
        </w:rPr>
        <w:t xml:space="preserve"> и продления выравнивания, а также некоторые особенные для каждого алгоритма константы и этапы будут тем, что различает все алгоритмы гибкого выравнивания, которые основываются на подсчете </w:t>
      </w:r>
      <w:r w:rsidR="00D33F37">
        <w:rPr>
          <w:rFonts w:ascii="Times New Roman" w:hAnsi="Times New Roman" w:cs="Times New Roman"/>
          <w:sz w:val="24"/>
          <w:szCs w:val="24"/>
          <w:lang w:val="en-US"/>
        </w:rPr>
        <w:t>RMSD</w:t>
      </w:r>
      <w:r w:rsidR="00D33F37">
        <w:rPr>
          <w:rFonts w:ascii="Times New Roman" w:hAnsi="Times New Roman" w:cs="Times New Roman"/>
          <w:sz w:val="24"/>
          <w:szCs w:val="24"/>
        </w:rPr>
        <w:t xml:space="preserve"> (алгоритмы гибкого сейчас выравнивания используют только этот подход).</w:t>
      </w:r>
      <w:r w:rsidR="001D5666">
        <w:rPr>
          <w:rFonts w:ascii="Times New Roman" w:hAnsi="Times New Roman" w:cs="Times New Roman"/>
          <w:sz w:val="24"/>
          <w:szCs w:val="24"/>
        </w:rPr>
        <w:t xml:space="preserve"> </w:t>
      </w:r>
      <w:proofErr w:type="gramStart"/>
      <w:r w:rsidR="001D5666">
        <w:rPr>
          <w:rFonts w:ascii="Times New Roman" w:hAnsi="Times New Roman" w:cs="Times New Roman"/>
          <w:sz w:val="24"/>
          <w:szCs w:val="24"/>
        </w:rPr>
        <w:t xml:space="preserve">Так как алгоритм </w:t>
      </w:r>
      <w:r w:rsidR="001D5666">
        <w:rPr>
          <w:rFonts w:ascii="Times New Roman" w:hAnsi="Times New Roman" w:cs="Times New Roman"/>
          <w:sz w:val="24"/>
          <w:szCs w:val="24"/>
          <w:lang w:val="en-US"/>
        </w:rPr>
        <w:t>FATCAT</w:t>
      </w:r>
      <w:r w:rsidR="001D5666" w:rsidRPr="001D5666">
        <w:rPr>
          <w:rFonts w:ascii="Times New Roman" w:hAnsi="Times New Roman" w:cs="Times New Roman"/>
          <w:sz w:val="24"/>
          <w:szCs w:val="24"/>
        </w:rPr>
        <w:t xml:space="preserve"> </w:t>
      </w:r>
      <w:r w:rsidR="001D5666">
        <w:rPr>
          <w:rFonts w:ascii="Times New Roman" w:hAnsi="Times New Roman" w:cs="Times New Roman"/>
          <w:sz w:val="24"/>
          <w:szCs w:val="24"/>
        </w:rPr>
        <w:t xml:space="preserve">(по </w:t>
      </w:r>
      <w:r w:rsidR="001D5666" w:rsidRPr="001D5666">
        <w:rPr>
          <w:rFonts w:ascii="Times New Roman" w:hAnsi="Times New Roman" w:cs="Times New Roman"/>
          <w:sz w:val="24"/>
          <w:szCs w:val="24"/>
        </w:rPr>
        <w:t xml:space="preserve">[1], </w:t>
      </w:r>
      <w:r w:rsidR="001D5666">
        <w:rPr>
          <w:rFonts w:ascii="Times New Roman" w:hAnsi="Times New Roman" w:cs="Times New Roman"/>
          <w:sz w:val="24"/>
          <w:szCs w:val="24"/>
        </w:rPr>
        <w:t xml:space="preserve">а также неопубликованным данным Алексеевского А.В.) вносит наименьшее число поворотов при сопоставимом </w:t>
      </w:r>
      <w:r w:rsidR="001D5666">
        <w:rPr>
          <w:rFonts w:ascii="Times New Roman" w:hAnsi="Times New Roman" w:cs="Times New Roman"/>
          <w:sz w:val="24"/>
          <w:szCs w:val="24"/>
          <w:lang w:val="en-US"/>
        </w:rPr>
        <w:t>RMSD</w:t>
      </w:r>
      <w:r w:rsidR="001D5666">
        <w:rPr>
          <w:rFonts w:ascii="Times New Roman" w:hAnsi="Times New Roman" w:cs="Times New Roman"/>
          <w:sz w:val="24"/>
          <w:szCs w:val="24"/>
        </w:rPr>
        <w:t xml:space="preserve"> и длине выравнивания, а также дает хорошие результаты без использования поворотов, то рассмотрим этот алгоритм для понимания проблем и способа их решения при создании гибкого выравнивания.</w:t>
      </w:r>
      <w:proofErr w:type="gramEnd"/>
    </w:p>
    <w:p w:rsidR="008E7707" w:rsidRDefault="008E770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E6FAA7A">
            <wp:extent cx="5257800" cy="16261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0591" cy="1626987"/>
                    </a:xfrm>
                    <a:prstGeom prst="rect">
                      <a:avLst/>
                    </a:prstGeom>
                    <a:noFill/>
                  </pic:spPr>
                </pic:pic>
              </a:graphicData>
            </a:graphic>
          </wp:inline>
        </w:drawing>
      </w:r>
    </w:p>
    <w:p w:rsidR="008E7707" w:rsidRPr="008E7707" w:rsidRDefault="008E7707">
      <w:pPr>
        <w:rPr>
          <w:rFonts w:ascii="Times New Roman" w:hAnsi="Times New Roman" w:cs="Times New Roman"/>
          <w:sz w:val="24"/>
          <w:szCs w:val="24"/>
        </w:rPr>
      </w:pPr>
      <w:r>
        <w:rPr>
          <w:rFonts w:ascii="Times New Roman" w:hAnsi="Times New Roman" w:cs="Times New Roman"/>
          <w:sz w:val="24"/>
          <w:szCs w:val="24"/>
        </w:rPr>
        <w:t>Рисунок</w:t>
      </w:r>
      <w:r w:rsidRPr="008E7707">
        <w:rPr>
          <w:rFonts w:ascii="Times New Roman" w:hAnsi="Times New Roman" w:cs="Times New Roman"/>
          <w:sz w:val="24"/>
          <w:szCs w:val="24"/>
          <w:lang w:val="en-US"/>
        </w:rPr>
        <w:t xml:space="preserve"> 2. </w:t>
      </w:r>
      <w:r>
        <w:rPr>
          <w:rFonts w:ascii="Times New Roman" w:hAnsi="Times New Roman" w:cs="Times New Roman"/>
          <w:sz w:val="24"/>
          <w:szCs w:val="24"/>
        </w:rPr>
        <w:t>По</w:t>
      </w:r>
      <w:r w:rsidRPr="008E7707">
        <w:rPr>
          <w:rFonts w:ascii="Times New Roman" w:hAnsi="Times New Roman" w:cs="Times New Roman"/>
          <w:sz w:val="24"/>
          <w:szCs w:val="24"/>
        </w:rPr>
        <w:t xml:space="preserve"> [1]. </w:t>
      </w:r>
      <w:r>
        <w:rPr>
          <w:rFonts w:ascii="Times New Roman" w:hAnsi="Times New Roman" w:cs="Times New Roman"/>
          <w:sz w:val="24"/>
          <w:szCs w:val="24"/>
        </w:rPr>
        <w:t>Локальные выравнивания гипотетических структур (слева) и аналогичные локальные выравнивания, нанесенные в виде диагональных линий на матрицу выравнивания структур (см. рис. 1</w:t>
      </w:r>
      <w:r>
        <w:rPr>
          <w:rFonts w:ascii="Times New Roman" w:hAnsi="Times New Roman" w:cs="Times New Roman"/>
          <w:sz w:val="24"/>
          <w:szCs w:val="24"/>
          <w:lang w:val="en-US"/>
        </w:rPr>
        <w:t>a</w:t>
      </w:r>
      <w:r>
        <w:rPr>
          <w:rFonts w:ascii="Times New Roman" w:hAnsi="Times New Roman" w:cs="Times New Roman"/>
          <w:sz w:val="24"/>
          <w:szCs w:val="24"/>
        </w:rPr>
        <w:t>). Пунктиром показаны способы получения глобального выравнивания.</w:t>
      </w:r>
    </w:p>
    <w:p w:rsidR="001D5666" w:rsidRDefault="001D5666">
      <w:pPr>
        <w:rPr>
          <w:rFonts w:ascii="Times New Roman" w:hAnsi="Times New Roman" w:cs="Times New Roman"/>
          <w:sz w:val="24"/>
          <w:szCs w:val="24"/>
        </w:rPr>
      </w:pPr>
      <w:r>
        <w:rPr>
          <w:rFonts w:ascii="Times New Roman" w:hAnsi="Times New Roman" w:cs="Times New Roman"/>
          <w:sz w:val="24"/>
          <w:szCs w:val="24"/>
        </w:rPr>
        <w:lastRenderedPageBreak/>
        <w:t>Для</w:t>
      </w:r>
      <w:r w:rsidRPr="008E7707">
        <w:rPr>
          <w:rFonts w:ascii="Times New Roman" w:hAnsi="Times New Roman" w:cs="Times New Roman"/>
          <w:sz w:val="24"/>
          <w:szCs w:val="24"/>
        </w:rPr>
        <w:t xml:space="preserve"> </w:t>
      </w:r>
      <w:r>
        <w:rPr>
          <w:rFonts w:ascii="Times New Roman" w:hAnsi="Times New Roman" w:cs="Times New Roman"/>
          <w:sz w:val="24"/>
          <w:szCs w:val="24"/>
        </w:rPr>
        <w:t>понимания</w:t>
      </w:r>
      <w:r w:rsidRPr="008E7707">
        <w:rPr>
          <w:rFonts w:ascii="Times New Roman" w:hAnsi="Times New Roman" w:cs="Times New Roman"/>
          <w:sz w:val="24"/>
          <w:szCs w:val="24"/>
        </w:rPr>
        <w:t xml:space="preserve"> </w:t>
      </w:r>
      <w:r>
        <w:rPr>
          <w:rFonts w:ascii="Times New Roman" w:hAnsi="Times New Roman" w:cs="Times New Roman"/>
          <w:sz w:val="24"/>
          <w:szCs w:val="24"/>
        </w:rPr>
        <w:t>алгоритма</w:t>
      </w:r>
      <w:r w:rsidRPr="008E7707">
        <w:rPr>
          <w:rFonts w:ascii="Times New Roman" w:hAnsi="Times New Roman" w:cs="Times New Roman"/>
          <w:sz w:val="24"/>
          <w:szCs w:val="24"/>
        </w:rPr>
        <w:t xml:space="preserve"> </w:t>
      </w:r>
      <w:r w:rsidR="008E7707">
        <w:rPr>
          <w:rFonts w:ascii="Times New Roman" w:hAnsi="Times New Roman" w:cs="Times New Roman"/>
          <w:sz w:val="24"/>
          <w:szCs w:val="24"/>
        </w:rPr>
        <w:t xml:space="preserve">обратимся к рисунку 2. На нем приведен пример, когда две структуры хорошо выравниваются двумя локальными участками, которые на точечной матрице выравнивания (рис. 1а) будут выглядеть как два диагональных отрезка. Для получения глобального выравнивания алгоритм гибкого выравнивания может сделать поворот между участками, что на </w:t>
      </w:r>
      <w:r w:rsidR="00171A29">
        <w:rPr>
          <w:rFonts w:ascii="Times New Roman" w:hAnsi="Times New Roman" w:cs="Times New Roman"/>
          <w:sz w:val="24"/>
          <w:szCs w:val="24"/>
        </w:rPr>
        <w:t xml:space="preserve">точечной матрице будет выглядеть как горизонтальный или вертикальный отрезок. Нахождение пути из района </w:t>
      </w:r>
      <w:r w:rsidR="00171A29">
        <w:rPr>
          <w:rFonts w:ascii="Times New Roman" w:hAnsi="Times New Roman" w:cs="Times New Roman"/>
          <w:sz w:val="24"/>
          <w:szCs w:val="24"/>
          <w:lang w:val="en-US"/>
        </w:rPr>
        <w:t>N</w:t>
      </w:r>
      <w:r w:rsidR="00171A29" w:rsidRPr="00171A29">
        <w:rPr>
          <w:rFonts w:ascii="Times New Roman" w:hAnsi="Times New Roman" w:cs="Times New Roman"/>
          <w:sz w:val="24"/>
          <w:szCs w:val="24"/>
        </w:rPr>
        <w:t>-</w:t>
      </w:r>
      <w:r w:rsidR="00171A29">
        <w:rPr>
          <w:rFonts w:ascii="Times New Roman" w:hAnsi="Times New Roman" w:cs="Times New Roman"/>
          <w:sz w:val="24"/>
          <w:szCs w:val="24"/>
        </w:rPr>
        <w:t>конца последовательностей в область С-концов (не обязательно в самые углы), проходящего через наибольшее число выровненных остатков при наименьшем числе поворотов, и является задачей алгоритма.</w:t>
      </w:r>
    </w:p>
    <w:p w:rsidR="00171A29" w:rsidRPr="00171A29" w:rsidRDefault="00171A29">
      <w:pPr>
        <w:rPr>
          <w:rFonts w:ascii="Times New Roman" w:hAnsi="Times New Roman" w:cs="Times New Roman"/>
          <w:sz w:val="24"/>
          <w:szCs w:val="24"/>
        </w:rPr>
      </w:pPr>
      <w:r>
        <w:rPr>
          <w:rFonts w:ascii="Times New Roman" w:hAnsi="Times New Roman" w:cs="Times New Roman"/>
          <w:sz w:val="24"/>
          <w:szCs w:val="24"/>
        </w:rPr>
        <w:t xml:space="preserve">Тут возникают первые уникальные для алгоритма </w:t>
      </w:r>
      <w:r>
        <w:rPr>
          <w:rFonts w:ascii="Times New Roman" w:hAnsi="Times New Roman" w:cs="Times New Roman"/>
          <w:sz w:val="24"/>
          <w:szCs w:val="24"/>
          <w:lang w:val="en-US"/>
        </w:rPr>
        <w:t>FATCAT</w:t>
      </w:r>
      <w:r>
        <w:rPr>
          <w:rFonts w:ascii="Times New Roman" w:hAnsi="Times New Roman" w:cs="Times New Roman"/>
          <w:sz w:val="24"/>
          <w:szCs w:val="24"/>
        </w:rPr>
        <w:t xml:space="preserve"> константы, отвечающие за определение локальной выровненной пары (ЛВП), это длина пары (в алгоритме это 8, но авторы на этой константе не настаивают </w:t>
      </w:r>
      <w:r w:rsidRPr="00171A29">
        <w:rPr>
          <w:rFonts w:ascii="Times New Roman" w:hAnsi="Times New Roman" w:cs="Times New Roman"/>
          <w:sz w:val="24"/>
          <w:szCs w:val="24"/>
        </w:rPr>
        <w:t xml:space="preserve">[1]) </w:t>
      </w:r>
      <w:r>
        <w:rPr>
          <w:rFonts w:ascii="Times New Roman" w:hAnsi="Times New Roman" w:cs="Times New Roman"/>
          <w:sz w:val="24"/>
          <w:szCs w:val="24"/>
        </w:rPr>
        <w:t xml:space="preserve">и </w:t>
      </w:r>
      <w:proofErr w:type="gramStart"/>
      <w:r>
        <w:rPr>
          <w:rFonts w:ascii="Times New Roman" w:hAnsi="Times New Roman" w:cs="Times New Roman"/>
          <w:sz w:val="24"/>
          <w:szCs w:val="24"/>
        </w:rPr>
        <w:t>порог</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RMSD</w:t>
      </w:r>
      <w:r w:rsidRPr="00171A29">
        <w:rPr>
          <w:rFonts w:ascii="Times New Roman" w:hAnsi="Times New Roman" w:cs="Times New Roman"/>
          <w:sz w:val="24"/>
          <w:szCs w:val="24"/>
        </w:rPr>
        <w:t xml:space="preserve"> </w:t>
      </w:r>
      <w:r>
        <w:rPr>
          <w:rFonts w:ascii="Times New Roman" w:hAnsi="Times New Roman" w:cs="Times New Roman"/>
          <w:sz w:val="24"/>
          <w:szCs w:val="24"/>
        </w:rPr>
        <w:t xml:space="preserve">при </w:t>
      </w:r>
      <w:proofErr w:type="gramStart"/>
      <w:r>
        <w:rPr>
          <w:rFonts w:ascii="Times New Roman" w:hAnsi="Times New Roman" w:cs="Times New Roman"/>
          <w:sz w:val="24"/>
          <w:szCs w:val="24"/>
        </w:rPr>
        <w:t>котором</w:t>
      </w:r>
      <w:proofErr w:type="gramEnd"/>
      <w:r>
        <w:rPr>
          <w:rFonts w:ascii="Times New Roman" w:hAnsi="Times New Roman" w:cs="Times New Roman"/>
          <w:sz w:val="24"/>
          <w:szCs w:val="24"/>
        </w:rPr>
        <w:t xml:space="preserve"> ЛВП засчитывается. ЛВП находятся </w:t>
      </w:r>
      <w:r w:rsidR="00703D5B">
        <w:rPr>
          <w:rFonts w:ascii="Times New Roman" w:hAnsi="Times New Roman" w:cs="Times New Roman"/>
          <w:sz w:val="24"/>
          <w:szCs w:val="24"/>
        </w:rPr>
        <w:t>динамическим программированием без разрешения поворотов</w:t>
      </w:r>
      <w:r>
        <w:rPr>
          <w:rFonts w:ascii="Times New Roman" w:hAnsi="Times New Roman" w:cs="Times New Roman"/>
          <w:sz w:val="24"/>
          <w:szCs w:val="24"/>
        </w:rPr>
        <w:t>, и за порог принято 3Å, авторы</w:t>
      </w:r>
      <w:r w:rsidRPr="00171A29">
        <w:rPr>
          <w:rFonts w:ascii="Times New Roman" w:hAnsi="Times New Roman" w:cs="Times New Roman"/>
          <w:sz w:val="24"/>
          <w:szCs w:val="24"/>
        </w:rPr>
        <w:t xml:space="preserve"> </w:t>
      </w:r>
      <w:r>
        <w:rPr>
          <w:rFonts w:ascii="Times New Roman" w:hAnsi="Times New Roman" w:cs="Times New Roman"/>
          <w:sz w:val="24"/>
          <w:szCs w:val="24"/>
          <w:lang w:val="en-US"/>
        </w:rPr>
        <w:t>FATCAT</w:t>
      </w:r>
      <w:r w:rsidRPr="00171A29">
        <w:rPr>
          <w:rFonts w:ascii="Times New Roman" w:hAnsi="Times New Roman" w:cs="Times New Roman"/>
          <w:sz w:val="24"/>
          <w:szCs w:val="24"/>
        </w:rPr>
        <w:t>[1]</w:t>
      </w:r>
      <w:r>
        <w:rPr>
          <w:rFonts w:ascii="Times New Roman" w:hAnsi="Times New Roman" w:cs="Times New Roman"/>
          <w:sz w:val="24"/>
          <w:szCs w:val="24"/>
        </w:rPr>
        <w:t xml:space="preserve"> ссылаются на алгоритм СЕ</w:t>
      </w:r>
      <w:r w:rsidRPr="00171A29">
        <w:rPr>
          <w:rFonts w:ascii="Times New Roman" w:hAnsi="Times New Roman" w:cs="Times New Roman"/>
          <w:sz w:val="24"/>
          <w:szCs w:val="24"/>
        </w:rPr>
        <w:t xml:space="preserve">[3] </w:t>
      </w:r>
      <w:r>
        <w:rPr>
          <w:rFonts w:ascii="Times New Roman" w:hAnsi="Times New Roman" w:cs="Times New Roman"/>
          <w:sz w:val="24"/>
          <w:szCs w:val="24"/>
        </w:rPr>
        <w:t>при выборе этого порога.</w:t>
      </w:r>
    </w:p>
    <w:p w:rsidR="00AC7C1F" w:rsidRPr="0076753E" w:rsidRDefault="00703D5B">
      <w:pPr>
        <w:rPr>
          <w:rFonts w:ascii="Times New Roman" w:hAnsi="Times New Roman" w:cs="Times New Roman"/>
          <w:sz w:val="24"/>
          <w:szCs w:val="24"/>
        </w:rPr>
      </w:pPr>
      <w:r>
        <w:rPr>
          <w:rFonts w:ascii="Times New Roman" w:hAnsi="Times New Roman" w:cs="Times New Roman"/>
          <w:sz w:val="24"/>
          <w:szCs w:val="24"/>
        </w:rPr>
        <w:t>После того, как все ЛВП найдены (рис 2, матрица)</w:t>
      </w:r>
      <w:r w:rsidR="006A60D4">
        <w:rPr>
          <w:rFonts w:ascii="Times New Roman" w:hAnsi="Times New Roman" w:cs="Times New Roman"/>
          <w:sz w:val="24"/>
          <w:szCs w:val="24"/>
        </w:rPr>
        <w:t xml:space="preserve"> необходимо задать некоторую величину, характеризующую поворот, который возникнет для перехода от одной ЛВП к другой. В качестве такой меры авторы предлагают корень из суммы квадратов разностей расстояний между </w:t>
      </w:r>
      <w:r w:rsidR="006A60D4">
        <w:rPr>
          <w:rFonts w:ascii="Times New Roman" w:hAnsi="Times New Roman" w:cs="Times New Roman"/>
          <w:sz w:val="24"/>
          <w:szCs w:val="24"/>
          <w:lang w:val="en-US"/>
        </w:rPr>
        <w:t>i</w:t>
      </w:r>
      <w:r w:rsidR="006A60D4" w:rsidRPr="006A60D4">
        <w:rPr>
          <w:rFonts w:ascii="Times New Roman" w:hAnsi="Times New Roman" w:cs="Times New Roman"/>
          <w:sz w:val="24"/>
          <w:szCs w:val="24"/>
        </w:rPr>
        <w:t>-</w:t>
      </w:r>
      <w:r w:rsidR="006A60D4">
        <w:rPr>
          <w:rFonts w:ascii="Times New Roman" w:hAnsi="Times New Roman" w:cs="Times New Roman"/>
          <w:sz w:val="24"/>
          <w:szCs w:val="24"/>
        </w:rPr>
        <w:t>ми остатками двух участков структур, соответствующих двум ЛВП. Чем меньше различие положений участков ЛВП в структурах (то есть, чем меньше поворот</w:t>
      </w:r>
      <w:r w:rsidR="0076753E">
        <w:rPr>
          <w:rFonts w:ascii="Times New Roman" w:hAnsi="Times New Roman" w:cs="Times New Roman"/>
          <w:sz w:val="24"/>
          <w:szCs w:val="24"/>
        </w:rPr>
        <w:t>, который возможно придется совершать</w:t>
      </w:r>
      <w:r w:rsidR="006A60D4">
        <w:rPr>
          <w:rFonts w:ascii="Times New Roman" w:hAnsi="Times New Roman" w:cs="Times New Roman"/>
          <w:sz w:val="24"/>
          <w:szCs w:val="24"/>
        </w:rPr>
        <w:t>)</w:t>
      </w:r>
      <w:r w:rsidR="0076753E">
        <w:rPr>
          <w:rFonts w:ascii="Times New Roman" w:hAnsi="Times New Roman" w:cs="Times New Roman"/>
          <w:sz w:val="24"/>
          <w:szCs w:val="24"/>
        </w:rPr>
        <w:t xml:space="preserve">, тем меньше величина </w:t>
      </w:r>
      <w:r w:rsidR="0076753E">
        <w:rPr>
          <w:rFonts w:ascii="Times New Roman" w:hAnsi="Times New Roman" w:cs="Times New Roman"/>
          <w:sz w:val="24"/>
          <w:szCs w:val="24"/>
          <w:lang w:val="en-US"/>
        </w:rPr>
        <w:t>D</w:t>
      </w:r>
      <w:r w:rsidR="0076753E">
        <w:rPr>
          <w:rFonts w:ascii="Times New Roman" w:hAnsi="Times New Roman" w:cs="Times New Roman"/>
          <w:sz w:val="24"/>
          <w:szCs w:val="24"/>
        </w:rPr>
        <w:t xml:space="preserve"> (формула из </w:t>
      </w:r>
      <w:r w:rsidR="0076753E" w:rsidRPr="0076753E">
        <w:rPr>
          <w:rFonts w:ascii="Times New Roman" w:hAnsi="Times New Roman" w:cs="Times New Roman"/>
          <w:sz w:val="24"/>
          <w:szCs w:val="24"/>
        </w:rPr>
        <w:t xml:space="preserve">[1] </w:t>
      </w:r>
      <w:r w:rsidR="0076753E">
        <w:rPr>
          <w:rFonts w:ascii="Times New Roman" w:hAnsi="Times New Roman" w:cs="Times New Roman"/>
          <w:sz w:val="24"/>
          <w:szCs w:val="24"/>
        </w:rPr>
        <w:t>и упрощенная мной схема на рис. 3).</w:t>
      </w:r>
    </w:p>
    <w:p w:rsidR="00AC7C1F" w:rsidRPr="008E7707" w:rsidRDefault="00AC7C1F">
      <w:pPr>
        <w:rPr>
          <w:rFonts w:ascii="Times New Roman" w:hAnsi="Times New Roman" w:cs="Times New Roman"/>
          <w:sz w:val="24"/>
          <w:szCs w:val="24"/>
        </w:rPr>
      </w:pPr>
    </w:p>
    <w:p w:rsidR="00AC7C1F" w:rsidRPr="008E7707" w:rsidRDefault="00703D5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75AE4A">
            <wp:extent cx="3829050" cy="1673169"/>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0557" cy="1673828"/>
                    </a:xfrm>
                    <a:prstGeom prst="rect">
                      <a:avLst/>
                    </a:prstGeom>
                    <a:noFill/>
                  </pic:spPr>
                </pic:pic>
              </a:graphicData>
            </a:graphic>
          </wp:inline>
        </w:drawing>
      </w:r>
    </w:p>
    <w:p w:rsidR="00AC7C1F" w:rsidRPr="00703D5B" w:rsidRDefault="00703D5B">
      <w:pPr>
        <w:rPr>
          <w:rFonts w:ascii="Times New Roman" w:hAnsi="Times New Roman" w:cs="Times New Roman"/>
          <w:sz w:val="24"/>
          <w:szCs w:val="24"/>
        </w:rPr>
      </w:pPr>
      <w:r>
        <w:rPr>
          <w:rFonts w:ascii="Times New Roman" w:hAnsi="Times New Roman" w:cs="Times New Roman"/>
          <w:sz w:val="24"/>
          <w:szCs w:val="24"/>
        </w:rPr>
        <w:t xml:space="preserve">Рисунок 3. Проверка совместимости ЛВП по алгоритму </w:t>
      </w:r>
      <w:r>
        <w:rPr>
          <w:rFonts w:ascii="Times New Roman" w:hAnsi="Times New Roman" w:cs="Times New Roman"/>
          <w:sz w:val="24"/>
          <w:szCs w:val="24"/>
          <w:lang w:val="en-US"/>
        </w:rPr>
        <w:t>FATCAT</w:t>
      </w:r>
      <w:r w:rsidRPr="00703D5B">
        <w:rPr>
          <w:rFonts w:ascii="Times New Roman" w:hAnsi="Times New Roman" w:cs="Times New Roman"/>
          <w:sz w:val="24"/>
          <w:szCs w:val="24"/>
        </w:rPr>
        <w:t>[1]</w:t>
      </w:r>
      <w:r>
        <w:rPr>
          <w:rFonts w:ascii="Times New Roman" w:hAnsi="Times New Roman" w:cs="Times New Roman"/>
          <w:sz w:val="24"/>
          <w:szCs w:val="24"/>
        </w:rPr>
        <w:t xml:space="preserve">. </w:t>
      </w:r>
    </w:p>
    <w:p w:rsidR="002952BD" w:rsidRPr="006C15C2" w:rsidRDefault="00D35DC8">
      <w:pPr>
        <w:rPr>
          <w:rFonts w:ascii="Times New Roman" w:hAnsi="Times New Roman" w:cs="Times New Roman"/>
          <w:sz w:val="24"/>
          <w:szCs w:val="24"/>
        </w:rPr>
      </w:pPr>
      <w:r>
        <w:rPr>
          <w:rFonts w:ascii="Times New Roman" w:hAnsi="Times New Roman" w:cs="Times New Roman"/>
          <w:sz w:val="24"/>
          <w:szCs w:val="24"/>
        </w:rPr>
        <w:t xml:space="preserve">Воспользуюсь правом автора избавить читателя от разглядывания громоздких, но простых по своей сути формул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множеством переменных, постаравшись их обобщить (если читатель не согласен, формулы взятые из </w:t>
      </w:r>
      <w:r w:rsidRPr="00D35DC8">
        <w:rPr>
          <w:rFonts w:ascii="Times New Roman" w:hAnsi="Times New Roman" w:cs="Times New Roman"/>
          <w:sz w:val="24"/>
          <w:szCs w:val="24"/>
        </w:rPr>
        <w:t>[1]</w:t>
      </w:r>
      <w:r>
        <w:rPr>
          <w:rFonts w:ascii="Times New Roman" w:hAnsi="Times New Roman" w:cs="Times New Roman"/>
          <w:sz w:val="24"/>
          <w:szCs w:val="24"/>
        </w:rPr>
        <w:t xml:space="preserve"> почти полностью присутствовали в докладе, который читатель, смею надеяться, помнит). Итак, величина </w:t>
      </w:r>
      <w:r>
        <w:rPr>
          <w:rFonts w:ascii="Times New Roman" w:hAnsi="Times New Roman" w:cs="Times New Roman"/>
          <w:sz w:val="24"/>
          <w:szCs w:val="24"/>
          <w:lang w:val="en-US"/>
        </w:rPr>
        <w:t>D</w:t>
      </w:r>
      <w:r>
        <w:rPr>
          <w:rFonts w:ascii="Times New Roman" w:hAnsi="Times New Roman" w:cs="Times New Roman"/>
          <w:sz w:val="24"/>
          <w:szCs w:val="24"/>
        </w:rPr>
        <w:t xml:space="preserve">, как мы </w:t>
      </w:r>
      <w:proofErr w:type="gramStart"/>
      <w:r>
        <w:rPr>
          <w:rFonts w:ascii="Times New Roman" w:hAnsi="Times New Roman" w:cs="Times New Roman"/>
          <w:sz w:val="24"/>
          <w:szCs w:val="24"/>
        </w:rPr>
        <w:t>показали</w:t>
      </w:r>
      <w:proofErr w:type="gramEnd"/>
      <w:r>
        <w:rPr>
          <w:rFonts w:ascii="Times New Roman" w:hAnsi="Times New Roman" w:cs="Times New Roman"/>
          <w:sz w:val="24"/>
          <w:szCs w:val="24"/>
        </w:rPr>
        <w:t xml:space="preserve"> связана с углом поворота между парой ЛВП, и логично предположить, что большие повороты менее вероятны, а очень малые вероятны.</w:t>
      </w:r>
      <w:r w:rsidR="002952BD">
        <w:rPr>
          <w:rFonts w:ascii="Times New Roman" w:hAnsi="Times New Roman" w:cs="Times New Roman"/>
          <w:sz w:val="24"/>
          <w:szCs w:val="24"/>
        </w:rPr>
        <w:t xml:space="preserve"> Еще три константы, одна формула, и у нас  есть способ оценки перехода между ЛВК, а общая весовая функция (</w:t>
      </w:r>
      <w:r w:rsidR="002952BD">
        <w:rPr>
          <w:rFonts w:ascii="Times New Roman" w:hAnsi="Times New Roman" w:cs="Times New Roman"/>
          <w:sz w:val="24"/>
          <w:szCs w:val="24"/>
          <w:lang w:val="en-US"/>
        </w:rPr>
        <w:t>Score</w:t>
      </w:r>
      <w:r w:rsidR="002952BD" w:rsidRPr="002952BD">
        <w:rPr>
          <w:rFonts w:ascii="Times New Roman" w:hAnsi="Times New Roman" w:cs="Times New Roman"/>
          <w:sz w:val="24"/>
          <w:szCs w:val="24"/>
        </w:rPr>
        <w:t>)</w:t>
      </w:r>
      <w:r w:rsidR="002952BD">
        <w:rPr>
          <w:rFonts w:ascii="Times New Roman" w:hAnsi="Times New Roman" w:cs="Times New Roman"/>
          <w:sz w:val="24"/>
          <w:szCs w:val="24"/>
        </w:rPr>
        <w:t xml:space="preserve"> будет в некотором приближении суммой весов соединенных ЛВП за вычетом штрафов за переходы. Эту сумму и нужно максимизировать. Внимательный наблюдатель может спросить, на каком же этапе вносятся повороты, ведь до сих пор мы ни разу их искусственно не вносили, а </w:t>
      </w:r>
      <w:r w:rsidR="002952BD">
        <w:rPr>
          <w:rFonts w:ascii="Times New Roman" w:hAnsi="Times New Roman" w:cs="Times New Roman"/>
          <w:sz w:val="24"/>
          <w:szCs w:val="24"/>
        </w:rPr>
        <w:lastRenderedPageBreak/>
        <w:t xml:space="preserve">лишь подсчитывали веса возможных переходов по функции, которая обратно пропорциональна величине поворота. </w:t>
      </w:r>
      <w:r w:rsidR="00260479">
        <w:rPr>
          <w:rFonts w:ascii="Times New Roman" w:hAnsi="Times New Roman" w:cs="Times New Roman"/>
          <w:sz w:val="24"/>
          <w:szCs w:val="24"/>
        </w:rPr>
        <w:t xml:space="preserve">Действительно, это особенность алгоритма </w:t>
      </w:r>
      <w:r w:rsidR="00260479">
        <w:rPr>
          <w:rFonts w:ascii="Times New Roman" w:hAnsi="Times New Roman" w:cs="Times New Roman"/>
          <w:sz w:val="24"/>
          <w:szCs w:val="24"/>
          <w:lang w:val="en-US"/>
        </w:rPr>
        <w:t>FATCAT</w:t>
      </w:r>
      <w:r w:rsidR="00260479">
        <w:rPr>
          <w:rFonts w:ascii="Times New Roman" w:hAnsi="Times New Roman" w:cs="Times New Roman"/>
          <w:sz w:val="24"/>
          <w:szCs w:val="24"/>
        </w:rPr>
        <w:t xml:space="preserve"> – он не вносит поворот сразу, </w:t>
      </w:r>
      <w:proofErr w:type="gramStart"/>
      <w:r w:rsidR="00260479">
        <w:rPr>
          <w:rFonts w:ascii="Times New Roman" w:hAnsi="Times New Roman" w:cs="Times New Roman"/>
          <w:sz w:val="24"/>
          <w:szCs w:val="24"/>
        </w:rPr>
        <w:t>а</w:t>
      </w:r>
      <w:proofErr w:type="gramEnd"/>
      <w:r w:rsidR="00260479">
        <w:rPr>
          <w:rFonts w:ascii="Times New Roman" w:hAnsi="Times New Roman" w:cs="Times New Roman"/>
          <w:sz w:val="24"/>
          <w:szCs w:val="24"/>
        </w:rPr>
        <w:t xml:space="preserve"> уже выбрав наиболее вероятные участки для выравнивания, подбирает динамическим программированием способы перехода от ЛВП к ЛВП так, чтобы минимизировать число поворотов и </w:t>
      </w:r>
      <w:r w:rsidR="00260479">
        <w:rPr>
          <w:rFonts w:ascii="Times New Roman" w:hAnsi="Times New Roman" w:cs="Times New Roman"/>
          <w:sz w:val="24"/>
          <w:szCs w:val="24"/>
          <w:lang w:val="en-US"/>
        </w:rPr>
        <w:t>RMSD</w:t>
      </w:r>
      <w:r w:rsidR="00260479" w:rsidRPr="00260479">
        <w:rPr>
          <w:rFonts w:ascii="Times New Roman" w:hAnsi="Times New Roman" w:cs="Times New Roman"/>
          <w:sz w:val="24"/>
          <w:szCs w:val="24"/>
        </w:rPr>
        <w:t>.</w:t>
      </w:r>
      <w:r w:rsidR="00260479">
        <w:rPr>
          <w:rFonts w:ascii="Times New Roman" w:hAnsi="Times New Roman" w:cs="Times New Roman"/>
          <w:sz w:val="24"/>
          <w:szCs w:val="24"/>
        </w:rPr>
        <w:t xml:space="preserve"> Кроме того, к уже подобранному выравниванию применяется некая операция подгонки, зависящая от выигрыша в </w:t>
      </w:r>
      <w:r w:rsidR="00260479">
        <w:rPr>
          <w:rFonts w:ascii="Times New Roman" w:hAnsi="Times New Roman" w:cs="Times New Roman"/>
          <w:sz w:val="24"/>
          <w:szCs w:val="24"/>
          <w:lang w:val="en-US"/>
        </w:rPr>
        <w:t>RMSD</w:t>
      </w:r>
      <w:r w:rsidR="00260479">
        <w:rPr>
          <w:rFonts w:ascii="Times New Roman" w:hAnsi="Times New Roman" w:cs="Times New Roman"/>
          <w:sz w:val="24"/>
          <w:szCs w:val="24"/>
        </w:rPr>
        <w:t xml:space="preserve"> и установленного порога на этот выигрыш, когда число поворотов может измениться в большую или меньшую сторону. По моим представлениям, этот шаг – главное преимущество алгоритма </w:t>
      </w:r>
      <w:r w:rsidR="00260479">
        <w:rPr>
          <w:rFonts w:ascii="Times New Roman" w:hAnsi="Times New Roman" w:cs="Times New Roman"/>
          <w:sz w:val="24"/>
          <w:szCs w:val="24"/>
          <w:lang w:val="en-US"/>
        </w:rPr>
        <w:t>FATCAT</w:t>
      </w:r>
      <w:r w:rsidR="00260479" w:rsidRPr="00260479">
        <w:rPr>
          <w:rFonts w:ascii="Times New Roman" w:hAnsi="Times New Roman" w:cs="Times New Roman"/>
          <w:sz w:val="24"/>
          <w:szCs w:val="24"/>
        </w:rPr>
        <w:t xml:space="preserve"> </w:t>
      </w:r>
      <w:r w:rsidR="00260479">
        <w:rPr>
          <w:rFonts w:ascii="Times New Roman" w:hAnsi="Times New Roman" w:cs="Times New Roman"/>
          <w:sz w:val="24"/>
          <w:szCs w:val="24"/>
        </w:rPr>
        <w:t xml:space="preserve">над алгоритмом </w:t>
      </w:r>
      <w:proofErr w:type="spellStart"/>
      <w:r w:rsidR="00260479">
        <w:rPr>
          <w:rFonts w:ascii="Times New Roman" w:hAnsi="Times New Roman" w:cs="Times New Roman"/>
          <w:sz w:val="24"/>
          <w:szCs w:val="24"/>
          <w:lang w:val="en-US"/>
        </w:rPr>
        <w:t>FlexProt</w:t>
      </w:r>
      <w:proofErr w:type="spellEnd"/>
      <w:r w:rsidR="00260479" w:rsidRPr="00260479">
        <w:rPr>
          <w:rFonts w:ascii="Times New Roman" w:hAnsi="Times New Roman" w:cs="Times New Roman"/>
          <w:sz w:val="24"/>
          <w:szCs w:val="24"/>
        </w:rPr>
        <w:t>.</w:t>
      </w:r>
      <w:r w:rsidR="006C15C2">
        <w:rPr>
          <w:rFonts w:ascii="Times New Roman" w:hAnsi="Times New Roman" w:cs="Times New Roman"/>
          <w:sz w:val="24"/>
          <w:szCs w:val="24"/>
        </w:rPr>
        <w:t xml:space="preserve"> Алгоритм же </w:t>
      </w:r>
      <w:proofErr w:type="spellStart"/>
      <w:r w:rsidR="006C15C2">
        <w:rPr>
          <w:rFonts w:ascii="Times New Roman" w:hAnsi="Times New Roman" w:cs="Times New Roman"/>
          <w:sz w:val="24"/>
          <w:szCs w:val="24"/>
          <w:lang w:val="en-US"/>
        </w:rPr>
        <w:t>FlexSnap</w:t>
      </w:r>
      <w:proofErr w:type="spellEnd"/>
      <w:r w:rsidR="006C15C2" w:rsidRPr="006C15C2">
        <w:rPr>
          <w:rFonts w:ascii="Times New Roman" w:hAnsi="Times New Roman" w:cs="Times New Roman"/>
          <w:sz w:val="24"/>
          <w:szCs w:val="24"/>
        </w:rPr>
        <w:t>[11]</w:t>
      </w:r>
      <w:r w:rsidR="006C15C2">
        <w:rPr>
          <w:rFonts w:ascii="Times New Roman" w:hAnsi="Times New Roman" w:cs="Times New Roman"/>
          <w:sz w:val="24"/>
          <w:szCs w:val="24"/>
        </w:rPr>
        <w:t>,</w:t>
      </w:r>
      <w:r w:rsidR="006C15C2" w:rsidRPr="006C15C2">
        <w:rPr>
          <w:rFonts w:ascii="Times New Roman" w:hAnsi="Times New Roman" w:cs="Times New Roman"/>
          <w:sz w:val="24"/>
          <w:szCs w:val="24"/>
        </w:rPr>
        <w:t xml:space="preserve"> </w:t>
      </w:r>
      <w:r w:rsidR="006C15C2">
        <w:rPr>
          <w:rFonts w:ascii="Times New Roman" w:hAnsi="Times New Roman" w:cs="Times New Roman"/>
          <w:sz w:val="24"/>
          <w:szCs w:val="24"/>
        </w:rPr>
        <w:t xml:space="preserve">по данным его разработчиков, «не уступает </w:t>
      </w:r>
      <w:r w:rsidR="006C15C2" w:rsidRPr="006C15C2">
        <w:rPr>
          <w:rFonts w:ascii="Times New Roman" w:hAnsi="Times New Roman" w:cs="Times New Roman"/>
          <w:sz w:val="24"/>
          <w:szCs w:val="24"/>
        </w:rPr>
        <w:t xml:space="preserve">… </w:t>
      </w:r>
      <w:r w:rsidR="006C15C2">
        <w:rPr>
          <w:rFonts w:ascii="Times New Roman" w:hAnsi="Times New Roman" w:cs="Times New Roman"/>
          <w:sz w:val="24"/>
          <w:szCs w:val="24"/>
          <w:lang w:val="en-US"/>
        </w:rPr>
        <w:t>FATCAT</w:t>
      </w:r>
      <w:r w:rsidR="006C15C2">
        <w:rPr>
          <w:rFonts w:ascii="Times New Roman" w:hAnsi="Times New Roman" w:cs="Times New Roman"/>
          <w:sz w:val="24"/>
          <w:szCs w:val="24"/>
        </w:rPr>
        <w:t xml:space="preserve"> по </w:t>
      </w:r>
      <w:r w:rsidR="006C15C2">
        <w:rPr>
          <w:rFonts w:ascii="Times New Roman" w:hAnsi="Times New Roman" w:cs="Times New Roman"/>
          <w:sz w:val="24"/>
          <w:szCs w:val="24"/>
          <w:lang w:val="en-US"/>
        </w:rPr>
        <w:t>RMSD</w:t>
      </w:r>
      <w:r w:rsidR="006C15C2" w:rsidRPr="006C15C2">
        <w:rPr>
          <w:rFonts w:ascii="Times New Roman" w:hAnsi="Times New Roman" w:cs="Times New Roman"/>
          <w:sz w:val="24"/>
          <w:szCs w:val="24"/>
        </w:rPr>
        <w:t xml:space="preserve"> </w:t>
      </w:r>
      <w:r w:rsidR="006C15C2">
        <w:rPr>
          <w:rFonts w:ascii="Times New Roman" w:hAnsi="Times New Roman" w:cs="Times New Roman"/>
          <w:sz w:val="24"/>
          <w:szCs w:val="24"/>
        </w:rPr>
        <w:t xml:space="preserve">и длине выравнивания», что ж, этот алгоритм разработан на 7 лет позже, и не уступает старому </w:t>
      </w:r>
      <w:r w:rsidR="006C15C2">
        <w:rPr>
          <w:rFonts w:ascii="Times New Roman" w:hAnsi="Times New Roman" w:cs="Times New Roman"/>
          <w:sz w:val="24"/>
          <w:szCs w:val="24"/>
          <w:lang w:val="en-US"/>
        </w:rPr>
        <w:t>FATCAT</w:t>
      </w:r>
      <w:r w:rsidR="006C15C2">
        <w:rPr>
          <w:rFonts w:ascii="Times New Roman" w:hAnsi="Times New Roman" w:cs="Times New Roman"/>
          <w:sz w:val="24"/>
          <w:szCs w:val="24"/>
        </w:rPr>
        <w:t>, выводы за читателем.</w:t>
      </w:r>
    </w:p>
    <w:p w:rsidR="00385594" w:rsidRDefault="00385594">
      <w:pPr>
        <w:rPr>
          <w:rFonts w:ascii="Times New Roman" w:hAnsi="Times New Roman" w:cs="Times New Roman"/>
          <w:sz w:val="24"/>
          <w:szCs w:val="24"/>
        </w:rPr>
      </w:pPr>
      <w:r>
        <w:rPr>
          <w:rFonts w:ascii="Times New Roman" w:hAnsi="Times New Roman" w:cs="Times New Roman"/>
          <w:sz w:val="24"/>
          <w:szCs w:val="24"/>
        </w:rPr>
        <w:t xml:space="preserve">Как уже упоминалось выше, все формулы и этапы алгоритма </w:t>
      </w:r>
      <w:r>
        <w:rPr>
          <w:rFonts w:ascii="Times New Roman" w:hAnsi="Times New Roman" w:cs="Times New Roman"/>
          <w:sz w:val="24"/>
          <w:szCs w:val="24"/>
          <w:lang w:val="en-US"/>
        </w:rPr>
        <w:t>FATCAT</w:t>
      </w:r>
      <w:r>
        <w:rPr>
          <w:rFonts w:ascii="Times New Roman" w:hAnsi="Times New Roman" w:cs="Times New Roman"/>
          <w:sz w:val="24"/>
          <w:szCs w:val="24"/>
        </w:rPr>
        <w:t xml:space="preserve"> целесообразны и прозрачны, а для всех подобранных параметров (всего девять) указаны их использованные значения</w:t>
      </w:r>
      <w:r w:rsidRPr="00385594">
        <w:rPr>
          <w:rFonts w:ascii="Times New Roman" w:hAnsi="Times New Roman" w:cs="Times New Roman"/>
          <w:sz w:val="24"/>
          <w:szCs w:val="24"/>
        </w:rPr>
        <w:t>[1].</w:t>
      </w:r>
      <w:r>
        <w:rPr>
          <w:rFonts w:ascii="Times New Roman" w:hAnsi="Times New Roman" w:cs="Times New Roman"/>
          <w:sz w:val="24"/>
          <w:szCs w:val="24"/>
        </w:rPr>
        <w:t xml:space="preserve"> Создатели алгоритма </w:t>
      </w:r>
      <w:r>
        <w:rPr>
          <w:rFonts w:ascii="Times New Roman" w:hAnsi="Times New Roman" w:cs="Times New Roman"/>
          <w:sz w:val="24"/>
          <w:szCs w:val="24"/>
          <w:lang w:val="en-US"/>
        </w:rPr>
        <w:t>FATCAT</w:t>
      </w:r>
      <w:r>
        <w:rPr>
          <w:rFonts w:ascii="Times New Roman" w:hAnsi="Times New Roman" w:cs="Times New Roman"/>
          <w:sz w:val="24"/>
          <w:szCs w:val="24"/>
        </w:rPr>
        <w:t xml:space="preserve"> на большом количестве примеров, выбранных не ими, а используемыми в более ранних статьях, описывающих другие алгоритмы, показали, что новый алгоритм работает лучше других алгоритмов гибкого выравнивания и не хуже алгоритмов жесткого выравнивания. </w:t>
      </w:r>
      <w:proofErr w:type="gramStart"/>
      <w:r>
        <w:rPr>
          <w:rFonts w:ascii="Times New Roman" w:hAnsi="Times New Roman" w:cs="Times New Roman"/>
          <w:sz w:val="24"/>
          <w:szCs w:val="24"/>
        </w:rPr>
        <w:t>К сожалению, не удалось понять, как работает алгоритм в случае запретов поворотов, но судя по приведенным примерам, он не использует ни один из известных алгоритмов (мои подозрения пали на алгоритм СЕ</w:t>
      </w:r>
      <w:r w:rsidRPr="00385594">
        <w:rPr>
          <w:rFonts w:ascii="Times New Roman" w:hAnsi="Times New Roman" w:cs="Times New Roman"/>
          <w:sz w:val="24"/>
          <w:szCs w:val="24"/>
        </w:rPr>
        <w:t>[3]</w:t>
      </w:r>
      <w:r>
        <w:rPr>
          <w:rFonts w:ascii="Times New Roman" w:hAnsi="Times New Roman" w:cs="Times New Roman"/>
          <w:sz w:val="24"/>
          <w:szCs w:val="24"/>
        </w:rPr>
        <w:t xml:space="preserve">, так как авторы </w:t>
      </w:r>
      <w:r>
        <w:rPr>
          <w:rFonts w:ascii="Times New Roman" w:hAnsi="Times New Roman" w:cs="Times New Roman"/>
          <w:sz w:val="24"/>
          <w:szCs w:val="24"/>
          <w:lang w:val="en-US"/>
        </w:rPr>
        <w:t>FATCAT</w:t>
      </w:r>
      <w:r>
        <w:rPr>
          <w:rFonts w:ascii="Times New Roman" w:hAnsi="Times New Roman" w:cs="Times New Roman"/>
          <w:sz w:val="24"/>
          <w:szCs w:val="24"/>
        </w:rPr>
        <w:t xml:space="preserve"> считают его лучшим из жестких алгоритмов выравнивания, но нет, это не он, см. табл. 1 в </w:t>
      </w:r>
      <w:r w:rsidRPr="00E1116A">
        <w:rPr>
          <w:rFonts w:ascii="Times New Roman" w:hAnsi="Times New Roman" w:cs="Times New Roman"/>
          <w:sz w:val="24"/>
          <w:szCs w:val="24"/>
        </w:rPr>
        <w:t>[1])</w:t>
      </w:r>
      <w:r>
        <w:rPr>
          <w:rFonts w:ascii="Times New Roman" w:hAnsi="Times New Roman" w:cs="Times New Roman"/>
          <w:sz w:val="24"/>
          <w:szCs w:val="24"/>
        </w:rPr>
        <w:t>.</w:t>
      </w:r>
      <w:proofErr w:type="gramEnd"/>
      <w:r w:rsidR="00E1116A">
        <w:rPr>
          <w:rFonts w:ascii="Times New Roman" w:hAnsi="Times New Roman" w:cs="Times New Roman"/>
          <w:sz w:val="24"/>
          <w:szCs w:val="24"/>
        </w:rPr>
        <w:t xml:space="preserve"> Смею предположить, что в данном случае проделываются все те же операции, что и при гибком выравнивании, но на последнем шаге все внесенные повороты запрещаются. Также возможно запретить большие повороты на шаге №2 с помощью порогов на функцию </w:t>
      </w:r>
      <w:r w:rsidR="00E1116A">
        <w:rPr>
          <w:rFonts w:ascii="Times New Roman" w:hAnsi="Times New Roman" w:cs="Times New Roman"/>
          <w:sz w:val="24"/>
          <w:szCs w:val="24"/>
          <w:lang w:val="en-US"/>
        </w:rPr>
        <w:t>D</w:t>
      </w:r>
      <w:r w:rsidR="00E1116A">
        <w:rPr>
          <w:rFonts w:ascii="Times New Roman" w:hAnsi="Times New Roman" w:cs="Times New Roman"/>
          <w:sz w:val="24"/>
          <w:szCs w:val="24"/>
        </w:rPr>
        <w:t xml:space="preserve"> (рис. 3)</w:t>
      </w:r>
      <w:r w:rsidR="00E1116A">
        <w:rPr>
          <w:rFonts w:ascii="Times New Roman" w:hAnsi="Times New Roman" w:cs="Times New Roman"/>
          <w:sz w:val="24"/>
          <w:szCs w:val="24"/>
          <w:lang w:val="en-US"/>
        </w:rPr>
        <w:t>.</w:t>
      </w:r>
    </w:p>
    <w:p w:rsidR="00E1116A" w:rsidRDefault="00E1116A">
      <w:pPr>
        <w:rPr>
          <w:rFonts w:ascii="Times New Roman" w:hAnsi="Times New Roman" w:cs="Times New Roman"/>
          <w:sz w:val="24"/>
          <w:szCs w:val="24"/>
        </w:rPr>
      </w:pPr>
    </w:p>
    <w:p w:rsidR="00E1116A" w:rsidRDefault="00E1116A">
      <w:pPr>
        <w:rPr>
          <w:rFonts w:ascii="Times New Roman" w:hAnsi="Times New Roman" w:cs="Times New Roman"/>
          <w:sz w:val="24"/>
          <w:szCs w:val="24"/>
        </w:rPr>
      </w:pPr>
      <w:r>
        <w:rPr>
          <w:rFonts w:ascii="Times New Roman" w:hAnsi="Times New Roman" w:cs="Times New Roman"/>
          <w:sz w:val="24"/>
          <w:szCs w:val="24"/>
        </w:rPr>
        <w:t>Создав алгоритм гибкого выравнивания, логично:</w:t>
      </w:r>
    </w:p>
    <w:p w:rsidR="00E1116A" w:rsidRPr="00E1116A" w:rsidRDefault="00E1116A" w:rsidP="00E1116A">
      <w:pPr>
        <w:pStyle w:val="a9"/>
        <w:numPr>
          <w:ilvl w:val="0"/>
          <w:numId w:val="1"/>
        </w:numPr>
        <w:rPr>
          <w:rFonts w:ascii="Times New Roman" w:hAnsi="Times New Roman" w:cs="Times New Roman"/>
          <w:sz w:val="24"/>
          <w:szCs w:val="24"/>
        </w:rPr>
      </w:pPr>
      <w:r w:rsidRPr="00E1116A">
        <w:rPr>
          <w:rFonts w:ascii="Times New Roman" w:hAnsi="Times New Roman" w:cs="Times New Roman"/>
          <w:sz w:val="24"/>
          <w:szCs w:val="24"/>
        </w:rPr>
        <w:t>Создать</w:t>
      </w:r>
      <w:r>
        <w:rPr>
          <w:rFonts w:ascii="Times New Roman" w:hAnsi="Times New Roman" w:cs="Times New Roman"/>
          <w:sz w:val="24"/>
          <w:szCs w:val="24"/>
        </w:rPr>
        <w:t xml:space="preserve"> сервер на его основе </w:t>
      </w:r>
      <w:r w:rsidRPr="00E1116A">
        <w:rPr>
          <w:rFonts w:ascii="Times New Roman" w:hAnsi="Times New Roman" w:cs="Times New Roman"/>
          <w:sz w:val="24"/>
          <w:szCs w:val="24"/>
        </w:rPr>
        <w:t>[5</w:t>
      </w:r>
      <w:r w:rsidR="004F35F9" w:rsidRPr="004F35F9">
        <w:rPr>
          <w:rFonts w:ascii="Times New Roman" w:hAnsi="Times New Roman" w:cs="Times New Roman"/>
          <w:sz w:val="24"/>
          <w:szCs w:val="24"/>
        </w:rPr>
        <w:t>,6</w:t>
      </w:r>
      <w:r w:rsidRPr="00E1116A">
        <w:rPr>
          <w:rFonts w:ascii="Times New Roman" w:hAnsi="Times New Roman" w:cs="Times New Roman"/>
          <w:sz w:val="24"/>
          <w:szCs w:val="24"/>
        </w:rPr>
        <w:t>]</w:t>
      </w:r>
    </w:p>
    <w:p w:rsidR="008D1A25" w:rsidRDefault="006C15C2" w:rsidP="008D1A25">
      <w:pPr>
        <w:pStyle w:val="a9"/>
        <w:numPr>
          <w:ilvl w:val="0"/>
          <w:numId w:val="1"/>
        </w:numPr>
        <w:rPr>
          <w:rFonts w:ascii="Times New Roman" w:hAnsi="Times New Roman" w:cs="Times New Roman"/>
          <w:sz w:val="24"/>
          <w:szCs w:val="24"/>
        </w:rPr>
      </w:pPr>
      <w:r>
        <w:rPr>
          <w:rFonts w:ascii="Times New Roman" w:hAnsi="Times New Roman" w:cs="Times New Roman"/>
          <w:sz w:val="24"/>
          <w:szCs w:val="24"/>
        </w:rPr>
        <w:t>П</w:t>
      </w:r>
      <w:r w:rsidR="008D1A25">
        <w:rPr>
          <w:rFonts w:ascii="Times New Roman" w:hAnsi="Times New Roman" w:cs="Times New Roman"/>
          <w:sz w:val="24"/>
          <w:szCs w:val="24"/>
        </w:rPr>
        <w:t>рименить его к большим данным и дать статистические оценки</w:t>
      </w:r>
      <w:r w:rsidR="008D1A25" w:rsidRPr="008D1A25">
        <w:rPr>
          <w:rFonts w:ascii="Times New Roman" w:hAnsi="Times New Roman" w:cs="Times New Roman"/>
          <w:sz w:val="24"/>
          <w:szCs w:val="24"/>
        </w:rPr>
        <w:t>[7]</w:t>
      </w:r>
    </w:p>
    <w:p w:rsidR="008D1A25" w:rsidRPr="008D1A25" w:rsidRDefault="008D1A25" w:rsidP="008D1A25">
      <w:pPr>
        <w:pStyle w:val="a9"/>
        <w:numPr>
          <w:ilvl w:val="0"/>
          <w:numId w:val="1"/>
        </w:numPr>
        <w:rPr>
          <w:rFonts w:ascii="Times New Roman" w:hAnsi="Times New Roman" w:cs="Times New Roman"/>
          <w:sz w:val="24"/>
          <w:szCs w:val="24"/>
        </w:rPr>
      </w:pPr>
      <w:r>
        <w:rPr>
          <w:rFonts w:ascii="Times New Roman" w:hAnsi="Times New Roman" w:cs="Times New Roman"/>
          <w:sz w:val="24"/>
          <w:szCs w:val="24"/>
        </w:rPr>
        <w:t>Создать сервер множественного гибкого выравнивания</w:t>
      </w:r>
      <w:r w:rsidRPr="008D1A25">
        <w:rPr>
          <w:rFonts w:ascii="Times New Roman" w:hAnsi="Times New Roman" w:cs="Times New Roman"/>
          <w:sz w:val="24"/>
          <w:szCs w:val="24"/>
        </w:rPr>
        <w:t>[8,9]</w:t>
      </w:r>
    </w:p>
    <w:p w:rsidR="008D1A25" w:rsidRPr="008D1A25" w:rsidRDefault="008D1A25" w:rsidP="008D1A25">
      <w:pPr>
        <w:pStyle w:val="a9"/>
        <w:numPr>
          <w:ilvl w:val="0"/>
          <w:numId w:val="1"/>
        </w:numPr>
        <w:rPr>
          <w:rFonts w:ascii="Times New Roman" w:hAnsi="Times New Roman" w:cs="Times New Roman"/>
          <w:sz w:val="24"/>
          <w:szCs w:val="24"/>
        </w:rPr>
      </w:pPr>
      <w:r>
        <w:rPr>
          <w:rFonts w:ascii="Times New Roman" w:hAnsi="Times New Roman" w:cs="Times New Roman"/>
          <w:sz w:val="24"/>
          <w:szCs w:val="24"/>
        </w:rPr>
        <w:t>Оптимизировать работу сервера, создать собственную базу данных</w:t>
      </w:r>
      <w:r w:rsidRPr="008D1A25">
        <w:rPr>
          <w:rFonts w:ascii="Times New Roman" w:hAnsi="Times New Roman" w:cs="Times New Roman"/>
          <w:sz w:val="24"/>
          <w:szCs w:val="24"/>
        </w:rPr>
        <w:t>[10]</w:t>
      </w:r>
    </w:p>
    <w:p w:rsidR="008D1A25" w:rsidRPr="008D1A25" w:rsidRDefault="006C15C2" w:rsidP="008D1A25">
      <w:pPr>
        <w:pStyle w:val="a9"/>
        <w:numPr>
          <w:ilvl w:val="0"/>
          <w:numId w:val="1"/>
        </w:numPr>
        <w:rPr>
          <w:rFonts w:ascii="Times New Roman" w:hAnsi="Times New Roman" w:cs="Times New Roman"/>
          <w:sz w:val="24"/>
          <w:szCs w:val="24"/>
        </w:rPr>
      </w:pPr>
      <w:r>
        <w:rPr>
          <w:rFonts w:ascii="Times New Roman" w:hAnsi="Times New Roman" w:cs="Times New Roman"/>
          <w:sz w:val="24"/>
          <w:szCs w:val="24"/>
        </w:rPr>
        <w:t>Поддерживать работу сервера, заботиться о его функционале</w:t>
      </w:r>
      <w:r w:rsidRPr="006C15C2">
        <w:rPr>
          <w:rFonts w:ascii="Times New Roman" w:hAnsi="Times New Roman" w:cs="Times New Roman"/>
          <w:sz w:val="24"/>
          <w:szCs w:val="24"/>
        </w:rPr>
        <w:t>[12].</w:t>
      </w:r>
    </w:p>
    <w:p w:rsidR="00AC7C1F" w:rsidRPr="0000733B" w:rsidRDefault="006C15C2">
      <w:pPr>
        <w:rPr>
          <w:rFonts w:ascii="Times New Roman" w:hAnsi="Times New Roman" w:cs="Times New Roman"/>
          <w:sz w:val="24"/>
          <w:szCs w:val="24"/>
        </w:rPr>
      </w:pPr>
      <w:r>
        <w:rPr>
          <w:rFonts w:ascii="Times New Roman" w:hAnsi="Times New Roman" w:cs="Times New Roman"/>
          <w:sz w:val="24"/>
          <w:szCs w:val="24"/>
        </w:rPr>
        <w:t xml:space="preserve">Все эти шаги </w:t>
      </w:r>
      <w:r w:rsidR="00AF798F">
        <w:rPr>
          <w:rFonts w:ascii="Times New Roman" w:hAnsi="Times New Roman" w:cs="Times New Roman"/>
          <w:sz w:val="24"/>
          <w:szCs w:val="24"/>
        </w:rPr>
        <w:t xml:space="preserve">были проделаны коллективом лаборатории – создателей </w:t>
      </w:r>
      <w:r w:rsidR="00AF798F">
        <w:rPr>
          <w:rFonts w:ascii="Times New Roman" w:hAnsi="Times New Roman" w:cs="Times New Roman"/>
          <w:sz w:val="24"/>
          <w:szCs w:val="24"/>
          <w:lang w:val="en-US"/>
        </w:rPr>
        <w:t>FATCAT</w:t>
      </w:r>
      <w:r w:rsidR="00AF798F">
        <w:rPr>
          <w:rFonts w:ascii="Times New Roman" w:hAnsi="Times New Roman" w:cs="Times New Roman"/>
          <w:sz w:val="24"/>
          <w:szCs w:val="24"/>
        </w:rPr>
        <w:t xml:space="preserve">. </w:t>
      </w:r>
      <w:r w:rsidR="0000733B">
        <w:rPr>
          <w:rFonts w:ascii="Times New Roman" w:hAnsi="Times New Roman" w:cs="Times New Roman"/>
          <w:sz w:val="24"/>
          <w:szCs w:val="24"/>
        </w:rPr>
        <w:t xml:space="preserve">Быстро пробежимся по всем этапам, обратив более пристальное внимание лишь на способ перехода от парного выравнивания к </w:t>
      </w:r>
      <w:proofErr w:type="gramStart"/>
      <w:r w:rsidR="0000733B">
        <w:rPr>
          <w:rFonts w:ascii="Times New Roman" w:hAnsi="Times New Roman" w:cs="Times New Roman"/>
          <w:sz w:val="24"/>
          <w:szCs w:val="24"/>
        </w:rPr>
        <w:t>множественному</w:t>
      </w:r>
      <w:proofErr w:type="gramEnd"/>
      <w:r w:rsidR="0000733B" w:rsidRPr="0000733B">
        <w:rPr>
          <w:rFonts w:ascii="Times New Roman" w:hAnsi="Times New Roman" w:cs="Times New Roman"/>
          <w:sz w:val="24"/>
          <w:szCs w:val="24"/>
        </w:rPr>
        <w:t>[8].</w:t>
      </w:r>
    </w:p>
    <w:p w:rsidR="00AC7C1F" w:rsidRDefault="00AC7C1F">
      <w:pPr>
        <w:rPr>
          <w:rFonts w:ascii="Times New Roman" w:hAnsi="Times New Roman" w:cs="Times New Roman"/>
          <w:sz w:val="24"/>
          <w:szCs w:val="24"/>
          <w:lang w:val="en-US"/>
        </w:rPr>
      </w:pPr>
    </w:p>
    <w:p w:rsidR="0000733B" w:rsidRPr="0000733B" w:rsidRDefault="0000733B">
      <w:pPr>
        <w:rPr>
          <w:rFonts w:ascii="Times New Roman" w:hAnsi="Times New Roman" w:cs="Times New Roman"/>
          <w:sz w:val="24"/>
          <w:szCs w:val="24"/>
        </w:rPr>
      </w:pPr>
      <w:r>
        <w:rPr>
          <w:rFonts w:ascii="Times New Roman" w:hAnsi="Times New Roman" w:cs="Times New Roman"/>
          <w:sz w:val="24"/>
          <w:szCs w:val="24"/>
        </w:rPr>
        <w:t xml:space="preserve">Созданный сервер </w:t>
      </w:r>
      <w:r>
        <w:rPr>
          <w:rFonts w:ascii="Times New Roman" w:hAnsi="Times New Roman" w:cs="Times New Roman"/>
          <w:sz w:val="24"/>
          <w:szCs w:val="24"/>
          <w:lang w:val="en-US"/>
        </w:rPr>
        <w:t>FATCA</w:t>
      </w:r>
      <w:proofErr w:type="gramStart"/>
      <w:r>
        <w:rPr>
          <w:rFonts w:ascii="Times New Roman" w:hAnsi="Times New Roman" w:cs="Times New Roman"/>
          <w:sz w:val="24"/>
          <w:szCs w:val="24"/>
        </w:rPr>
        <w:t>Т</w:t>
      </w:r>
      <w:proofErr w:type="gramEnd"/>
      <w:r w:rsidRPr="0000733B">
        <w:rPr>
          <w:rFonts w:ascii="Times New Roman" w:hAnsi="Times New Roman" w:cs="Times New Roman"/>
          <w:sz w:val="24"/>
          <w:szCs w:val="24"/>
        </w:rPr>
        <w:t xml:space="preserve"> </w:t>
      </w:r>
      <w:r>
        <w:rPr>
          <w:rFonts w:ascii="Times New Roman" w:hAnsi="Times New Roman" w:cs="Times New Roman"/>
          <w:sz w:val="24"/>
          <w:szCs w:val="24"/>
        </w:rPr>
        <w:t xml:space="preserve">предоставлял широкий спектр возможностей для сравнения, на вход принимал идентификаторы структур </w:t>
      </w:r>
      <w:r>
        <w:rPr>
          <w:rFonts w:ascii="Times New Roman" w:hAnsi="Times New Roman" w:cs="Times New Roman"/>
          <w:sz w:val="24"/>
          <w:szCs w:val="24"/>
          <w:lang w:val="en-US"/>
        </w:rPr>
        <w:t>PDB</w:t>
      </w:r>
      <w:r>
        <w:rPr>
          <w:rFonts w:ascii="Times New Roman" w:hAnsi="Times New Roman" w:cs="Times New Roman"/>
          <w:sz w:val="24"/>
          <w:szCs w:val="24"/>
        </w:rPr>
        <w:t xml:space="preserve"> и </w:t>
      </w:r>
      <w:r>
        <w:rPr>
          <w:rFonts w:ascii="Times New Roman" w:hAnsi="Times New Roman" w:cs="Times New Roman"/>
          <w:sz w:val="24"/>
          <w:szCs w:val="24"/>
          <w:lang w:val="en-US"/>
        </w:rPr>
        <w:t>SCOP</w:t>
      </w:r>
      <w:r w:rsidRPr="0000733B">
        <w:rPr>
          <w:rFonts w:ascii="Times New Roman" w:hAnsi="Times New Roman" w:cs="Times New Roman"/>
          <w:sz w:val="24"/>
          <w:szCs w:val="24"/>
        </w:rPr>
        <w:t xml:space="preserve"> </w:t>
      </w:r>
      <w:r>
        <w:rPr>
          <w:rFonts w:ascii="Times New Roman" w:hAnsi="Times New Roman" w:cs="Times New Roman"/>
          <w:sz w:val="24"/>
          <w:szCs w:val="24"/>
        </w:rPr>
        <w:t>или текстовые файлы, мог</w:t>
      </w:r>
      <w:r w:rsidR="00961539">
        <w:rPr>
          <w:rFonts w:ascii="Times New Roman" w:hAnsi="Times New Roman" w:cs="Times New Roman"/>
          <w:sz w:val="24"/>
          <w:szCs w:val="24"/>
        </w:rPr>
        <w:t xml:space="preserve"> выдавать результаты на почту, причем</w:t>
      </w:r>
      <w:r>
        <w:rPr>
          <w:rFonts w:ascii="Times New Roman" w:hAnsi="Times New Roman" w:cs="Times New Roman"/>
          <w:sz w:val="24"/>
          <w:szCs w:val="24"/>
        </w:rPr>
        <w:t xml:space="preserve"> его результаты были не только картинками, но имели и текстовый вариант выдачи (рис. 4 верх). Кроме того, сервер предлагал возможность сканирования выбранных баз данных против заданной структуры, что </w:t>
      </w:r>
      <w:r>
        <w:rPr>
          <w:rFonts w:ascii="Times New Roman" w:hAnsi="Times New Roman" w:cs="Times New Roman"/>
          <w:sz w:val="24"/>
          <w:szCs w:val="24"/>
        </w:rPr>
        <w:lastRenderedPageBreak/>
        <w:t>позволяло не только отыскать лучшие результаты, но и выявить наиболее частые точки внесения поворотов, что тоже имеет, на мой взгляд, большое значение (рис.4 низ).</w:t>
      </w:r>
    </w:p>
    <w:p w:rsidR="00AC7C1F" w:rsidRPr="008E7707" w:rsidRDefault="0000733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01AF9B9">
            <wp:extent cx="5276850" cy="27513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236" cy="2750025"/>
                    </a:xfrm>
                    <a:prstGeom prst="rect">
                      <a:avLst/>
                    </a:prstGeom>
                    <a:noFill/>
                  </pic:spPr>
                </pic:pic>
              </a:graphicData>
            </a:graphic>
          </wp:inline>
        </w:drawing>
      </w:r>
      <w:r w:rsidR="00805838" w:rsidRPr="00805838">
        <w:rPr>
          <w:noProof/>
          <w:lang w:eastAsia="ru-RU"/>
        </w:rPr>
        <w:t xml:space="preserve"> </w:t>
      </w:r>
    </w:p>
    <w:p w:rsidR="00961539" w:rsidRDefault="00961539">
      <w:pPr>
        <w:rPr>
          <w:rFonts w:ascii="Times New Roman" w:hAnsi="Times New Roman" w:cs="Times New Roman"/>
          <w:sz w:val="24"/>
          <w:szCs w:val="24"/>
        </w:rPr>
      </w:pPr>
      <w:r>
        <w:rPr>
          <w:rFonts w:ascii="Times New Roman" w:hAnsi="Times New Roman" w:cs="Times New Roman"/>
          <w:sz w:val="24"/>
          <w:szCs w:val="24"/>
        </w:rPr>
        <w:t>Рисунок</w:t>
      </w:r>
      <w:r w:rsidRPr="00961539">
        <w:rPr>
          <w:rFonts w:ascii="Times New Roman" w:hAnsi="Times New Roman" w:cs="Times New Roman"/>
          <w:sz w:val="24"/>
          <w:szCs w:val="24"/>
          <w:lang w:val="en-US"/>
        </w:rPr>
        <w:t xml:space="preserve"> 4. </w:t>
      </w:r>
      <w:r>
        <w:rPr>
          <w:rFonts w:ascii="Times New Roman" w:hAnsi="Times New Roman" w:cs="Times New Roman"/>
          <w:sz w:val="24"/>
          <w:szCs w:val="24"/>
        </w:rPr>
        <w:t>Результаты</w:t>
      </w:r>
      <w:r w:rsidRPr="00961539">
        <w:rPr>
          <w:rFonts w:ascii="Times New Roman" w:hAnsi="Times New Roman" w:cs="Times New Roman"/>
          <w:sz w:val="24"/>
          <w:szCs w:val="24"/>
        </w:rPr>
        <w:t xml:space="preserve"> </w:t>
      </w:r>
      <w:r>
        <w:rPr>
          <w:rFonts w:ascii="Times New Roman" w:hAnsi="Times New Roman" w:cs="Times New Roman"/>
          <w:sz w:val="24"/>
          <w:szCs w:val="24"/>
        </w:rPr>
        <w:t>работы</w:t>
      </w:r>
      <w:r w:rsidRPr="00961539">
        <w:rPr>
          <w:rFonts w:ascii="Times New Roman" w:hAnsi="Times New Roman" w:cs="Times New Roman"/>
          <w:sz w:val="24"/>
          <w:szCs w:val="24"/>
        </w:rPr>
        <w:t xml:space="preserve"> </w:t>
      </w:r>
      <w:r>
        <w:rPr>
          <w:rFonts w:ascii="Times New Roman" w:hAnsi="Times New Roman" w:cs="Times New Roman"/>
          <w:sz w:val="24"/>
          <w:szCs w:val="24"/>
        </w:rPr>
        <w:t>сервиса, реализующего алгоритм</w:t>
      </w:r>
      <w:r w:rsidRPr="00961539">
        <w:rPr>
          <w:rFonts w:ascii="Times New Roman" w:hAnsi="Times New Roman" w:cs="Times New Roman"/>
          <w:sz w:val="24"/>
          <w:szCs w:val="24"/>
        </w:rPr>
        <w:t xml:space="preserve"> </w:t>
      </w:r>
      <w:r>
        <w:rPr>
          <w:rFonts w:ascii="Times New Roman" w:hAnsi="Times New Roman" w:cs="Times New Roman"/>
          <w:sz w:val="24"/>
          <w:szCs w:val="24"/>
          <w:lang w:val="en-US"/>
        </w:rPr>
        <w:t>FATCAT</w:t>
      </w:r>
      <w:r>
        <w:rPr>
          <w:rFonts w:ascii="Times New Roman" w:hAnsi="Times New Roman" w:cs="Times New Roman"/>
          <w:sz w:val="24"/>
          <w:szCs w:val="24"/>
        </w:rPr>
        <w:t xml:space="preserve">, сверху представлены </w:t>
      </w:r>
      <w:proofErr w:type="spellStart"/>
      <w:r>
        <w:rPr>
          <w:rFonts w:ascii="Times New Roman" w:hAnsi="Times New Roman" w:cs="Times New Roman"/>
          <w:sz w:val="24"/>
          <w:szCs w:val="24"/>
          <w:lang w:val="en-US"/>
        </w:rPr>
        <w:t>RasMol</w:t>
      </w:r>
      <w:proofErr w:type="spellEnd"/>
      <w:r w:rsidRPr="00961539">
        <w:rPr>
          <w:rFonts w:ascii="Times New Roman" w:hAnsi="Times New Roman" w:cs="Times New Roman"/>
          <w:sz w:val="24"/>
          <w:szCs w:val="24"/>
        </w:rPr>
        <w:t>-</w:t>
      </w:r>
      <w:r>
        <w:rPr>
          <w:rFonts w:ascii="Times New Roman" w:hAnsi="Times New Roman" w:cs="Times New Roman"/>
          <w:sz w:val="24"/>
          <w:szCs w:val="24"/>
        </w:rPr>
        <w:t xml:space="preserve">скрипт или </w:t>
      </w:r>
      <w:proofErr w:type="spellStart"/>
      <w:r>
        <w:rPr>
          <w:rFonts w:ascii="Times New Roman" w:hAnsi="Times New Roman" w:cs="Times New Roman"/>
          <w:sz w:val="24"/>
          <w:szCs w:val="24"/>
          <w:lang w:val="en-US"/>
        </w:rPr>
        <w:t>pdb</w:t>
      </w:r>
      <w:proofErr w:type="spellEnd"/>
      <w:r>
        <w:rPr>
          <w:rFonts w:ascii="Times New Roman" w:hAnsi="Times New Roman" w:cs="Times New Roman"/>
          <w:sz w:val="24"/>
          <w:szCs w:val="24"/>
        </w:rPr>
        <w:t xml:space="preserve">-файл с двумя цепями выровненных белков, парное выравнивание и его визуализация в виде точечной матрицы. Снизу представлен результат модификации </w:t>
      </w:r>
      <w:r>
        <w:rPr>
          <w:rFonts w:ascii="Times New Roman" w:hAnsi="Times New Roman" w:cs="Times New Roman"/>
          <w:sz w:val="24"/>
          <w:szCs w:val="24"/>
          <w:lang w:val="en-US"/>
        </w:rPr>
        <w:t>FATCAT</w:t>
      </w:r>
      <w:r w:rsidRPr="00961539">
        <w:rPr>
          <w:rFonts w:ascii="Times New Roman" w:hAnsi="Times New Roman" w:cs="Times New Roman"/>
          <w:sz w:val="24"/>
          <w:szCs w:val="24"/>
        </w:rPr>
        <w:t>-</w:t>
      </w:r>
      <w:r>
        <w:rPr>
          <w:rFonts w:ascii="Times New Roman" w:hAnsi="Times New Roman" w:cs="Times New Roman"/>
          <w:sz w:val="24"/>
          <w:szCs w:val="24"/>
          <w:lang w:val="en-US"/>
        </w:rPr>
        <w:t>search</w:t>
      </w:r>
      <w:r>
        <w:rPr>
          <w:rFonts w:ascii="Times New Roman" w:hAnsi="Times New Roman" w:cs="Times New Roman"/>
          <w:sz w:val="24"/>
          <w:szCs w:val="24"/>
        </w:rPr>
        <w:t>, которая реализовывала поиск по базе данных, зеленым показаны места внесения поворота, оранжевым – сглаженная функция, характеризующая подвижность по этим поворотам.</w:t>
      </w:r>
    </w:p>
    <w:p w:rsidR="00961539" w:rsidRPr="00253284" w:rsidRDefault="00253284">
      <w:pPr>
        <w:rPr>
          <w:rFonts w:ascii="Times New Roman" w:hAnsi="Times New Roman" w:cs="Times New Roman"/>
          <w:i/>
          <w:sz w:val="24"/>
          <w:szCs w:val="24"/>
        </w:rPr>
      </w:pPr>
      <w:r w:rsidRPr="00253284">
        <w:rPr>
          <w:rFonts w:ascii="Times New Roman" w:hAnsi="Times New Roman" w:cs="Times New Roman"/>
          <w:i/>
          <w:sz w:val="24"/>
          <w:szCs w:val="24"/>
        </w:rPr>
        <w:t>#</w:t>
      </w:r>
      <w:r w:rsidR="00961539" w:rsidRPr="00253284">
        <w:rPr>
          <w:rFonts w:ascii="Times New Roman" w:hAnsi="Times New Roman" w:cs="Times New Roman"/>
          <w:i/>
          <w:sz w:val="24"/>
          <w:szCs w:val="24"/>
        </w:rPr>
        <w:t xml:space="preserve">Почему я использую прошедшее время в отношении сервиса </w:t>
      </w:r>
      <w:r w:rsidR="00961539" w:rsidRPr="00253284">
        <w:rPr>
          <w:rFonts w:ascii="Times New Roman" w:hAnsi="Times New Roman" w:cs="Times New Roman"/>
          <w:i/>
          <w:sz w:val="24"/>
          <w:szCs w:val="24"/>
          <w:lang w:val="en-US"/>
        </w:rPr>
        <w:t>FATCAT</w:t>
      </w:r>
      <w:r w:rsidR="00961539" w:rsidRPr="00253284">
        <w:rPr>
          <w:rFonts w:ascii="Times New Roman" w:hAnsi="Times New Roman" w:cs="Times New Roman"/>
          <w:i/>
          <w:sz w:val="24"/>
          <w:szCs w:val="24"/>
        </w:rPr>
        <w:t xml:space="preserve">? Потому после создания сервиса множественного выравнивания, авторы обращали мало внимания на сервис парного выравнивания. Немного жаль модификацию </w:t>
      </w:r>
      <w:r w:rsidR="00961539" w:rsidRPr="00253284">
        <w:rPr>
          <w:rFonts w:ascii="Times New Roman" w:hAnsi="Times New Roman" w:cs="Times New Roman"/>
          <w:i/>
          <w:sz w:val="24"/>
          <w:szCs w:val="24"/>
          <w:lang w:val="en-US"/>
        </w:rPr>
        <w:t>FATCAT</w:t>
      </w:r>
      <w:r w:rsidR="00961539" w:rsidRPr="00253284">
        <w:rPr>
          <w:rFonts w:ascii="Times New Roman" w:hAnsi="Times New Roman" w:cs="Times New Roman"/>
          <w:i/>
          <w:sz w:val="24"/>
          <w:szCs w:val="24"/>
        </w:rPr>
        <w:t>-</w:t>
      </w:r>
      <w:r w:rsidR="00961539" w:rsidRPr="00253284">
        <w:rPr>
          <w:rFonts w:ascii="Times New Roman" w:hAnsi="Times New Roman" w:cs="Times New Roman"/>
          <w:i/>
          <w:sz w:val="24"/>
          <w:szCs w:val="24"/>
          <w:lang w:val="en-US"/>
        </w:rPr>
        <w:t>search</w:t>
      </w:r>
      <w:r w:rsidR="00961539" w:rsidRPr="00253284">
        <w:rPr>
          <w:rFonts w:ascii="Times New Roman" w:hAnsi="Times New Roman" w:cs="Times New Roman"/>
          <w:i/>
          <w:sz w:val="24"/>
          <w:szCs w:val="24"/>
        </w:rPr>
        <w:t xml:space="preserve">, остальные </w:t>
      </w:r>
      <w:r w:rsidRPr="00253284">
        <w:rPr>
          <w:rFonts w:ascii="Times New Roman" w:hAnsi="Times New Roman" w:cs="Times New Roman"/>
          <w:i/>
          <w:sz w:val="24"/>
          <w:szCs w:val="24"/>
        </w:rPr>
        <w:t xml:space="preserve">опции не были утрачены, а реализуются теперь в рамках сервиса </w:t>
      </w:r>
      <w:r w:rsidRPr="00253284">
        <w:rPr>
          <w:rFonts w:ascii="Times New Roman" w:hAnsi="Times New Roman" w:cs="Times New Roman"/>
          <w:i/>
          <w:sz w:val="24"/>
          <w:szCs w:val="24"/>
          <w:lang w:val="en-US"/>
        </w:rPr>
        <w:t>POSA</w:t>
      </w:r>
      <w:r w:rsidRPr="00253284">
        <w:rPr>
          <w:rFonts w:ascii="Times New Roman" w:hAnsi="Times New Roman" w:cs="Times New Roman"/>
          <w:i/>
          <w:sz w:val="24"/>
          <w:szCs w:val="24"/>
        </w:rPr>
        <w:t>[9,12].</w:t>
      </w:r>
    </w:p>
    <w:p w:rsidR="00961539" w:rsidRDefault="00961539">
      <w:pPr>
        <w:rPr>
          <w:rFonts w:ascii="Times New Roman" w:hAnsi="Times New Roman" w:cs="Times New Roman"/>
          <w:sz w:val="24"/>
          <w:szCs w:val="24"/>
        </w:rPr>
      </w:pPr>
    </w:p>
    <w:p w:rsidR="00253284" w:rsidRDefault="00253284">
      <w:pPr>
        <w:rPr>
          <w:rFonts w:ascii="Times New Roman" w:hAnsi="Times New Roman" w:cs="Times New Roman"/>
          <w:sz w:val="24"/>
          <w:szCs w:val="24"/>
        </w:rPr>
      </w:pPr>
      <w:r>
        <w:rPr>
          <w:rFonts w:ascii="Times New Roman" w:hAnsi="Times New Roman" w:cs="Times New Roman"/>
          <w:sz w:val="24"/>
          <w:szCs w:val="24"/>
        </w:rPr>
        <w:t>В рамках крупной статистической работы</w:t>
      </w:r>
      <w:r w:rsidRPr="00253284">
        <w:rPr>
          <w:rFonts w:ascii="Times New Roman" w:hAnsi="Times New Roman" w:cs="Times New Roman"/>
          <w:sz w:val="24"/>
          <w:szCs w:val="24"/>
        </w:rPr>
        <w:t>[7]</w:t>
      </w:r>
      <w:r>
        <w:rPr>
          <w:rFonts w:ascii="Times New Roman" w:hAnsi="Times New Roman" w:cs="Times New Roman"/>
          <w:sz w:val="24"/>
          <w:szCs w:val="24"/>
        </w:rPr>
        <w:t xml:space="preserve">, и более наглядного, чем в </w:t>
      </w:r>
      <w:r w:rsidRPr="00253284">
        <w:rPr>
          <w:rFonts w:ascii="Times New Roman" w:hAnsi="Times New Roman" w:cs="Times New Roman"/>
          <w:sz w:val="24"/>
          <w:szCs w:val="24"/>
        </w:rPr>
        <w:t>[1]</w:t>
      </w:r>
      <w:r>
        <w:rPr>
          <w:rFonts w:ascii="Times New Roman" w:hAnsi="Times New Roman" w:cs="Times New Roman"/>
          <w:sz w:val="24"/>
          <w:szCs w:val="24"/>
        </w:rPr>
        <w:t>, сравнения методов гибкого и жесткого выравниваний, были получены статистические выводы, что гибкое выравнивание не хуже жестких, но существует небольшая доля случаев, когда оно дает значительные преимущества.</w:t>
      </w:r>
    </w:p>
    <w:p w:rsidR="00253284" w:rsidRPr="00253284" w:rsidRDefault="00253284">
      <w:pPr>
        <w:rPr>
          <w:rFonts w:ascii="Times New Roman" w:hAnsi="Times New Roman" w:cs="Times New Roman"/>
          <w:i/>
          <w:sz w:val="24"/>
          <w:szCs w:val="24"/>
        </w:rPr>
      </w:pPr>
      <w:r w:rsidRPr="00253284">
        <w:rPr>
          <w:rFonts w:ascii="Times New Roman" w:hAnsi="Times New Roman" w:cs="Times New Roman"/>
          <w:i/>
          <w:sz w:val="24"/>
          <w:szCs w:val="24"/>
        </w:rPr>
        <w:t>#По-видимому, именно редкая необходимость применения гибкого выравнивания сказалась на том, что этот метод почти не прижился в практике.</w:t>
      </w:r>
    </w:p>
    <w:p w:rsidR="00253284" w:rsidRDefault="00253284">
      <w:pPr>
        <w:rPr>
          <w:rFonts w:ascii="Times New Roman" w:hAnsi="Times New Roman" w:cs="Times New Roman"/>
          <w:sz w:val="24"/>
          <w:szCs w:val="24"/>
        </w:rPr>
      </w:pPr>
    </w:p>
    <w:p w:rsidR="00253284" w:rsidRPr="00253284" w:rsidRDefault="00253284">
      <w:pPr>
        <w:rPr>
          <w:rFonts w:ascii="Times New Roman" w:hAnsi="Times New Roman" w:cs="Times New Roman"/>
          <w:sz w:val="24"/>
          <w:szCs w:val="24"/>
        </w:rPr>
      </w:pPr>
      <w:r>
        <w:rPr>
          <w:rFonts w:ascii="Times New Roman" w:hAnsi="Times New Roman" w:cs="Times New Roman"/>
          <w:sz w:val="24"/>
          <w:szCs w:val="24"/>
        </w:rPr>
        <w:t>Вслед за парным выравниванием была предложена идея множественного выравнивания</w:t>
      </w:r>
      <w:r w:rsidR="00805838" w:rsidRPr="00805838">
        <w:rPr>
          <w:rFonts w:ascii="Times New Roman" w:hAnsi="Times New Roman" w:cs="Times New Roman"/>
          <w:sz w:val="24"/>
          <w:szCs w:val="24"/>
        </w:rPr>
        <w:t>[8]</w:t>
      </w:r>
      <w:r>
        <w:rPr>
          <w:rFonts w:ascii="Times New Roman" w:hAnsi="Times New Roman" w:cs="Times New Roman"/>
          <w:sz w:val="24"/>
          <w:szCs w:val="24"/>
        </w:rPr>
        <w:t xml:space="preserve">. </w:t>
      </w:r>
      <w:r w:rsidR="00805838">
        <w:rPr>
          <w:rFonts w:ascii="Times New Roman" w:hAnsi="Times New Roman" w:cs="Times New Roman"/>
          <w:sz w:val="24"/>
          <w:szCs w:val="24"/>
        </w:rPr>
        <w:t>Опуская детали, идея очень проста: из заданных структур выровняем все со всеми. Наиболее схожие выровняем между собой попарно, затем выровняем наиболее схожие выравнивания и так далее до получения одного общего множественного выравнивания (рис 5).</w:t>
      </w:r>
    </w:p>
    <w:p w:rsidR="00961539" w:rsidRPr="00961539" w:rsidRDefault="00961539">
      <w:pPr>
        <w:rPr>
          <w:rFonts w:ascii="Times New Roman" w:hAnsi="Times New Roman" w:cs="Times New Roman"/>
          <w:sz w:val="24"/>
          <w:szCs w:val="24"/>
        </w:rPr>
      </w:pPr>
    </w:p>
    <w:p w:rsidR="00961539" w:rsidRDefault="00805838">
      <w:pPr>
        <w:rPr>
          <w:rFonts w:ascii="Times New Roman" w:hAnsi="Times New Roman" w:cs="Times New Roman"/>
          <w:sz w:val="24"/>
          <w:szCs w:val="24"/>
        </w:rPr>
      </w:pPr>
      <w:r w:rsidRPr="00805838">
        <w:rPr>
          <w:rFonts w:ascii="Times New Roman" w:hAnsi="Times New Roman" w:cs="Times New Roman"/>
          <w:sz w:val="24"/>
          <w:szCs w:val="24"/>
        </w:rPr>
        <w:lastRenderedPageBreak/>
        <w:drawing>
          <wp:inline distT="0" distB="0" distL="0" distR="0" wp14:anchorId="1F053170" wp14:editId="2546486A">
            <wp:extent cx="4019550" cy="1495425"/>
            <wp:effectExtent l="0" t="0" r="0" b="9525"/>
            <wp:docPr id="1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1495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05838" w:rsidRDefault="00805838">
      <w:pPr>
        <w:rPr>
          <w:rFonts w:ascii="Times New Roman" w:hAnsi="Times New Roman" w:cs="Times New Roman"/>
          <w:sz w:val="24"/>
          <w:szCs w:val="24"/>
        </w:rPr>
      </w:pPr>
      <w:r>
        <w:rPr>
          <w:rFonts w:ascii="Times New Roman" w:hAnsi="Times New Roman" w:cs="Times New Roman"/>
          <w:sz w:val="24"/>
          <w:szCs w:val="24"/>
        </w:rPr>
        <w:t>Рисунок 5. Идея множественного выравнивания с помощью парных выравниваний.</w:t>
      </w:r>
    </w:p>
    <w:p w:rsidR="00805838" w:rsidRPr="00907BF9" w:rsidRDefault="00805838">
      <w:pPr>
        <w:rPr>
          <w:rFonts w:ascii="Times New Roman" w:hAnsi="Times New Roman" w:cs="Times New Roman"/>
          <w:sz w:val="24"/>
          <w:szCs w:val="24"/>
        </w:rPr>
      </w:pPr>
      <w:r>
        <w:rPr>
          <w:rFonts w:ascii="Times New Roman" w:hAnsi="Times New Roman" w:cs="Times New Roman"/>
          <w:sz w:val="24"/>
          <w:szCs w:val="24"/>
        </w:rPr>
        <w:t xml:space="preserve">Изначально разработчики не настаивают на применении предложенного способа выбора порядка выравниваний, по </w:t>
      </w:r>
      <w:proofErr w:type="gramStart"/>
      <w:r>
        <w:rPr>
          <w:rFonts w:ascii="Times New Roman" w:hAnsi="Times New Roman" w:cs="Times New Roman"/>
          <w:sz w:val="24"/>
          <w:szCs w:val="24"/>
        </w:rPr>
        <w:t>сути</w:t>
      </w:r>
      <w:proofErr w:type="gramEnd"/>
      <w:r>
        <w:rPr>
          <w:rFonts w:ascii="Times New Roman" w:hAnsi="Times New Roman" w:cs="Times New Roman"/>
          <w:sz w:val="24"/>
          <w:szCs w:val="24"/>
        </w:rPr>
        <w:t xml:space="preserve"> представляющего собой дерево. Они </w:t>
      </w:r>
      <w:r w:rsidR="00907BF9">
        <w:rPr>
          <w:rFonts w:ascii="Times New Roman" w:hAnsi="Times New Roman" w:cs="Times New Roman"/>
          <w:sz w:val="24"/>
          <w:szCs w:val="24"/>
        </w:rPr>
        <w:t xml:space="preserve">(в более ранней модификации </w:t>
      </w:r>
      <w:r w:rsidR="00907BF9">
        <w:rPr>
          <w:rFonts w:ascii="Times New Roman" w:hAnsi="Times New Roman" w:cs="Times New Roman"/>
          <w:sz w:val="24"/>
          <w:szCs w:val="24"/>
          <w:lang w:val="en-US"/>
        </w:rPr>
        <w:t>POSA</w:t>
      </w:r>
      <w:r w:rsidR="00907BF9">
        <w:rPr>
          <w:rFonts w:ascii="Times New Roman" w:hAnsi="Times New Roman" w:cs="Times New Roman"/>
          <w:sz w:val="24"/>
          <w:szCs w:val="24"/>
        </w:rPr>
        <w:t>) даже давали возможность задавать свое дерево для выравнивания, так как от этого шага значительно зависит полученный результат, но позднее эта возможность пропала</w:t>
      </w:r>
      <w:r w:rsidR="00907BF9" w:rsidRPr="00907BF9">
        <w:rPr>
          <w:rFonts w:ascii="Times New Roman" w:hAnsi="Times New Roman" w:cs="Times New Roman"/>
          <w:sz w:val="24"/>
          <w:szCs w:val="24"/>
        </w:rPr>
        <w:t>[9].</w:t>
      </w:r>
    </w:p>
    <w:p w:rsidR="00961539" w:rsidRPr="00907BF9" w:rsidRDefault="00907BF9">
      <w:pPr>
        <w:rPr>
          <w:rFonts w:ascii="Times New Roman" w:hAnsi="Times New Roman" w:cs="Times New Roman"/>
          <w:i/>
          <w:sz w:val="24"/>
          <w:szCs w:val="24"/>
          <w:lang w:val="en-US"/>
        </w:rPr>
      </w:pPr>
      <w:r w:rsidRPr="00907BF9">
        <w:rPr>
          <w:rFonts w:ascii="Times New Roman" w:hAnsi="Times New Roman" w:cs="Times New Roman"/>
          <w:i/>
          <w:sz w:val="24"/>
          <w:szCs w:val="24"/>
        </w:rPr>
        <w:t>#на сегодня пользователь может управлять процессом несколько иначе, о чем речь ниже.</w:t>
      </w:r>
    </w:p>
    <w:p w:rsidR="00907BF9" w:rsidRPr="00907BF9" w:rsidRDefault="00907BF9">
      <w:pPr>
        <w:rPr>
          <w:rFonts w:ascii="Times New Roman" w:hAnsi="Times New Roman" w:cs="Times New Roman"/>
          <w:sz w:val="24"/>
          <w:szCs w:val="24"/>
        </w:rPr>
      </w:pPr>
      <w:r>
        <w:rPr>
          <w:rFonts w:ascii="Times New Roman" w:hAnsi="Times New Roman" w:cs="Times New Roman"/>
          <w:sz w:val="24"/>
          <w:szCs w:val="24"/>
        </w:rPr>
        <w:t>Полезным для ряда целей является выдача сервиса в виде графа, который может иметь гораздо более сложный вид, чем на рисунке 6, однако, как минимум после усовершенствования сервиса в 2014 году, граф выдается в виде картинки.</w:t>
      </w:r>
    </w:p>
    <w:p w:rsidR="00907BF9" w:rsidRDefault="00907BF9">
      <w:pPr>
        <w:rPr>
          <w:rFonts w:ascii="Times New Roman" w:hAnsi="Times New Roman" w:cs="Times New Roman"/>
          <w:sz w:val="24"/>
          <w:szCs w:val="24"/>
        </w:rPr>
      </w:pPr>
      <w:r>
        <w:rPr>
          <w:rFonts w:ascii="Times New Roman" w:hAnsi="Times New Roman" w:cs="Times New Roman"/>
          <w:sz w:val="24"/>
          <w:szCs w:val="24"/>
        </w:rPr>
        <w:t xml:space="preserve">Важным кажется, что </w:t>
      </w:r>
      <w:r w:rsidR="00E86588">
        <w:rPr>
          <w:rFonts w:ascii="Times New Roman" w:hAnsi="Times New Roman" w:cs="Times New Roman"/>
          <w:sz w:val="24"/>
          <w:szCs w:val="24"/>
        </w:rPr>
        <w:t xml:space="preserve">время работы алгоритма </w:t>
      </w:r>
      <w:r w:rsidR="00E86588">
        <w:rPr>
          <w:rFonts w:ascii="Times New Roman" w:hAnsi="Times New Roman" w:cs="Times New Roman"/>
          <w:sz w:val="24"/>
          <w:szCs w:val="24"/>
          <w:lang w:val="en-US"/>
        </w:rPr>
        <w:t>O</w:t>
      </w:r>
      <w:r w:rsidR="00E86588" w:rsidRPr="00E86588">
        <w:rPr>
          <w:rFonts w:ascii="Times New Roman" w:hAnsi="Times New Roman" w:cs="Times New Roman"/>
          <w:sz w:val="24"/>
          <w:szCs w:val="24"/>
        </w:rPr>
        <w:t>(L</w:t>
      </w:r>
      <w:r w:rsidR="00E86588" w:rsidRPr="00E86588">
        <w:rPr>
          <w:rFonts w:ascii="Times New Roman" w:hAnsi="Times New Roman" w:cs="Times New Roman"/>
          <w:sz w:val="24"/>
          <w:szCs w:val="24"/>
          <w:vertAlign w:val="superscript"/>
        </w:rPr>
        <w:t>2</w:t>
      </w:r>
      <w:r w:rsidR="00E86588" w:rsidRPr="00E86588">
        <w:rPr>
          <w:rFonts w:ascii="Times New Roman" w:hAnsi="Times New Roman" w:cs="Times New Roman"/>
          <w:sz w:val="24"/>
          <w:szCs w:val="24"/>
        </w:rPr>
        <w:t>N</w:t>
      </w:r>
      <w:r w:rsidR="00E86588" w:rsidRPr="00E86588">
        <w:rPr>
          <w:rFonts w:ascii="Times New Roman" w:hAnsi="Times New Roman" w:cs="Times New Roman"/>
          <w:sz w:val="24"/>
          <w:szCs w:val="24"/>
          <w:vertAlign w:val="superscript"/>
        </w:rPr>
        <w:t>3</w:t>
      </w:r>
      <w:r w:rsidR="00E86588" w:rsidRPr="00E86588">
        <w:rPr>
          <w:rFonts w:ascii="Times New Roman" w:hAnsi="Times New Roman" w:cs="Times New Roman"/>
          <w:sz w:val="24"/>
          <w:szCs w:val="24"/>
        </w:rPr>
        <w:t>),  где L– средняя длина последовательностей, N– число последовательностей</w:t>
      </w:r>
      <w:r w:rsidR="00E86588">
        <w:rPr>
          <w:rFonts w:ascii="Times New Roman" w:hAnsi="Times New Roman" w:cs="Times New Roman"/>
          <w:sz w:val="24"/>
          <w:szCs w:val="24"/>
        </w:rPr>
        <w:t xml:space="preserve">, большое время работы алгоритма </w:t>
      </w:r>
      <w:r w:rsidR="00E86588">
        <w:rPr>
          <w:rFonts w:ascii="Times New Roman" w:hAnsi="Times New Roman" w:cs="Times New Roman"/>
          <w:sz w:val="24"/>
          <w:szCs w:val="24"/>
          <w:lang w:val="en-US"/>
        </w:rPr>
        <w:t>POSA</w:t>
      </w:r>
      <w:r w:rsidR="00E86588">
        <w:rPr>
          <w:rFonts w:ascii="Times New Roman" w:hAnsi="Times New Roman" w:cs="Times New Roman"/>
          <w:sz w:val="24"/>
          <w:szCs w:val="24"/>
        </w:rPr>
        <w:t xml:space="preserve">, а также большое время работы созданного незадолго до этого сервиса </w:t>
      </w:r>
      <w:r w:rsidR="00E86588">
        <w:rPr>
          <w:rFonts w:ascii="Times New Roman" w:hAnsi="Times New Roman" w:cs="Times New Roman"/>
          <w:sz w:val="24"/>
          <w:szCs w:val="24"/>
          <w:lang w:val="en-US"/>
        </w:rPr>
        <w:t>FATCAT</w:t>
      </w:r>
      <w:r w:rsidR="00E86588">
        <w:rPr>
          <w:rFonts w:ascii="Times New Roman" w:hAnsi="Times New Roman" w:cs="Times New Roman"/>
          <w:sz w:val="24"/>
          <w:szCs w:val="24"/>
        </w:rPr>
        <w:t>-</w:t>
      </w:r>
      <w:r w:rsidR="00E86588">
        <w:rPr>
          <w:rFonts w:ascii="Times New Roman" w:hAnsi="Times New Roman" w:cs="Times New Roman"/>
          <w:sz w:val="24"/>
          <w:szCs w:val="24"/>
          <w:lang w:val="en-US"/>
        </w:rPr>
        <w:t>search</w:t>
      </w:r>
      <w:r w:rsidR="00E86588">
        <w:rPr>
          <w:rFonts w:ascii="Times New Roman" w:hAnsi="Times New Roman" w:cs="Times New Roman"/>
          <w:sz w:val="24"/>
          <w:szCs w:val="24"/>
        </w:rPr>
        <w:t xml:space="preserve">, привело к созданию базы </w:t>
      </w:r>
      <w:proofErr w:type="gramStart"/>
      <w:r w:rsidR="00E86588">
        <w:rPr>
          <w:rFonts w:ascii="Times New Roman" w:hAnsi="Times New Roman" w:cs="Times New Roman"/>
          <w:sz w:val="24"/>
          <w:szCs w:val="24"/>
        </w:rPr>
        <w:t>данных-хранилища</w:t>
      </w:r>
      <w:proofErr w:type="gramEnd"/>
      <w:r w:rsidR="00E86588">
        <w:rPr>
          <w:rFonts w:ascii="Times New Roman" w:hAnsi="Times New Roman" w:cs="Times New Roman"/>
          <w:sz w:val="24"/>
          <w:szCs w:val="24"/>
        </w:rPr>
        <w:t xml:space="preserve"> результатов выравнивания всех структур со всеми</w:t>
      </w:r>
      <w:r w:rsidR="00E86588" w:rsidRPr="00E86588">
        <w:rPr>
          <w:rFonts w:ascii="Times New Roman" w:hAnsi="Times New Roman" w:cs="Times New Roman"/>
          <w:sz w:val="24"/>
          <w:szCs w:val="24"/>
        </w:rPr>
        <w:t>[10]</w:t>
      </w:r>
      <w:r w:rsidR="00E86588">
        <w:rPr>
          <w:rFonts w:ascii="Times New Roman" w:hAnsi="Times New Roman" w:cs="Times New Roman"/>
          <w:sz w:val="24"/>
          <w:szCs w:val="24"/>
        </w:rPr>
        <w:t xml:space="preserve">. Это колоссально ускорило работу </w:t>
      </w:r>
      <w:r w:rsidR="00E86588">
        <w:rPr>
          <w:rFonts w:ascii="Times New Roman" w:hAnsi="Times New Roman" w:cs="Times New Roman"/>
          <w:sz w:val="24"/>
          <w:szCs w:val="24"/>
          <w:lang w:val="en-US"/>
        </w:rPr>
        <w:t>FATCAT</w:t>
      </w:r>
      <w:r w:rsidR="00E86588" w:rsidRPr="00E86588">
        <w:rPr>
          <w:rFonts w:ascii="Times New Roman" w:hAnsi="Times New Roman" w:cs="Times New Roman"/>
          <w:sz w:val="24"/>
          <w:szCs w:val="24"/>
        </w:rPr>
        <w:t>-</w:t>
      </w:r>
      <w:r w:rsidR="00E86588">
        <w:rPr>
          <w:rFonts w:ascii="Times New Roman" w:hAnsi="Times New Roman" w:cs="Times New Roman"/>
          <w:sz w:val="24"/>
          <w:szCs w:val="24"/>
          <w:lang w:val="en-US"/>
        </w:rPr>
        <w:t>search</w:t>
      </w:r>
      <w:r w:rsidR="00E86588" w:rsidRPr="00E86588">
        <w:rPr>
          <w:rFonts w:ascii="Times New Roman" w:hAnsi="Times New Roman" w:cs="Times New Roman"/>
          <w:sz w:val="24"/>
          <w:szCs w:val="24"/>
        </w:rPr>
        <w:t xml:space="preserve"> (</w:t>
      </w:r>
      <w:r w:rsidR="00E86588">
        <w:rPr>
          <w:rFonts w:ascii="Times New Roman" w:hAnsi="Times New Roman" w:cs="Times New Roman"/>
          <w:sz w:val="24"/>
          <w:szCs w:val="24"/>
        </w:rPr>
        <w:t xml:space="preserve">так, если в </w:t>
      </w:r>
      <w:r w:rsidR="00E86588" w:rsidRPr="00E86588">
        <w:rPr>
          <w:rFonts w:ascii="Times New Roman" w:hAnsi="Times New Roman" w:cs="Times New Roman"/>
          <w:sz w:val="24"/>
          <w:szCs w:val="24"/>
        </w:rPr>
        <w:t>[6]</w:t>
      </w:r>
      <w:r w:rsidR="00E86588">
        <w:rPr>
          <w:rFonts w:ascii="Times New Roman" w:hAnsi="Times New Roman" w:cs="Times New Roman"/>
          <w:sz w:val="24"/>
          <w:szCs w:val="24"/>
        </w:rPr>
        <w:t xml:space="preserve"> речь идет о 11 часах работы </w:t>
      </w:r>
      <w:r w:rsidR="00E86588">
        <w:rPr>
          <w:rFonts w:ascii="Times New Roman" w:hAnsi="Times New Roman" w:cs="Times New Roman"/>
          <w:sz w:val="24"/>
          <w:szCs w:val="24"/>
          <w:lang w:val="en-US"/>
        </w:rPr>
        <w:t>FATCAT</w:t>
      </w:r>
      <w:r w:rsidR="00E86588" w:rsidRPr="00E86588">
        <w:rPr>
          <w:rFonts w:ascii="Times New Roman" w:hAnsi="Times New Roman" w:cs="Times New Roman"/>
          <w:sz w:val="24"/>
          <w:szCs w:val="24"/>
        </w:rPr>
        <w:t xml:space="preserve"> </w:t>
      </w:r>
      <w:r w:rsidR="00E86588">
        <w:rPr>
          <w:rFonts w:ascii="Times New Roman" w:hAnsi="Times New Roman" w:cs="Times New Roman"/>
          <w:sz w:val="24"/>
          <w:szCs w:val="24"/>
        </w:rPr>
        <w:t xml:space="preserve">по базе </w:t>
      </w:r>
      <w:r w:rsidR="00E86588">
        <w:rPr>
          <w:rFonts w:ascii="Times New Roman" w:hAnsi="Times New Roman" w:cs="Times New Roman"/>
          <w:sz w:val="24"/>
          <w:szCs w:val="24"/>
          <w:lang w:val="en-US"/>
        </w:rPr>
        <w:t>PDB</w:t>
      </w:r>
      <w:r w:rsidR="00E86588">
        <w:rPr>
          <w:rFonts w:ascii="Times New Roman" w:hAnsi="Times New Roman" w:cs="Times New Roman"/>
          <w:sz w:val="24"/>
          <w:szCs w:val="24"/>
        </w:rPr>
        <w:t xml:space="preserve"> в 2004 году, то сегодня, благодаря хранению данных, результат получается за секунды). Одна ремарка</w:t>
      </w:r>
      <w:r w:rsidR="00BE24AF">
        <w:rPr>
          <w:rFonts w:ascii="Times New Roman" w:hAnsi="Times New Roman" w:cs="Times New Roman"/>
          <w:sz w:val="24"/>
          <w:szCs w:val="24"/>
        </w:rPr>
        <w:t>:</w:t>
      </w:r>
      <w:r w:rsidR="00E86588">
        <w:rPr>
          <w:rFonts w:ascii="Times New Roman" w:hAnsi="Times New Roman" w:cs="Times New Roman"/>
          <w:sz w:val="24"/>
          <w:szCs w:val="24"/>
        </w:rPr>
        <w:t xml:space="preserve"> база данных не обновлялась уже очень давно.</w:t>
      </w:r>
    </w:p>
    <w:p w:rsidR="00BE24AF" w:rsidRDefault="004C42D1">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A628924" wp14:editId="61341A78">
            <wp:extent cx="4322445" cy="1572895"/>
            <wp:effectExtent l="0" t="0" r="190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1572895"/>
                    </a:xfrm>
                    <a:prstGeom prst="rect">
                      <a:avLst/>
                    </a:prstGeom>
                    <a:noFill/>
                  </pic:spPr>
                </pic:pic>
              </a:graphicData>
            </a:graphic>
          </wp:inline>
        </w:drawing>
      </w:r>
    </w:p>
    <w:p w:rsidR="004C42D1" w:rsidRPr="004C42D1" w:rsidRDefault="004C42D1">
      <w:pPr>
        <w:rPr>
          <w:rFonts w:ascii="Times New Roman" w:hAnsi="Times New Roman" w:cs="Times New Roman"/>
          <w:sz w:val="24"/>
          <w:szCs w:val="24"/>
        </w:rPr>
      </w:pPr>
      <w:r>
        <w:rPr>
          <w:rFonts w:ascii="Times New Roman" w:hAnsi="Times New Roman" w:cs="Times New Roman"/>
          <w:sz w:val="24"/>
          <w:szCs w:val="24"/>
        </w:rPr>
        <w:t xml:space="preserve">Рисунок 6. Множественное выравнивание </w:t>
      </w:r>
      <w:proofErr w:type="spellStart"/>
      <w:r>
        <w:rPr>
          <w:rFonts w:ascii="Times New Roman" w:hAnsi="Times New Roman" w:cs="Times New Roman"/>
          <w:sz w:val="24"/>
          <w:szCs w:val="24"/>
          <w:lang w:val="en-US"/>
        </w:rPr>
        <w:t>JMol</w:t>
      </w:r>
      <w:proofErr w:type="spellEnd"/>
      <w:r w:rsidRPr="004C42D1">
        <w:rPr>
          <w:rFonts w:ascii="Times New Roman" w:hAnsi="Times New Roman" w:cs="Times New Roman"/>
          <w:sz w:val="24"/>
          <w:szCs w:val="24"/>
        </w:rPr>
        <w:t xml:space="preserve">, </w:t>
      </w:r>
      <w:r>
        <w:rPr>
          <w:rFonts w:ascii="Times New Roman" w:hAnsi="Times New Roman" w:cs="Times New Roman"/>
          <w:sz w:val="24"/>
          <w:szCs w:val="24"/>
        </w:rPr>
        <w:t>реализуемое</w:t>
      </w:r>
      <w:r w:rsidRPr="004C42D1">
        <w:rPr>
          <w:rFonts w:ascii="Times New Roman" w:hAnsi="Times New Roman" w:cs="Times New Roman"/>
          <w:sz w:val="24"/>
          <w:szCs w:val="24"/>
        </w:rPr>
        <w:t xml:space="preserve"> </w:t>
      </w:r>
      <w:r>
        <w:rPr>
          <w:rFonts w:ascii="Times New Roman" w:hAnsi="Times New Roman" w:cs="Times New Roman"/>
          <w:sz w:val="24"/>
          <w:szCs w:val="24"/>
          <w:lang w:val="en-US"/>
        </w:rPr>
        <w:t>POSA</w:t>
      </w:r>
      <w:r w:rsidRPr="004C42D1">
        <w:rPr>
          <w:rFonts w:ascii="Times New Roman" w:hAnsi="Times New Roman" w:cs="Times New Roman"/>
          <w:sz w:val="24"/>
          <w:szCs w:val="24"/>
        </w:rPr>
        <w:t>[12]</w:t>
      </w:r>
      <w:r>
        <w:rPr>
          <w:rFonts w:ascii="Times New Roman" w:hAnsi="Times New Roman" w:cs="Times New Roman"/>
          <w:sz w:val="24"/>
          <w:szCs w:val="24"/>
        </w:rPr>
        <w:t xml:space="preserve">, а также </w:t>
      </w:r>
      <w:r w:rsidR="005B5684">
        <w:rPr>
          <w:rFonts w:ascii="Times New Roman" w:hAnsi="Times New Roman" w:cs="Times New Roman"/>
          <w:sz w:val="24"/>
          <w:szCs w:val="24"/>
        </w:rPr>
        <w:t>использованный при его создании небольшой участок последовательности каждой из выравненных молекул (</w:t>
      </w:r>
      <w:r w:rsidR="005B5684">
        <w:rPr>
          <w:rFonts w:ascii="Times New Roman" w:hAnsi="Times New Roman" w:cs="Times New Roman"/>
          <w:sz w:val="24"/>
          <w:szCs w:val="24"/>
          <w:lang w:val="en-US"/>
        </w:rPr>
        <w:t>Zn</w:t>
      </w:r>
      <w:r w:rsidR="005B5684">
        <w:rPr>
          <w:rFonts w:ascii="Times New Roman" w:hAnsi="Times New Roman" w:cs="Times New Roman"/>
          <w:sz w:val="24"/>
          <w:szCs w:val="24"/>
        </w:rPr>
        <w:t>-палец в центре выравнивания), сопоставленный в виде графа.</w:t>
      </w:r>
    </w:p>
    <w:p w:rsidR="005B5684" w:rsidRDefault="005B5684">
      <w:pPr>
        <w:rPr>
          <w:rFonts w:ascii="Times New Roman" w:hAnsi="Times New Roman" w:cs="Times New Roman"/>
          <w:sz w:val="24"/>
          <w:szCs w:val="24"/>
        </w:rPr>
      </w:pPr>
    </w:p>
    <w:p w:rsidR="00BE24AF" w:rsidRPr="00BE24AF" w:rsidRDefault="00BE24AF">
      <w:pPr>
        <w:rPr>
          <w:rFonts w:ascii="Times New Roman" w:hAnsi="Times New Roman" w:cs="Times New Roman"/>
          <w:sz w:val="24"/>
          <w:szCs w:val="24"/>
          <w:lang w:val="en-US"/>
        </w:rPr>
      </w:pPr>
      <w:r>
        <w:rPr>
          <w:rFonts w:ascii="Times New Roman" w:hAnsi="Times New Roman" w:cs="Times New Roman"/>
          <w:sz w:val="24"/>
          <w:szCs w:val="24"/>
        </w:rPr>
        <w:t xml:space="preserve">На этом основные действия по улучшению и применению </w:t>
      </w:r>
      <w:r>
        <w:rPr>
          <w:rFonts w:ascii="Times New Roman" w:hAnsi="Times New Roman" w:cs="Times New Roman"/>
          <w:sz w:val="24"/>
          <w:szCs w:val="24"/>
          <w:lang w:val="en-US"/>
        </w:rPr>
        <w:t>FATCAT</w:t>
      </w:r>
      <w:r w:rsidRPr="00BE24AF">
        <w:rPr>
          <w:rFonts w:ascii="Times New Roman" w:hAnsi="Times New Roman" w:cs="Times New Roman"/>
          <w:sz w:val="24"/>
          <w:szCs w:val="24"/>
        </w:rPr>
        <w:t xml:space="preserve"> </w:t>
      </w:r>
      <w:r>
        <w:rPr>
          <w:rFonts w:ascii="Times New Roman" w:hAnsi="Times New Roman" w:cs="Times New Roman"/>
          <w:sz w:val="24"/>
          <w:szCs w:val="24"/>
        </w:rPr>
        <w:t xml:space="preserve">были приостановлены до 2014 года, когда по предложениям некоторого пользователя был усовершенствован </w:t>
      </w:r>
      <w:r>
        <w:rPr>
          <w:rFonts w:ascii="Times New Roman" w:hAnsi="Times New Roman" w:cs="Times New Roman"/>
          <w:sz w:val="24"/>
          <w:szCs w:val="24"/>
        </w:rPr>
        <w:lastRenderedPageBreak/>
        <w:t xml:space="preserve">сервис </w:t>
      </w:r>
      <w:r>
        <w:rPr>
          <w:rFonts w:ascii="Times New Roman" w:hAnsi="Times New Roman" w:cs="Times New Roman"/>
          <w:sz w:val="24"/>
          <w:szCs w:val="24"/>
          <w:lang w:val="en-US"/>
        </w:rPr>
        <w:t>POSA</w:t>
      </w:r>
      <w:r w:rsidRPr="00BE24AF">
        <w:rPr>
          <w:rFonts w:ascii="Times New Roman" w:hAnsi="Times New Roman" w:cs="Times New Roman"/>
          <w:sz w:val="24"/>
          <w:szCs w:val="24"/>
        </w:rPr>
        <w:t>[12]</w:t>
      </w:r>
      <w:r>
        <w:rPr>
          <w:rFonts w:ascii="Times New Roman" w:hAnsi="Times New Roman" w:cs="Times New Roman"/>
          <w:sz w:val="24"/>
          <w:szCs w:val="24"/>
        </w:rPr>
        <w:t xml:space="preserve">. Изменения коснулись цветового оформления сервиса, скрипты и результаты были переделаны с </w:t>
      </w:r>
      <w:proofErr w:type="spellStart"/>
      <w:r>
        <w:rPr>
          <w:rFonts w:ascii="Times New Roman" w:hAnsi="Times New Roman" w:cs="Times New Roman"/>
          <w:sz w:val="24"/>
          <w:szCs w:val="24"/>
          <w:lang w:val="en-US"/>
        </w:rPr>
        <w:t>PyMol</w:t>
      </w:r>
      <w:proofErr w:type="spellEnd"/>
      <w:r w:rsidRPr="00BE24AF">
        <w:rPr>
          <w:rFonts w:ascii="Times New Roman" w:hAnsi="Times New Roman" w:cs="Times New Roman"/>
          <w:sz w:val="24"/>
          <w:szCs w:val="24"/>
        </w:rPr>
        <w:t xml:space="preserve"> </w:t>
      </w:r>
      <w:r>
        <w:rPr>
          <w:rFonts w:ascii="Times New Roman" w:hAnsi="Times New Roman" w:cs="Times New Roman"/>
          <w:sz w:val="24"/>
          <w:szCs w:val="24"/>
        </w:rPr>
        <w:t xml:space="preserve">под </w:t>
      </w:r>
      <w:proofErr w:type="spellStart"/>
      <w:r>
        <w:rPr>
          <w:rFonts w:ascii="Times New Roman" w:hAnsi="Times New Roman" w:cs="Times New Roman"/>
          <w:sz w:val="24"/>
          <w:szCs w:val="24"/>
          <w:lang w:val="en-US"/>
        </w:rPr>
        <w:t>JMol</w:t>
      </w:r>
      <w:proofErr w:type="spellEnd"/>
      <w:r w:rsidR="005B5684">
        <w:rPr>
          <w:rFonts w:ascii="Times New Roman" w:hAnsi="Times New Roman" w:cs="Times New Roman"/>
          <w:sz w:val="24"/>
          <w:szCs w:val="24"/>
        </w:rPr>
        <w:t xml:space="preserve"> (рис. 6)</w:t>
      </w:r>
      <w:r>
        <w:rPr>
          <w:rFonts w:ascii="Times New Roman" w:hAnsi="Times New Roman" w:cs="Times New Roman"/>
          <w:sz w:val="24"/>
          <w:szCs w:val="24"/>
        </w:rPr>
        <w:t>. Из</w:t>
      </w:r>
      <w:r w:rsidRPr="00BE24AF">
        <w:rPr>
          <w:rFonts w:ascii="Times New Roman" w:hAnsi="Times New Roman" w:cs="Times New Roman"/>
          <w:sz w:val="24"/>
          <w:szCs w:val="24"/>
          <w:lang w:val="en-US"/>
        </w:rPr>
        <w:t xml:space="preserve"> </w:t>
      </w:r>
      <w:r>
        <w:rPr>
          <w:rFonts w:ascii="Times New Roman" w:hAnsi="Times New Roman" w:cs="Times New Roman"/>
          <w:sz w:val="24"/>
          <w:szCs w:val="24"/>
        </w:rPr>
        <w:t>более</w:t>
      </w:r>
      <w:r w:rsidRPr="00BE24AF">
        <w:rPr>
          <w:rFonts w:ascii="Times New Roman" w:hAnsi="Times New Roman" w:cs="Times New Roman"/>
          <w:sz w:val="24"/>
          <w:szCs w:val="24"/>
          <w:lang w:val="en-US"/>
        </w:rPr>
        <w:t xml:space="preserve"> </w:t>
      </w:r>
      <w:proofErr w:type="gramStart"/>
      <w:r>
        <w:rPr>
          <w:rFonts w:ascii="Times New Roman" w:hAnsi="Times New Roman" w:cs="Times New Roman"/>
          <w:sz w:val="24"/>
          <w:szCs w:val="24"/>
        </w:rPr>
        <w:t>важного</w:t>
      </w:r>
      <w:proofErr w:type="gramEnd"/>
      <w:r w:rsidRPr="00BE24AF">
        <w:rPr>
          <w:rFonts w:ascii="Times New Roman" w:hAnsi="Times New Roman" w:cs="Times New Roman"/>
          <w:sz w:val="24"/>
          <w:szCs w:val="24"/>
          <w:lang w:val="en-US"/>
        </w:rPr>
        <w:t xml:space="preserve"> </w:t>
      </w:r>
      <w:r>
        <w:rPr>
          <w:rFonts w:ascii="Times New Roman" w:hAnsi="Times New Roman" w:cs="Times New Roman"/>
          <w:sz w:val="24"/>
          <w:szCs w:val="24"/>
        </w:rPr>
        <w:t>для</w:t>
      </w:r>
      <w:r w:rsidRPr="00BE24AF">
        <w:rPr>
          <w:rFonts w:ascii="Times New Roman" w:hAnsi="Times New Roman" w:cs="Times New Roman"/>
          <w:sz w:val="24"/>
          <w:szCs w:val="24"/>
          <w:lang w:val="en-US"/>
        </w:rPr>
        <w:t xml:space="preserve"> </w:t>
      </w:r>
      <w:r>
        <w:rPr>
          <w:rFonts w:ascii="Times New Roman" w:hAnsi="Times New Roman" w:cs="Times New Roman"/>
          <w:sz w:val="24"/>
          <w:szCs w:val="24"/>
        </w:rPr>
        <w:t>пользователей</w:t>
      </w:r>
      <w:r w:rsidRPr="00BE24AF">
        <w:rPr>
          <w:rFonts w:ascii="Times New Roman" w:hAnsi="Times New Roman" w:cs="Times New Roman"/>
          <w:sz w:val="24"/>
          <w:szCs w:val="24"/>
          <w:lang w:val="en-US"/>
        </w:rPr>
        <w:t>:</w:t>
      </w:r>
    </w:p>
    <w:p w:rsidR="004C42D1" w:rsidRDefault="004C42D1" w:rsidP="00BE24AF">
      <w:pPr>
        <w:pStyle w:val="a9"/>
        <w:numPr>
          <w:ilvl w:val="0"/>
          <w:numId w:val="2"/>
        </w:numPr>
        <w:rPr>
          <w:rFonts w:ascii="Times New Roman" w:hAnsi="Times New Roman" w:cs="Times New Roman"/>
          <w:sz w:val="24"/>
          <w:szCs w:val="24"/>
        </w:rPr>
      </w:pPr>
      <w:r>
        <w:rPr>
          <w:rFonts w:ascii="Times New Roman" w:hAnsi="Times New Roman" w:cs="Times New Roman"/>
          <w:sz w:val="24"/>
          <w:szCs w:val="24"/>
        </w:rPr>
        <w:t>Применена возможность синхронно просматривать до 6 структур в отдельных окнах, а также в общем окне совместно</w:t>
      </w:r>
      <w:r w:rsidR="005B5684">
        <w:rPr>
          <w:rFonts w:ascii="Times New Roman" w:hAnsi="Times New Roman" w:cs="Times New Roman"/>
          <w:sz w:val="24"/>
          <w:szCs w:val="24"/>
        </w:rPr>
        <w:t xml:space="preserve"> (рис.7)</w:t>
      </w:r>
      <w:r>
        <w:rPr>
          <w:rFonts w:ascii="Times New Roman" w:hAnsi="Times New Roman" w:cs="Times New Roman"/>
          <w:sz w:val="24"/>
          <w:szCs w:val="24"/>
        </w:rPr>
        <w:t>.</w:t>
      </w:r>
    </w:p>
    <w:p w:rsidR="00907BF9" w:rsidRDefault="004C42D1" w:rsidP="00BE24AF">
      <w:pPr>
        <w:pStyle w:val="a9"/>
        <w:numPr>
          <w:ilvl w:val="0"/>
          <w:numId w:val="2"/>
        </w:numPr>
        <w:rPr>
          <w:rFonts w:ascii="Times New Roman" w:hAnsi="Times New Roman" w:cs="Times New Roman"/>
          <w:sz w:val="24"/>
          <w:szCs w:val="24"/>
        </w:rPr>
      </w:pPr>
      <w:r>
        <w:rPr>
          <w:rFonts w:ascii="Times New Roman" w:hAnsi="Times New Roman" w:cs="Times New Roman"/>
          <w:sz w:val="24"/>
          <w:szCs w:val="24"/>
        </w:rPr>
        <w:t xml:space="preserve">Можно удобно выбирать и задавать цепи белка (или ДНК), которые необходимо показать при выдаче, для возможности сопоставления наличия/отсутствия </w:t>
      </w:r>
      <w:proofErr w:type="spellStart"/>
      <w:r>
        <w:rPr>
          <w:rFonts w:ascii="Times New Roman" w:hAnsi="Times New Roman" w:cs="Times New Roman"/>
          <w:sz w:val="24"/>
          <w:szCs w:val="24"/>
        </w:rPr>
        <w:t>лигандов</w:t>
      </w:r>
      <w:proofErr w:type="spellEnd"/>
      <w:r>
        <w:rPr>
          <w:rFonts w:ascii="Times New Roman" w:hAnsi="Times New Roman" w:cs="Times New Roman"/>
          <w:sz w:val="24"/>
          <w:szCs w:val="24"/>
        </w:rPr>
        <w:t xml:space="preserve"> без отрыва от выравненных белков.</w:t>
      </w:r>
    </w:p>
    <w:p w:rsidR="004C42D1" w:rsidRDefault="004C42D1" w:rsidP="00BE24AF">
      <w:pPr>
        <w:pStyle w:val="a9"/>
        <w:numPr>
          <w:ilvl w:val="0"/>
          <w:numId w:val="2"/>
        </w:numPr>
        <w:rPr>
          <w:rFonts w:ascii="Times New Roman" w:hAnsi="Times New Roman" w:cs="Times New Roman"/>
          <w:sz w:val="24"/>
          <w:szCs w:val="24"/>
        </w:rPr>
      </w:pPr>
      <w:r>
        <w:rPr>
          <w:rFonts w:ascii="Times New Roman" w:hAnsi="Times New Roman" w:cs="Times New Roman"/>
          <w:sz w:val="24"/>
          <w:szCs w:val="24"/>
        </w:rPr>
        <w:t>Предоставлена возможность задавать участок последовательности белка, на котором будет применяться алгоритм выравнивания.</w:t>
      </w:r>
    </w:p>
    <w:p w:rsidR="004C42D1" w:rsidRDefault="004C42D1" w:rsidP="004C42D1">
      <w:pPr>
        <w:rPr>
          <w:rFonts w:ascii="Times New Roman" w:hAnsi="Times New Roman" w:cs="Times New Roman"/>
          <w:sz w:val="24"/>
          <w:szCs w:val="24"/>
        </w:rPr>
      </w:pPr>
      <w:r>
        <w:rPr>
          <w:rFonts w:ascii="Times New Roman" w:hAnsi="Times New Roman" w:cs="Times New Roman"/>
          <w:sz w:val="24"/>
          <w:szCs w:val="24"/>
        </w:rPr>
        <w:t>Последнее усовершенствование позиционируется как уникальная возможность, благодаря которой пользователь может использовать свою интуицию и чутье для управления алгоритмом выравнивания, так как все эвристические подходы, как бы они ни старались, могут не найти важного результата.</w:t>
      </w:r>
    </w:p>
    <w:p w:rsidR="004C42D1" w:rsidRPr="004C42D1" w:rsidRDefault="004C42D1" w:rsidP="004C42D1">
      <w:pPr>
        <w:rPr>
          <w:rFonts w:ascii="Times New Roman" w:hAnsi="Times New Roman" w:cs="Times New Roman"/>
          <w:i/>
          <w:sz w:val="24"/>
          <w:szCs w:val="24"/>
        </w:rPr>
      </w:pPr>
      <w:r w:rsidRPr="004C42D1">
        <w:rPr>
          <w:rFonts w:ascii="Times New Roman" w:hAnsi="Times New Roman" w:cs="Times New Roman"/>
          <w:i/>
          <w:sz w:val="24"/>
          <w:szCs w:val="24"/>
        </w:rPr>
        <w:t>#почему при этом нельзя оставить возможность влиять на дерево выравнивания структур, а также на константы алгоритма, догадаться нельзя.</w:t>
      </w:r>
    </w:p>
    <w:p w:rsidR="00907BF9" w:rsidRPr="004C42D1" w:rsidRDefault="00907BF9">
      <w:pPr>
        <w:rPr>
          <w:rFonts w:ascii="Times New Roman" w:hAnsi="Times New Roman" w:cs="Times New Roman"/>
          <w:sz w:val="24"/>
          <w:szCs w:val="24"/>
        </w:rPr>
      </w:pPr>
    </w:p>
    <w:p w:rsidR="00907BF9" w:rsidRPr="004C42D1" w:rsidRDefault="005B5684">
      <w:pPr>
        <w:rPr>
          <w:rFonts w:ascii="Times New Roman" w:hAnsi="Times New Roman" w:cs="Times New Roman"/>
          <w:sz w:val="24"/>
          <w:szCs w:val="24"/>
        </w:rPr>
      </w:pPr>
      <w:r w:rsidRPr="005B5684">
        <w:rPr>
          <w:rFonts w:ascii="Times New Roman" w:hAnsi="Times New Roman" w:cs="Times New Roman"/>
          <w:sz w:val="24"/>
          <w:szCs w:val="24"/>
        </w:rPr>
        <w:drawing>
          <wp:inline distT="0" distB="0" distL="0" distR="0" wp14:anchorId="1CE61331" wp14:editId="417AF892">
            <wp:extent cx="5940425" cy="2577826"/>
            <wp:effectExtent l="0" t="0" r="3175"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577826"/>
                    </a:xfrm>
                    <a:prstGeom prst="rect">
                      <a:avLst/>
                    </a:prstGeom>
                    <a:noFill/>
                    <a:ln>
                      <a:noFill/>
                    </a:ln>
                    <a:effectLst/>
                    <a:extLst/>
                  </pic:spPr>
                </pic:pic>
              </a:graphicData>
            </a:graphic>
          </wp:inline>
        </w:drawing>
      </w:r>
    </w:p>
    <w:p w:rsidR="00907BF9" w:rsidRPr="005B5684" w:rsidRDefault="005B5684">
      <w:pPr>
        <w:rPr>
          <w:rFonts w:ascii="Times New Roman" w:hAnsi="Times New Roman" w:cs="Times New Roman"/>
          <w:sz w:val="24"/>
          <w:szCs w:val="24"/>
        </w:rPr>
      </w:pPr>
      <w:r>
        <w:rPr>
          <w:rFonts w:ascii="Times New Roman" w:hAnsi="Times New Roman" w:cs="Times New Roman"/>
          <w:sz w:val="24"/>
          <w:szCs w:val="24"/>
        </w:rPr>
        <w:t xml:space="preserve">Рисунок 7. Окна </w:t>
      </w:r>
      <w:proofErr w:type="spellStart"/>
      <w:r>
        <w:rPr>
          <w:rFonts w:ascii="Times New Roman" w:hAnsi="Times New Roman" w:cs="Times New Roman"/>
          <w:sz w:val="24"/>
          <w:szCs w:val="24"/>
          <w:lang w:val="en-US"/>
        </w:rPr>
        <w:t>Jmol</w:t>
      </w:r>
      <w:proofErr w:type="spellEnd"/>
      <w:r w:rsidRPr="005B5684">
        <w:rPr>
          <w:rFonts w:ascii="Times New Roman" w:hAnsi="Times New Roman" w:cs="Times New Roman"/>
          <w:sz w:val="24"/>
          <w:szCs w:val="24"/>
        </w:rPr>
        <w:t xml:space="preserve"> </w:t>
      </w:r>
      <w:r>
        <w:rPr>
          <w:rFonts w:ascii="Times New Roman" w:hAnsi="Times New Roman" w:cs="Times New Roman"/>
          <w:sz w:val="24"/>
          <w:szCs w:val="24"/>
        </w:rPr>
        <w:t xml:space="preserve">с множественным выравниванием </w:t>
      </w:r>
      <w:r>
        <w:rPr>
          <w:rFonts w:ascii="Times New Roman" w:hAnsi="Times New Roman" w:cs="Times New Roman"/>
          <w:sz w:val="24"/>
          <w:szCs w:val="24"/>
          <w:lang w:val="en-US"/>
        </w:rPr>
        <w:t>POSA</w:t>
      </w:r>
      <w:r w:rsidRPr="005B5684">
        <w:rPr>
          <w:rFonts w:ascii="Times New Roman" w:hAnsi="Times New Roman" w:cs="Times New Roman"/>
          <w:sz w:val="24"/>
          <w:szCs w:val="24"/>
        </w:rPr>
        <w:t>[12]</w:t>
      </w:r>
      <w:r>
        <w:rPr>
          <w:rFonts w:ascii="Times New Roman" w:hAnsi="Times New Roman" w:cs="Times New Roman"/>
          <w:sz w:val="24"/>
          <w:szCs w:val="24"/>
        </w:rPr>
        <w:t xml:space="preserve">. Слева видно большое количество </w:t>
      </w:r>
      <w:proofErr w:type="spellStart"/>
      <w:r>
        <w:rPr>
          <w:rFonts w:ascii="Times New Roman" w:hAnsi="Times New Roman" w:cs="Times New Roman"/>
          <w:sz w:val="24"/>
          <w:szCs w:val="24"/>
        </w:rPr>
        <w:t>лигандов</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показанных</w:t>
      </w:r>
      <w:proofErr w:type="gramEnd"/>
      <w:r>
        <w:rPr>
          <w:rFonts w:ascii="Times New Roman" w:hAnsi="Times New Roman" w:cs="Times New Roman"/>
          <w:sz w:val="24"/>
          <w:szCs w:val="24"/>
        </w:rPr>
        <w:t xml:space="preserve"> на выравнивании, а справа серым показана часть структуры, принимающая участие в выравнивании (</w:t>
      </w:r>
      <w:r>
        <w:rPr>
          <w:rFonts w:ascii="Times New Roman" w:hAnsi="Times New Roman" w:cs="Times New Roman"/>
          <w:sz w:val="24"/>
          <w:szCs w:val="24"/>
          <w:lang w:val="en-US"/>
        </w:rPr>
        <w:t>Zn</w:t>
      </w:r>
      <w:r w:rsidRPr="005B5684">
        <w:rPr>
          <w:rFonts w:ascii="Times New Roman" w:hAnsi="Times New Roman" w:cs="Times New Roman"/>
          <w:sz w:val="24"/>
          <w:szCs w:val="24"/>
        </w:rPr>
        <w:t>-</w:t>
      </w:r>
      <w:r>
        <w:rPr>
          <w:rFonts w:ascii="Times New Roman" w:hAnsi="Times New Roman" w:cs="Times New Roman"/>
          <w:sz w:val="24"/>
          <w:szCs w:val="24"/>
        </w:rPr>
        <w:t>палец).</w:t>
      </w:r>
    </w:p>
    <w:p w:rsidR="00907BF9" w:rsidRDefault="00907BF9">
      <w:pPr>
        <w:rPr>
          <w:rFonts w:ascii="Times New Roman" w:hAnsi="Times New Roman" w:cs="Times New Roman"/>
          <w:sz w:val="24"/>
          <w:szCs w:val="24"/>
        </w:rPr>
      </w:pPr>
    </w:p>
    <w:p w:rsidR="005B5684" w:rsidRPr="005B5684" w:rsidRDefault="005B5684">
      <w:pPr>
        <w:rPr>
          <w:rFonts w:ascii="Times New Roman" w:hAnsi="Times New Roman" w:cs="Times New Roman"/>
          <w:sz w:val="24"/>
          <w:szCs w:val="24"/>
        </w:rPr>
      </w:pPr>
      <w:r>
        <w:rPr>
          <w:rFonts w:ascii="Times New Roman" w:hAnsi="Times New Roman" w:cs="Times New Roman"/>
          <w:sz w:val="24"/>
          <w:szCs w:val="24"/>
        </w:rPr>
        <w:t xml:space="preserve">В ходе работы с сервисом </w:t>
      </w:r>
      <w:r>
        <w:rPr>
          <w:rFonts w:ascii="Times New Roman" w:hAnsi="Times New Roman" w:cs="Times New Roman"/>
          <w:sz w:val="24"/>
          <w:szCs w:val="24"/>
          <w:lang w:val="en-US"/>
        </w:rPr>
        <w:t>POSA</w:t>
      </w:r>
      <w:r w:rsidR="006B0028">
        <w:rPr>
          <w:rFonts w:ascii="Times New Roman" w:hAnsi="Times New Roman" w:cs="Times New Roman"/>
          <w:sz w:val="24"/>
          <w:szCs w:val="24"/>
        </w:rPr>
        <w:t xml:space="preserve"> мне удалось выявить его важные </w:t>
      </w:r>
      <w:r w:rsidR="00B67DEC">
        <w:rPr>
          <w:rFonts w:ascii="Times New Roman" w:hAnsi="Times New Roman" w:cs="Times New Roman"/>
          <w:sz w:val="24"/>
          <w:szCs w:val="24"/>
        </w:rPr>
        <w:t>недостатки</w:t>
      </w:r>
      <w:r w:rsidR="006B0028">
        <w:rPr>
          <w:rFonts w:ascii="Times New Roman" w:hAnsi="Times New Roman" w:cs="Times New Roman"/>
          <w:sz w:val="24"/>
          <w:szCs w:val="24"/>
        </w:rPr>
        <w:t>, достоинства и особенности.</w:t>
      </w:r>
    </w:p>
    <w:p w:rsidR="00907BF9" w:rsidRPr="006B0028" w:rsidRDefault="006B0028">
      <w:pPr>
        <w:rPr>
          <w:rFonts w:ascii="Times New Roman" w:hAnsi="Times New Roman" w:cs="Times New Roman"/>
          <w:sz w:val="24"/>
          <w:szCs w:val="24"/>
        </w:rPr>
      </w:pPr>
      <w:r>
        <w:rPr>
          <w:rFonts w:ascii="Times New Roman" w:hAnsi="Times New Roman" w:cs="Times New Roman"/>
          <w:sz w:val="24"/>
          <w:szCs w:val="24"/>
        </w:rPr>
        <w:t xml:space="preserve">Во-первых, воспользовавшись примером по умолчанию из </w:t>
      </w:r>
      <w:r w:rsidRPr="006B0028">
        <w:rPr>
          <w:rFonts w:ascii="Times New Roman" w:hAnsi="Times New Roman" w:cs="Times New Roman"/>
          <w:sz w:val="24"/>
          <w:szCs w:val="24"/>
        </w:rPr>
        <w:t>[9,12]</w:t>
      </w:r>
      <w:r>
        <w:rPr>
          <w:rFonts w:ascii="Times New Roman" w:hAnsi="Times New Roman" w:cs="Times New Roman"/>
          <w:sz w:val="24"/>
          <w:szCs w:val="24"/>
        </w:rPr>
        <w:t xml:space="preserve">, но очистив </w:t>
      </w:r>
      <w:proofErr w:type="gramStart"/>
      <w:r>
        <w:rPr>
          <w:rFonts w:ascii="Times New Roman" w:hAnsi="Times New Roman" w:cs="Times New Roman"/>
          <w:sz w:val="24"/>
          <w:szCs w:val="24"/>
        </w:rPr>
        <w:t>поля</w:t>
      </w:r>
      <w:proofErr w:type="gramEnd"/>
      <w:r>
        <w:rPr>
          <w:rFonts w:ascii="Times New Roman" w:hAnsi="Times New Roman" w:cs="Times New Roman"/>
          <w:sz w:val="24"/>
          <w:szCs w:val="24"/>
        </w:rPr>
        <w:t xml:space="preserve"> где указывалось, какие участки структур стоит выравнивать, а какие достроить в неизменном виде, я получил выравнивание (рис. 8), которое демонстрирует недостаток алгоритма </w:t>
      </w:r>
      <w:r>
        <w:rPr>
          <w:rFonts w:ascii="Times New Roman" w:hAnsi="Times New Roman" w:cs="Times New Roman"/>
          <w:sz w:val="24"/>
          <w:szCs w:val="24"/>
          <w:lang w:val="en-US"/>
        </w:rPr>
        <w:t>POSA</w:t>
      </w:r>
      <w:r>
        <w:rPr>
          <w:rFonts w:ascii="Times New Roman" w:hAnsi="Times New Roman" w:cs="Times New Roman"/>
          <w:sz w:val="24"/>
          <w:szCs w:val="24"/>
        </w:rPr>
        <w:t>.</w:t>
      </w:r>
    </w:p>
    <w:p w:rsidR="00907BF9" w:rsidRPr="005B5684" w:rsidRDefault="006B0028">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F357936">
            <wp:extent cx="5629275" cy="29767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8028" cy="2976135"/>
                    </a:xfrm>
                    <a:prstGeom prst="rect">
                      <a:avLst/>
                    </a:prstGeom>
                    <a:noFill/>
                  </pic:spPr>
                </pic:pic>
              </a:graphicData>
            </a:graphic>
          </wp:inline>
        </w:drawing>
      </w:r>
    </w:p>
    <w:p w:rsidR="00907BF9" w:rsidRDefault="006B0028">
      <w:pPr>
        <w:rPr>
          <w:rFonts w:ascii="Times New Roman" w:hAnsi="Times New Roman" w:cs="Times New Roman"/>
          <w:sz w:val="24"/>
          <w:szCs w:val="24"/>
        </w:rPr>
      </w:pPr>
      <w:r>
        <w:rPr>
          <w:rFonts w:ascii="Times New Roman" w:hAnsi="Times New Roman" w:cs="Times New Roman"/>
          <w:sz w:val="24"/>
          <w:szCs w:val="24"/>
        </w:rPr>
        <w:t xml:space="preserve">Рисунок 8. Множественное выравнивание </w:t>
      </w:r>
      <w:r>
        <w:rPr>
          <w:rFonts w:ascii="Times New Roman" w:hAnsi="Times New Roman" w:cs="Times New Roman"/>
          <w:sz w:val="24"/>
          <w:szCs w:val="24"/>
          <w:lang w:val="en-US"/>
        </w:rPr>
        <w:t>POSA</w:t>
      </w:r>
      <w:r w:rsidRPr="006B0028">
        <w:rPr>
          <w:rFonts w:ascii="Times New Roman" w:hAnsi="Times New Roman" w:cs="Times New Roman"/>
          <w:sz w:val="24"/>
          <w:szCs w:val="24"/>
        </w:rPr>
        <w:t xml:space="preserve"> </w:t>
      </w:r>
      <w:r>
        <w:rPr>
          <w:rFonts w:ascii="Times New Roman" w:hAnsi="Times New Roman" w:cs="Times New Roman"/>
          <w:sz w:val="24"/>
          <w:szCs w:val="24"/>
        </w:rPr>
        <w:t>структур по</w:t>
      </w:r>
      <w:r w:rsidRPr="006B0028">
        <w:rPr>
          <w:rFonts w:ascii="Times New Roman" w:hAnsi="Times New Roman" w:cs="Times New Roman"/>
          <w:sz w:val="24"/>
          <w:szCs w:val="24"/>
        </w:rPr>
        <w:t xml:space="preserve"> </w:t>
      </w:r>
      <w:r>
        <w:rPr>
          <w:rFonts w:ascii="Times New Roman" w:hAnsi="Times New Roman" w:cs="Times New Roman"/>
          <w:sz w:val="24"/>
          <w:szCs w:val="24"/>
        </w:rPr>
        <w:t>умолчанию</w:t>
      </w:r>
      <w:r w:rsidRPr="006B0028">
        <w:rPr>
          <w:rFonts w:ascii="Times New Roman" w:hAnsi="Times New Roman" w:cs="Times New Roman"/>
          <w:sz w:val="24"/>
          <w:szCs w:val="24"/>
        </w:rPr>
        <w:t xml:space="preserve">[9,12] </w:t>
      </w:r>
      <w:r>
        <w:rPr>
          <w:rFonts w:ascii="Times New Roman" w:hAnsi="Times New Roman" w:cs="Times New Roman"/>
          <w:sz w:val="24"/>
          <w:szCs w:val="24"/>
        </w:rPr>
        <w:t>по всем 6 структурам полностью.</w:t>
      </w:r>
    </w:p>
    <w:p w:rsidR="009444B9" w:rsidRDefault="009444B9">
      <w:pPr>
        <w:rPr>
          <w:rFonts w:ascii="Times New Roman" w:hAnsi="Times New Roman" w:cs="Times New Roman"/>
          <w:sz w:val="24"/>
          <w:szCs w:val="24"/>
        </w:rPr>
      </w:pPr>
      <w:r>
        <w:rPr>
          <w:rFonts w:ascii="Times New Roman" w:hAnsi="Times New Roman" w:cs="Times New Roman"/>
          <w:sz w:val="24"/>
          <w:szCs w:val="24"/>
        </w:rPr>
        <w:t xml:space="preserve">Как мы видим, все 6 структур содержат по 2 домена </w:t>
      </w:r>
      <w:r>
        <w:rPr>
          <w:rFonts w:ascii="Times New Roman" w:hAnsi="Times New Roman" w:cs="Times New Roman"/>
          <w:sz w:val="24"/>
          <w:szCs w:val="24"/>
          <w:lang w:val="en-US"/>
        </w:rPr>
        <w:t>Zn</w:t>
      </w:r>
      <w:r w:rsidRPr="009444B9">
        <w:rPr>
          <w:rFonts w:ascii="Times New Roman" w:hAnsi="Times New Roman" w:cs="Times New Roman"/>
          <w:sz w:val="24"/>
          <w:szCs w:val="24"/>
        </w:rPr>
        <w:t>-</w:t>
      </w:r>
      <w:r>
        <w:rPr>
          <w:rFonts w:ascii="Times New Roman" w:hAnsi="Times New Roman" w:cs="Times New Roman"/>
          <w:sz w:val="24"/>
          <w:szCs w:val="24"/>
        </w:rPr>
        <w:t xml:space="preserve">пальца, и из-за этого множественное выравнивание «развалилось» на 4 выравниваемых узла и повороты между ними. Так, например, красная и синяя последовательность отлично выравниваются между собой, но желтая выравнивается частично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оранжевой, а частично с зеленой и фиолетовой, и так далее. Все это, очевидно, результат ошибки на этапе определения очередности выравнивания структур, то есть, на этапе дерева выравнивания. Также можно видеть несовершенство выравнивания правого домена фиолетовой структуры. В этом случае причину ошибки определить уже сложнее. Ясно, что хоть и выравнивание </w:t>
      </w:r>
      <w:proofErr w:type="gramStart"/>
      <w:r>
        <w:rPr>
          <w:rFonts w:ascii="Times New Roman" w:hAnsi="Times New Roman" w:cs="Times New Roman"/>
          <w:sz w:val="24"/>
          <w:szCs w:val="24"/>
        </w:rPr>
        <w:t>таких</w:t>
      </w:r>
      <w:proofErr w:type="gramEnd"/>
      <w:r>
        <w:rPr>
          <w:rFonts w:ascii="Times New Roman" w:hAnsi="Times New Roman" w:cs="Times New Roman"/>
          <w:sz w:val="24"/>
          <w:szCs w:val="24"/>
        </w:rPr>
        <w:t xml:space="preserve"> по-разному сложенных </w:t>
      </w:r>
      <w:proofErr w:type="spellStart"/>
      <w:r>
        <w:rPr>
          <w:rFonts w:ascii="Times New Roman" w:hAnsi="Times New Roman" w:cs="Times New Roman"/>
          <w:sz w:val="24"/>
          <w:szCs w:val="24"/>
        </w:rPr>
        <w:t>двудоменных</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Zn</w:t>
      </w:r>
      <w:r>
        <w:rPr>
          <w:rFonts w:ascii="Times New Roman" w:hAnsi="Times New Roman" w:cs="Times New Roman"/>
          <w:sz w:val="24"/>
          <w:szCs w:val="24"/>
        </w:rPr>
        <w:t xml:space="preserve">-пальцев с помощью </w:t>
      </w:r>
      <w:r>
        <w:rPr>
          <w:rFonts w:ascii="Times New Roman" w:hAnsi="Times New Roman" w:cs="Times New Roman"/>
          <w:sz w:val="24"/>
          <w:szCs w:val="24"/>
          <w:lang w:val="en-US"/>
        </w:rPr>
        <w:t>FATCAT</w:t>
      </w:r>
      <w:r>
        <w:rPr>
          <w:rFonts w:ascii="Times New Roman" w:hAnsi="Times New Roman" w:cs="Times New Roman"/>
          <w:sz w:val="24"/>
          <w:szCs w:val="24"/>
        </w:rPr>
        <w:t xml:space="preserve"> прошло хорошо, но вот где-то на этапе алгоритма </w:t>
      </w:r>
      <w:r>
        <w:rPr>
          <w:rFonts w:ascii="Times New Roman" w:hAnsi="Times New Roman" w:cs="Times New Roman"/>
          <w:sz w:val="24"/>
          <w:szCs w:val="24"/>
          <w:lang w:val="en-US"/>
        </w:rPr>
        <w:t>POSA</w:t>
      </w:r>
      <w:r>
        <w:rPr>
          <w:rFonts w:ascii="Times New Roman" w:hAnsi="Times New Roman" w:cs="Times New Roman"/>
          <w:sz w:val="24"/>
          <w:szCs w:val="24"/>
        </w:rPr>
        <w:t xml:space="preserve"> ошибки появились в большом количестве, и это уже недостаток эвристического подхода.</w:t>
      </w:r>
    </w:p>
    <w:p w:rsidR="00827896" w:rsidRPr="00B67DEC" w:rsidRDefault="00B67DEC">
      <w:pPr>
        <w:rPr>
          <w:rFonts w:ascii="Times New Roman" w:hAnsi="Times New Roman" w:cs="Times New Roman"/>
          <w:i/>
          <w:sz w:val="24"/>
          <w:szCs w:val="24"/>
        </w:rPr>
      </w:pPr>
      <w:r w:rsidRPr="00B67DEC">
        <w:rPr>
          <w:rFonts w:ascii="Times New Roman" w:hAnsi="Times New Roman" w:cs="Times New Roman"/>
          <w:i/>
          <w:sz w:val="24"/>
          <w:szCs w:val="24"/>
        </w:rPr>
        <w:t>#</w:t>
      </w:r>
      <w:r w:rsidR="00827896" w:rsidRPr="00B67DEC">
        <w:rPr>
          <w:rFonts w:ascii="Times New Roman" w:hAnsi="Times New Roman" w:cs="Times New Roman"/>
          <w:i/>
          <w:sz w:val="24"/>
          <w:szCs w:val="24"/>
        </w:rPr>
        <w:t xml:space="preserve">Ради справедливости я решил использовать те же белки для выравнивания другими сервисами: </w:t>
      </w:r>
      <w:proofErr w:type="spellStart"/>
      <w:r w:rsidR="00827896" w:rsidRPr="00B67DEC">
        <w:rPr>
          <w:rFonts w:ascii="Times New Roman" w:hAnsi="Times New Roman" w:cs="Times New Roman"/>
          <w:i/>
          <w:sz w:val="24"/>
          <w:szCs w:val="24"/>
          <w:lang w:val="en-US"/>
        </w:rPr>
        <w:t>mulPBA</w:t>
      </w:r>
      <w:proofErr w:type="spellEnd"/>
      <w:r w:rsidR="00827896" w:rsidRPr="00B67DEC">
        <w:rPr>
          <w:rFonts w:ascii="Times New Roman" w:hAnsi="Times New Roman" w:cs="Times New Roman"/>
          <w:i/>
          <w:sz w:val="24"/>
          <w:szCs w:val="24"/>
        </w:rPr>
        <w:t xml:space="preserve">[13,14] и </w:t>
      </w:r>
      <w:proofErr w:type="spellStart"/>
      <w:r w:rsidR="00827896" w:rsidRPr="00B67DEC">
        <w:rPr>
          <w:rFonts w:ascii="Times New Roman" w:hAnsi="Times New Roman" w:cs="Times New Roman"/>
          <w:i/>
          <w:sz w:val="24"/>
          <w:szCs w:val="24"/>
          <w:lang w:val="en-US"/>
        </w:rPr>
        <w:t>PDBeFold</w:t>
      </w:r>
      <w:proofErr w:type="spellEnd"/>
      <w:r w:rsidR="00827896" w:rsidRPr="00B67DEC">
        <w:rPr>
          <w:rFonts w:ascii="Times New Roman" w:hAnsi="Times New Roman" w:cs="Times New Roman"/>
          <w:i/>
          <w:sz w:val="24"/>
          <w:szCs w:val="24"/>
        </w:rPr>
        <w:t>[15].</w:t>
      </w:r>
    </w:p>
    <w:p w:rsidR="00827896" w:rsidRPr="00B67DEC" w:rsidRDefault="00B67DEC">
      <w:pPr>
        <w:rPr>
          <w:rFonts w:ascii="Times New Roman" w:hAnsi="Times New Roman" w:cs="Times New Roman"/>
          <w:i/>
          <w:sz w:val="24"/>
          <w:szCs w:val="24"/>
        </w:rPr>
      </w:pPr>
      <w:r w:rsidRPr="00B67DEC">
        <w:rPr>
          <w:rFonts w:ascii="Times New Roman" w:hAnsi="Times New Roman" w:cs="Times New Roman"/>
          <w:i/>
          <w:sz w:val="24"/>
          <w:szCs w:val="24"/>
        </w:rPr>
        <w:t>#</w:t>
      </w:r>
      <w:r w:rsidR="00827896" w:rsidRPr="00B67DEC">
        <w:rPr>
          <w:rFonts w:ascii="Times New Roman" w:hAnsi="Times New Roman" w:cs="Times New Roman"/>
          <w:i/>
          <w:sz w:val="24"/>
          <w:szCs w:val="24"/>
        </w:rPr>
        <w:t xml:space="preserve">Вне всякого сомнения, это хорошие сервисы для задач жесткого выравнивания, но для выравнивания </w:t>
      </w:r>
      <w:r w:rsidRPr="00B67DEC">
        <w:rPr>
          <w:rFonts w:ascii="Times New Roman" w:hAnsi="Times New Roman" w:cs="Times New Roman"/>
          <w:i/>
          <w:sz w:val="24"/>
          <w:szCs w:val="24"/>
        </w:rPr>
        <w:t xml:space="preserve">выбранных 6 структур </w:t>
      </w:r>
      <w:proofErr w:type="spellStart"/>
      <w:r w:rsidRPr="00B67DEC">
        <w:rPr>
          <w:rFonts w:ascii="Times New Roman" w:hAnsi="Times New Roman" w:cs="Times New Roman"/>
          <w:i/>
          <w:sz w:val="24"/>
          <w:szCs w:val="24"/>
        </w:rPr>
        <w:t>двудоменных</w:t>
      </w:r>
      <w:proofErr w:type="spellEnd"/>
      <w:r w:rsidRPr="00B67DEC">
        <w:rPr>
          <w:rFonts w:ascii="Times New Roman" w:hAnsi="Times New Roman" w:cs="Times New Roman"/>
          <w:i/>
          <w:sz w:val="24"/>
          <w:szCs w:val="24"/>
        </w:rPr>
        <w:t xml:space="preserve"> цинковых пальцев они не подходят вовсе. Эти сервисы не смогли выровнять хотя бы один домен </w:t>
      </w:r>
      <w:r w:rsidRPr="00B67DEC">
        <w:rPr>
          <w:rFonts w:ascii="Times New Roman" w:hAnsi="Times New Roman" w:cs="Times New Roman"/>
          <w:i/>
          <w:sz w:val="24"/>
          <w:szCs w:val="24"/>
          <w:lang w:val="en-US"/>
        </w:rPr>
        <w:t>Zn</w:t>
      </w:r>
      <w:r w:rsidRPr="00B67DEC">
        <w:rPr>
          <w:rFonts w:ascii="Times New Roman" w:hAnsi="Times New Roman" w:cs="Times New Roman"/>
          <w:i/>
          <w:sz w:val="24"/>
          <w:szCs w:val="24"/>
        </w:rPr>
        <w:t>-пальца, если им подавать полные структуры.</w:t>
      </w:r>
    </w:p>
    <w:p w:rsidR="00B67DEC" w:rsidRDefault="00B67DEC">
      <w:pPr>
        <w:rPr>
          <w:rFonts w:ascii="Times New Roman" w:hAnsi="Times New Roman" w:cs="Times New Roman"/>
          <w:sz w:val="24"/>
          <w:szCs w:val="24"/>
        </w:rPr>
      </w:pPr>
      <w:r>
        <w:rPr>
          <w:rFonts w:ascii="Times New Roman" w:hAnsi="Times New Roman" w:cs="Times New Roman"/>
          <w:sz w:val="24"/>
          <w:szCs w:val="24"/>
        </w:rPr>
        <w:br w:type="page"/>
      </w:r>
    </w:p>
    <w:p w:rsidR="00907BF9" w:rsidRPr="00B67DEC" w:rsidRDefault="00B67DEC">
      <w:pPr>
        <w:rPr>
          <w:rFonts w:ascii="Times New Roman" w:hAnsi="Times New Roman" w:cs="Times New Roman"/>
          <w:sz w:val="28"/>
          <w:szCs w:val="28"/>
        </w:rPr>
      </w:pPr>
      <w:r w:rsidRPr="00B67DEC">
        <w:rPr>
          <w:rFonts w:ascii="Times New Roman" w:hAnsi="Times New Roman" w:cs="Times New Roman"/>
          <w:sz w:val="28"/>
          <w:szCs w:val="28"/>
        </w:rPr>
        <w:lastRenderedPageBreak/>
        <w:t>Заключение</w:t>
      </w:r>
    </w:p>
    <w:p w:rsidR="00B67DEC" w:rsidRDefault="00B67DEC">
      <w:pPr>
        <w:rPr>
          <w:rFonts w:ascii="Times New Roman" w:hAnsi="Times New Roman" w:cs="Times New Roman"/>
          <w:sz w:val="24"/>
          <w:szCs w:val="24"/>
        </w:rPr>
      </w:pPr>
      <w:r>
        <w:rPr>
          <w:rFonts w:ascii="Times New Roman" w:hAnsi="Times New Roman" w:cs="Times New Roman"/>
          <w:sz w:val="24"/>
          <w:szCs w:val="24"/>
        </w:rPr>
        <w:t>Задача множественного выравнивания полностью включает в с</w:t>
      </w:r>
      <w:r w:rsidR="00D625DF">
        <w:rPr>
          <w:rFonts w:ascii="Times New Roman" w:hAnsi="Times New Roman" w:cs="Times New Roman"/>
          <w:sz w:val="24"/>
          <w:szCs w:val="24"/>
        </w:rPr>
        <w:t>ебя задачу парного выравнивания</w:t>
      </w:r>
      <w:r>
        <w:rPr>
          <w:rFonts w:ascii="Times New Roman" w:hAnsi="Times New Roman" w:cs="Times New Roman"/>
          <w:sz w:val="24"/>
          <w:szCs w:val="24"/>
        </w:rPr>
        <w:t xml:space="preserve"> и в случае </w:t>
      </w:r>
      <w:r>
        <w:rPr>
          <w:rFonts w:ascii="Times New Roman" w:hAnsi="Times New Roman" w:cs="Times New Roman"/>
          <w:sz w:val="24"/>
          <w:szCs w:val="24"/>
          <w:lang w:val="en-US"/>
        </w:rPr>
        <w:t>FATCAT</w:t>
      </w:r>
      <w:r w:rsidRPr="00B67DEC">
        <w:rPr>
          <w:rFonts w:ascii="Times New Roman" w:hAnsi="Times New Roman" w:cs="Times New Roman"/>
          <w:sz w:val="24"/>
          <w:szCs w:val="24"/>
        </w:rPr>
        <w:t xml:space="preserve"> </w:t>
      </w:r>
      <w:r>
        <w:rPr>
          <w:rFonts w:ascii="Times New Roman" w:hAnsi="Times New Roman" w:cs="Times New Roman"/>
          <w:sz w:val="24"/>
          <w:szCs w:val="24"/>
        </w:rPr>
        <w:t>и</w:t>
      </w:r>
      <w:bookmarkStart w:id="0" w:name="_GoBack"/>
      <w:bookmarkEnd w:id="0"/>
      <w:r>
        <w:rPr>
          <w:rFonts w:ascii="Times New Roman" w:hAnsi="Times New Roman" w:cs="Times New Roman"/>
          <w:sz w:val="24"/>
          <w:szCs w:val="24"/>
        </w:rPr>
        <w:t xml:space="preserve"> </w:t>
      </w:r>
      <w:r>
        <w:rPr>
          <w:rFonts w:ascii="Times New Roman" w:hAnsi="Times New Roman" w:cs="Times New Roman"/>
          <w:sz w:val="24"/>
          <w:szCs w:val="24"/>
          <w:lang w:val="en-US"/>
        </w:rPr>
        <w:t>POSA</w:t>
      </w:r>
      <w:r w:rsidRPr="00B67DEC">
        <w:rPr>
          <w:rFonts w:ascii="Times New Roman" w:hAnsi="Times New Roman" w:cs="Times New Roman"/>
          <w:sz w:val="24"/>
          <w:szCs w:val="24"/>
        </w:rPr>
        <w:t xml:space="preserve"> </w:t>
      </w:r>
      <w:r>
        <w:rPr>
          <w:rFonts w:ascii="Times New Roman" w:hAnsi="Times New Roman" w:cs="Times New Roman"/>
          <w:sz w:val="24"/>
          <w:szCs w:val="24"/>
        </w:rPr>
        <w:t>различается незначительно.</w:t>
      </w:r>
    </w:p>
    <w:p w:rsidR="00B67DEC" w:rsidRDefault="00B67DEC">
      <w:pPr>
        <w:rPr>
          <w:rFonts w:ascii="Times New Roman" w:hAnsi="Times New Roman" w:cs="Times New Roman"/>
          <w:sz w:val="24"/>
          <w:szCs w:val="24"/>
        </w:rPr>
      </w:pPr>
      <w:r>
        <w:rPr>
          <w:rFonts w:ascii="Times New Roman" w:hAnsi="Times New Roman" w:cs="Times New Roman"/>
          <w:sz w:val="24"/>
          <w:szCs w:val="24"/>
        </w:rPr>
        <w:t xml:space="preserve">Данный тип задачи </w:t>
      </w:r>
      <w:r>
        <w:rPr>
          <w:rFonts w:ascii="Times New Roman" w:hAnsi="Times New Roman" w:cs="Times New Roman"/>
          <w:sz w:val="24"/>
          <w:szCs w:val="24"/>
          <w:lang w:val="en-US"/>
        </w:rPr>
        <w:t>NP</w:t>
      </w:r>
      <w:r w:rsidRPr="00B67DEC">
        <w:rPr>
          <w:rFonts w:ascii="Times New Roman" w:hAnsi="Times New Roman" w:cs="Times New Roman"/>
          <w:sz w:val="24"/>
          <w:szCs w:val="24"/>
        </w:rPr>
        <w:t>-</w:t>
      </w:r>
      <w:r>
        <w:rPr>
          <w:rFonts w:ascii="Times New Roman" w:hAnsi="Times New Roman" w:cs="Times New Roman"/>
          <w:sz w:val="24"/>
          <w:szCs w:val="24"/>
        </w:rPr>
        <w:t xml:space="preserve">полный, поэтому использует различные эвристики, удачное применение которых сокращает время и вычисления, а неудача приводит к ошибкам. По этой причине все программы выравнивания структур допускают ошибки, поэтому возможность пользователя управлять местом выравнивания – преимущество алгоритма </w:t>
      </w:r>
      <w:r>
        <w:rPr>
          <w:rFonts w:ascii="Times New Roman" w:hAnsi="Times New Roman" w:cs="Times New Roman"/>
          <w:sz w:val="24"/>
          <w:szCs w:val="24"/>
          <w:lang w:val="en-US"/>
        </w:rPr>
        <w:t>POSA</w:t>
      </w:r>
      <w:r>
        <w:rPr>
          <w:rFonts w:ascii="Times New Roman" w:hAnsi="Times New Roman" w:cs="Times New Roman"/>
          <w:sz w:val="24"/>
          <w:szCs w:val="24"/>
        </w:rPr>
        <w:t>.</w:t>
      </w:r>
      <w:r w:rsidR="00D625DF">
        <w:rPr>
          <w:rFonts w:ascii="Times New Roman" w:hAnsi="Times New Roman" w:cs="Times New Roman"/>
          <w:sz w:val="24"/>
          <w:szCs w:val="24"/>
        </w:rPr>
        <w:t xml:space="preserve"> Такое же преимущество – возможность создания гибкого выравнивания, что правда, актуально лишь в небольшом ряде случаев, при этом время работы алгоритма </w:t>
      </w:r>
      <w:r w:rsidR="00D625DF">
        <w:rPr>
          <w:rFonts w:ascii="Times New Roman" w:hAnsi="Times New Roman" w:cs="Times New Roman"/>
          <w:sz w:val="24"/>
          <w:szCs w:val="24"/>
          <w:lang w:val="en-US"/>
        </w:rPr>
        <w:t>POSA</w:t>
      </w:r>
      <w:r w:rsidR="00D625DF" w:rsidRPr="00D625DF">
        <w:rPr>
          <w:rFonts w:ascii="Times New Roman" w:hAnsi="Times New Roman" w:cs="Times New Roman"/>
          <w:sz w:val="24"/>
          <w:szCs w:val="24"/>
        </w:rPr>
        <w:t xml:space="preserve"> </w:t>
      </w:r>
      <w:r w:rsidR="00D625DF">
        <w:rPr>
          <w:rFonts w:ascii="Times New Roman" w:hAnsi="Times New Roman" w:cs="Times New Roman"/>
          <w:sz w:val="24"/>
          <w:szCs w:val="24"/>
        </w:rPr>
        <w:t>значительно превосходит аналогичные программы жесткого выравнивания.</w:t>
      </w:r>
    </w:p>
    <w:p w:rsidR="00D625DF" w:rsidRPr="00D625DF" w:rsidRDefault="00D625DF">
      <w:pPr>
        <w:rPr>
          <w:rFonts w:ascii="Times New Roman" w:hAnsi="Times New Roman" w:cs="Times New Roman"/>
          <w:sz w:val="24"/>
          <w:szCs w:val="24"/>
        </w:rPr>
      </w:pPr>
      <w:r>
        <w:rPr>
          <w:rFonts w:ascii="Times New Roman" w:hAnsi="Times New Roman" w:cs="Times New Roman"/>
          <w:sz w:val="24"/>
          <w:szCs w:val="24"/>
        </w:rPr>
        <w:t xml:space="preserve">Сервисы </w:t>
      </w:r>
      <w:r>
        <w:rPr>
          <w:rFonts w:ascii="Times New Roman" w:hAnsi="Times New Roman" w:cs="Times New Roman"/>
          <w:sz w:val="24"/>
          <w:szCs w:val="24"/>
          <w:lang w:val="en-US"/>
        </w:rPr>
        <w:t>FATCAT</w:t>
      </w:r>
      <w:r w:rsidRPr="00D625DF">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POSA</w:t>
      </w:r>
      <w:r w:rsidRPr="00D625DF">
        <w:rPr>
          <w:rFonts w:ascii="Times New Roman" w:hAnsi="Times New Roman" w:cs="Times New Roman"/>
          <w:sz w:val="24"/>
          <w:szCs w:val="24"/>
        </w:rPr>
        <w:t xml:space="preserve"> </w:t>
      </w:r>
      <w:r>
        <w:rPr>
          <w:rFonts w:ascii="Times New Roman" w:hAnsi="Times New Roman" w:cs="Times New Roman"/>
          <w:sz w:val="24"/>
          <w:szCs w:val="24"/>
        </w:rPr>
        <w:t>удобны в использовании, просты и понятны, однако, причина их слабой используемости в том, что люди редко сталкиваются с необходимостью применять гибкое выравнивание, а в других случаях использовать медленные алгоритмы нет никакого смысла.</w:t>
      </w:r>
    </w:p>
    <w:p w:rsidR="00D625DF" w:rsidRPr="00B67DEC" w:rsidRDefault="00D625DF">
      <w:pPr>
        <w:rPr>
          <w:rFonts w:ascii="Times New Roman" w:hAnsi="Times New Roman" w:cs="Times New Roman"/>
          <w:sz w:val="24"/>
          <w:szCs w:val="24"/>
        </w:rPr>
      </w:pPr>
    </w:p>
    <w:p w:rsidR="00B67DEC" w:rsidRDefault="00B67DEC">
      <w:pPr>
        <w:rPr>
          <w:rFonts w:ascii="Times New Roman" w:hAnsi="Times New Roman" w:cs="Times New Roman"/>
          <w:sz w:val="24"/>
          <w:szCs w:val="24"/>
        </w:rPr>
      </w:pPr>
    </w:p>
    <w:p w:rsidR="00B67DEC" w:rsidRDefault="00B67DEC">
      <w:pPr>
        <w:rPr>
          <w:rFonts w:ascii="Times New Roman" w:hAnsi="Times New Roman" w:cs="Times New Roman"/>
          <w:sz w:val="24"/>
          <w:szCs w:val="24"/>
        </w:rPr>
      </w:pPr>
    </w:p>
    <w:p w:rsidR="00B67DEC" w:rsidRPr="00B67DEC" w:rsidRDefault="00B67DEC">
      <w:pPr>
        <w:rPr>
          <w:rFonts w:ascii="Times New Roman" w:hAnsi="Times New Roman" w:cs="Times New Roman"/>
          <w:sz w:val="24"/>
          <w:szCs w:val="24"/>
        </w:rPr>
      </w:pPr>
    </w:p>
    <w:p w:rsidR="0099634C" w:rsidRPr="005B5684" w:rsidRDefault="0099634C">
      <w:pPr>
        <w:rPr>
          <w:rFonts w:ascii="Times New Roman" w:hAnsi="Times New Roman" w:cs="Times New Roman"/>
          <w:sz w:val="24"/>
          <w:szCs w:val="24"/>
        </w:rPr>
      </w:pPr>
      <w:r w:rsidRPr="005B5684">
        <w:rPr>
          <w:rFonts w:ascii="Times New Roman" w:hAnsi="Times New Roman" w:cs="Times New Roman"/>
          <w:sz w:val="24"/>
          <w:szCs w:val="24"/>
        </w:rPr>
        <w:br w:type="page"/>
      </w:r>
    </w:p>
    <w:p w:rsidR="00AC7C1F" w:rsidRPr="009444B9" w:rsidRDefault="0099634C">
      <w:pPr>
        <w:rPr>
          <w:rFonts w:ascii="Times New Roman" w:hAnsi="Times New Roman" w:cs="Times New Roman"/>
          <w:sz w:val="28"/>
          <w:szCs w:val="28"/>
        </w:rPr>
      </w:pPr>
      <w:r w:rsidRPr="0099634C">
        <w:rPr>
          <w:rFonts w:ascii="Times New Roman" w:hAnsi="Times New Roman" w:cs="Times New Roman"/>
          <w:sz w:val="28"/>
          <w:szCs w:val="28"/>
        </w:rPr>
        <w:lastRenderedPageBreak/>
        <w:t>Список</w:t>
      </w:r>
      <w:r w:rsidRPr="009444B9">
        <w:rPr>
          <w:rFonts w:ascii="Times New Roman" w:hAnsi="Times New Roman" w:cs="Times New Roman"/>
          <w:sz w:val="28"/>
          <w:szCs w:val="28"/>
        </w:rPr>
        <w:t xml:space="preserve"> </w:t>
      </w:r>
      <w:r w:rsidRPr="0099634C">
        <w:rPr>
          <w:rFonts w:ascii="Times New Roman" w:hAnsi="Times New Roman" w:cs="Times New Roman"/>
          <w:sz w:val="28"/>
          <w:szCs w:val="28"/>
        </w:rPr>
        <w:t>литературы</w:t>
      </w:r>
    </w:p>
    <w:p w:rsidR="0099634C" w:rsidRDefault="0099634C" w:rsidP="0099634C">
      <w:pPr>
        <w:rPr>
          <w:rFonts w:ascii="Times New Roman" w:hAnsi="Times New Roman" w:cs="Times New Roman"/>
          <w:sz w:val="24"/>
          <w:szCs w:val="24"/>
          <w:lang w:val="en-US"/>
        </w:rPr>
      </w:pPr>
      <w:r w:rsidRPr="009444B9">
        <w:rPr>
          <w:rFonts w:ascii="Times New Roman" w:hAnsi="Times New Roman" w:cs="Times New Roman"/>
          <w:sz w:val="24"/>
          <w:szCs w:val="24"/>
        </w:rPr>
        <w:t xml:space="preserve">[1] </w:t>
      </w:r>
      <w:r w:rsidRPr="0099634C">
        <w:rPr>
          <w:rFonts w:ascii="Times New Roman" w:hAnsi="Times New Roman" w:cs="Times New Roman"/>
          <w:sz w:val="24"/>
          <w:szCs w:val="24"/>
          <w:lang w:val="en-US"/>
        </w:rPr>
        <w:t>Flexible</w:t>
      </w:r>
      <w:r w:rsidRPr="009444B9">
        <w:rPr>
          <w:rFonts w:ascii="Times New Roman" w:hAnsi="Times New Roman" w:cs="Times New Roman"/>
          <w:sz w:val="24"/>
          <w:szCs w:val="24"/>
        </w:rPr>
        <w:t xml:space="preserve"> </w:t>
      </w:r>
      <w:r w:rsidRPr="0099634C">
        <w:rPr>
          <w:rFonts w:ascii="Times New Roman" w:hAnsi="Times New Roman" w:cs="Times New Roman"/>
          <w:sz w:val="24"/>
          <w:szCs w:val="24"/>
          <w:lang w:val="en-US"/>
        </w:rPr>
        <w:t>structure</w:t>
      </w:r>
      <w:r w:rsidRPr="009444B9">
        <w:rPr>
          <w:rFonts w:ascii="Times New Roman" w:hAnsi="Times New Roman" w:cs="Times New Roman"/>
          <w:sz w:val="24"/>
          <w:szCs w:val="24"/>
        </w:rPr>
        <w:t xml:space="preserve"> </w:t>
      </w:r>
      <w:r w:rsidRPr="0099634C">
        <w:rPr>
          <w:rFonts w:ascii="Times New Roman" w:hAnsi="Times New Roman" w:cs="Times New Roman"/>
          <w:sz w:val="24"/>
          <w:szCs w:val="24"/>
          <w:lang w:val="en-US"/>
        </w:rPr>
        <w:t>alignment</w:t>
      </w:r>
      <w:r w:rsidRPr="009444B9">
        <w:rPr>
          <w:rFonts w:ascii="Times New Roman" w:hAnsi="Times New Roman" w:cs="Times New Roman"/>
          <w:sz w:val="24"/>
          <w:szCs w:val="24"/>
        </w:rPr>
        <w:t xml:space="preserve"> </w:t>
      </w:r>
      <w:r w:rsidRPr="0099634C">
        <w:rPr>
          <w:rFonts w:ascii="Times New Roman" w:hAnsi="Times New Roman" w:cs="Times New Roman"/>
          <w:sz w:val="24"/>
          <w:szCs w:val="24"/>
          <w:lang w:val="en-US"/>
        </w:rPr>
        <w:t>by</w:t>
      </w:r>
      <w:r w:rsidRPr="009444B9">
        <w:rPr>
          <w:rFonts w:ascii="Times New Roman" w:hAnsi="Times New Roman" w:cs="Times New Roman"/>
          <w:sz w:val="24"/>
          <w:szCs w:val="24"/>
        </w:rPr>
        <w:t xml:space="preserve"> </w:t>
      </w:r>
      <w:r w:rsidRPr="0099634C">
        <w:rPr>
          <w:rFonts w:ascii="Times New Roman" w:hAnsi="Times New Roman" w:cs="Times New Roman"/>
          <w:sz w:val="24"/>
          <w:szCs w:val="24"/>
          <w:lang w:val="en-US"/>
        </w:rPr>
        <w:t>chaining</w:t>
      </w:r>
      <w:r w:rsidRPr="009444B9">
        <w:rPr>
          <w:rFonts w:ascii="Times New Roman" w:hAnsi="Times New Roman" w:cs="Times New Roman"/>
          <w:sz w:val="24"/>
          <w:szCs w:val="24"/>
        </w:rPr>
        <w:t xml:space="preserve"> </w:t>
      </w:r>
      <w:r w:rsidRPr="0099634C">
        <w:rPr>
          <w:rFonts w:ascii="Times New Roman" w:hAnsi="Times New Roman" w:cs="Times New Roman"/>
          <w:sz w:val="24"/>
          <w:szCs w:val="24"/>
          <w:lang w:val="en-US"/>
        </w:rPr>
        <w:t>aligned</w:t>
      </w:r>
      <w:r w:rsidRPr="009444B9">
        <w:rPr>
          <w:rFonts w:ascii="Times New Roman" w:hAnsi="Times New Roman" w:cs="Times New Roman"/>
          <w:sz w:val="24"/>
          <w:szCs w:val="24"/>
        </w:rPr>
        <w:t xml:space="preserve"> </w:t>
      </w:r>
      <w:r w:rsidRPr="0099634C">
        <w:rPr>
          <w:rFonts w:ascii="Times New Roman" w:hAnsi="Times New Roman" w:cs="Times New Roman"/>
          <w:sz w:val="24"/>
          <w:szCs w:val="24"/>
          <w:lang w:val="en-US"/>
        </w:rPr>
        <w:t>fragment</w:t>
      </w:r>
      <w:r w:rsidRPr="009444B9">
        <w:rPr>
          <w:rFonts w:ascii="Times New Roman" w:hAnsi="Times New Roman" w:cs="Times New Roman"/>
          <w:sz w:val="24"/>
          <w:szCs w:val="24"/>
        </w:rPr>
        <w:t xml:space="preserve"> </w:t>
      </w:r>
      <w:r w:rsidRPr="0099634C">
        <w:rPr>
          <w:rFonts w:ascii="Times New Roman" w:hAnsi="Times New Roman" w:cs="Times New Roman"/>
          <w:sz w:val="24"/>
          <w:szCs w:val="24"/>
          <w:lang w:val="en-US"/>
        </w:rPr>
        <w:t>pairs</w:t>
      </w:r>
      <w:r w:rsidRPr="009444B9">
        <w:rPr>
          <w:rFonts w:ascii="Times New Roman" w:hAnsi="Times New Roman" w:cs="Times New Roman"/>
          <w:sz w:val="24"/>
          <w:szCs w:val="24"/>
        </w:rPr>
        <w:t xml:space="preserve"> </w:t>
      </w:r>
      <w:r w:rsidRPr="0099634C">
        <w:rPr>
          <w:rFonts w:ascii="Times New Roman" w:hAnsi="Times New Roman" w:cs="Times New Roman"/>
          <w:sz w:val="24"/>
          <w:szCs w:val="24"/>
          <w:lang w:val="en-US"/>
        </w:rPr>
        <w:t>allowing</w:t>
      </w:r>
      <w:r w:rsidRPr="009444B9">
        <w:rPr>
          <w:rFonts w:ascii="Times New Roman" w:hAnsi="Times New Roman" w:cs="Times New Roman"/>
          <w:sz w:val="24"/>
          <w:szCs w:val="24"/>
        </w:rPr>
        <w:t xml:space="preserve"> </w:t>
      </w:r>
      <w:r w:rsidRPr="0099634C">
        <w:rPr>
          <w:rFonts w:ascii="Times New Roman" w:hAnsi="Times New Roman" w:cs="Times New Roman"/>
          <w:sz w:val="24"/>
          <w:szCs w:val="24"/>
          <w:lang w:val="en-US"/>
        </w:rPr>
        <w:t>twists</w:t>
      </w:r>
      <w:r w:rsidRPr="009444B9">
        <w:rPr>
          <w:rFonts w:ascii="Times New Roman" w:hAnsi="Times New Roman" w:cs="Times New Roman"/>
          <w:sz w:val="24"/>
          <w:szCs w:val="24"/>
        </w:rPr>
        <w:t xml:space="preserve">. </w:t>
      </w:r>
      <w:proofErr w:type="gramStart"/>
      <w:r w:rsidR="003A409A">
        <w:rPr>
          <w:rFonts w:ascii="Times New Roman" w:hAnsi="Times New Roman" w:cs="Times New Roman"/>
          <w:sz w:val="24"/>
          <w:szCs w:val="24"/>
          <w:lang w:val="en-US"/>
        </w:rPr>
        <w:t>Ye</w:t>
      </w:r>
      <w:r w:rsidR="003A409A" w:rsidRPr="009444B9">
        <w:rPr>
          <w:rFonts w:ascii="Times New Roman" w:hAnsi="Times New Roman" w:cs="Times New Roman"/>
          <w:sz w:val="24"/>
          <w:szCs w:val="24"/>
        </w:rPr>
        <w:t xml:space="preserve"> </w:t>
      </w:r>
      <w:r w:rsidR="003A409A">
        <w:rPr>
          <w:rFonts w:ascii="Times New Roman" w:hAnsi="Times New Roman" w:cs="Times New Roman"/>
          <w:sz w:val="24"/>
          <w:szCs w:val="24"/>
          <w:lang w:val="en-US"/>
        </w:rPr>
        <w:t>Y</w:t>
      </w:r>
      <w:r w:rsidR="003A409A" w:rsidRPr="009444B9">
        <w:rPr>
          <w:rFonts w:ascii="Times New Roman" w:hAnsi="Times New Roman" w:cs="Times New Roman"/>
          <w:sz w:val="24"/>
          <w:szCs w:val="24"/>
        </w:rPr>
        <w:t xml:space="preserve">, </w:t>
      </w:r>
      <w:proofErr w:type="spellStart"/>
      <w:r w:rsidR="003A409A">
        <w:rPr>
          <w:rFonts w:ascii="Times New Roman" w:hAnsi="Times New Roman" w:cs="Times New Roman"/>
          <w:sz w:val="24"/>
          <w:szCs w:val="24"/>
          <w:lang w:val="en-US"/>
        </w:rPr>
        <w:t>Godzik</w:t>
      </w:r>
      <w:proofErr w:type="spellEnd"/>
      <w:r w:rsidR="003A409A" w:rsidRPr="009444B9">
        <w:rPr>
          <w:rFonts w:ascii="Times New Roman" w:hAnsi="Times New Roman" w:cs="Times New Roman"/>
          <w:sz w:val="24"/>
          <w:szCs w:val="24"/>
        </w:rPr>
        <w:t xml:space="preserve"> </w:t>
      </w:r>
      <w:r w:rsidR="003A409A">
        <w:rPr>
          <w:rFonts w:ascii="Times New Roman" w:hAnsi="Times New Roman" w:cs="Times New Roman"/>
          <w:sz w:val="24"/>
          <w:szCs w:val="24"/>
          <w:lang w:val="en-US"/>
        </w:rPr>
        <w:t>A</w:t>
      </w:r>
      <w:r w:rsidR="003A409A" w:rsidRPr="00961539">
        <w:rPr>
          <w:rFonts w:ascii="Times New Roman" w:hAnsi="Times New Roman" w:cs="Times New Roman"/>
          <w:sz w:val="24"/>
          <w:szCs w:val="24"/>
          <w:lang w:val="en-US"/>
        </w:rPr>
        <w:t xml:space="preserve">. </w:t>
      </w:r>
      <w:r w:rsidRPr="0099634C">
        <w:rPr>
          <w:rFonts w:ascii="Times New Roman" w:hAnsi="Times New Roman" w:cs="Times New Roman"/>
          <w:sz w:val="24"/>
          <w:szCs w:val="24"/>
          <w:lang w:val="en-US"/>
        </w:rPr>
        <w:t>Bioinformatics</w:t>
      </w:r>
      <w:r w:rsidR="003A409A">
        <w:rPr>
          <w:rFonts w:ascii="Times New Roman" w:hAnsi="Times New Roman" w:cs="Times New Roman"/>
          <w:sz w:val="24"/>
          <w:szCs w:val="24"/>
          <w:lang w:val="en-US"/>
        </w:rPr>
        <w:t>.</w:t>
      </w:r>
      <w:proofErr w:type="gramEnd"/>
      <w:r w:rsidR="003A409A">
        <w:rPr>
          <w:rFonts w:ascii="Times New Roman" w:hAnsi="Times New Roman" w:cs="Times New Roman"/>
          <w:sz w:val="24"/>
          <w:szCs w:val="24"/>
          <w:lang w:val="en-US"/>
        </w:rPr>
        <w:t xml:space="preserve"> 2003 Oct</w:t>
      </w:r>
      <w:proofErr w:type="gramStart"/>
      <w:r w:rsidR="003A409A">
        <w:rPr>
          <w:rFonts w:ascii="Times New Roman" w:hAnsi="Times New Roman" w:cs="Times New Roman"/>
          <w:sz w:val="24"/>
          <w:szCs w:val="24"/>
          <w:lang w:val="en-US"/>
        </w:rPr>
        <w:t>;19</w:t>
      </w:r>
      <w:proofErr w:type="gramEnd"/>
      <w:r w:rsidR="003A409A">
        <w:rPr>
          <w:rFonts w:ascii="Times New Roman" w:hAnsi="Times New Roman" w:cs="Times New Roman"/>
          <w:sz w:val="24"/>
          <w:szCs w:val="24"/>
          <w:lang w:val="en-US"/>
        </w:rPr>
        <w:t xml:space="preserve"> </w:t>
      </w:r>
      <w:proofErr w:type="spellStart"/>
      <w:r w:rsidR="003A409A">
        <w:rPr>
          <w:rFonts w:ascii="Times New Roman" w:hAnsi="Times New Roman" w:cs="Times New Roman"/>
          <w:sz w:val="24"/>
          <w:szCs w:val="24"/>
          <w:lang w:val="en-US"/>
        </w:rPr>
        <w:t>Suppl</w:t>
      </w:r>
      <w:proofErr w:type="spellEnd"/>
      <w:r w:rsidR="003A409A">
        <w:rPr>
          <w:rFonts w:ascii="Times New Roman" w:hAnsi="Times New Roman" w:cs="Times New Roman"/>
          <w:sz w:val="24"/>
          <w:szCs w:val="24"/>
          <w:lang w:val="en-US"/>
        </w:rPr>
        <w:t xml:space="preserve"> 2:ii246-55. </w:t>
      </w:r>
      <w:r w:rsidRPr="0099634C">
        <w:rPr>
          <w:rFonts w:ascii="Times New Roman" w:hAnsi="Times New Roman" w:cs="Times New Roman"/>
          <w:sz w:val="24"/>
          <w:szCs w:val="24"/>
          <w:lang w:val="en-US"/>
        </w:rPr>
        <w:t>PMID: 14534198</w:t>
      </w:r>
      <w:r w:rsidR="003A409A">
        <w:rPr>
          <w:rFonts w:ascii="Times New Roman" w:hAnsi="Times New Roman" w:cs="Times New Roman"/>
          <w:sz w:val="24"/>
          <w:szCs w:val="24"/>
          <w:lang w:val="en-US"/>
        </w:rPr>
        <w:t>.</w:t>
      </w:r>
    </w:p>
    <w:p w:rsidR="0099634C" w:rsidRPr="00DF5511" w:rsidRDefault="0099634C" w:rsidP="00DF5511">
      <w:pPr>
        <w:rPr>
          <w:rFonts w:ascii="Times New Roman" w:hAnsi="Times New Roman" w:cs="Times New Roman"/>
          <w:sz w:val="24"/>
          <w:szCs w:val="24"/>
          <w:lang w:val="en-US"/>
        </w:rPr>
      </w:pPr>
      <w:r>
        <w:rPr>
          <w:rFonts w:ascii="Times New Roman" w:hAnsi="Times New Roman" w:cs="Times New Roman"/>
          <w:sz w:val="24"/>
          <w:szCs w:val="24"/>
          <w:lang w:val="en-US"/>
        </w:rPr>
        <w:t>[2]</w:t>
      </w:r>
      <w:r w:rsidR="00DF5511" w:rsidRPr="00DF5511">
        <w:rPr>
          <w:rFonts w:ascii="Times New Roman" w:hAnsi="Times New Roman" w:cs="Times New Roman"/>
          <w:sz w:val="24"/>
          <w:szCs w:val="24"/>
          <w:lang w:val="en-US"/>
        </w:rPr>
        <w:t xml:space="preserve"> Protein structure comparison by </w:t>
      </w:r>
      <w:r w:rsidR="00DF5511">
        <w:rPr>
          <w:rFonts w:ascii="Times New Roman" w:hAnsi="Times New Roman" w:cs="Times New Roman"/>
          <w:sz w:val="24"/>
          <w:szCs w:val="24"/>
          <w:lang w:val="en-US"/>
        </w:rPr>
        <w:t>alignment of distance matrices.</w:t>
      </w:r>
      <w:r w:rsidR="00DF5511" w:rsidRPr="00DF5511">
        <w:rPr>
          <w:rFonts w:ascii="Times New Roman" w:hAnsi="Times New Roman" w:cs="Times New Roman"/>
          <w:sz w:val="24"/>
          <w:szCs w:val="24"/>
          <w:lang w:val="en-US"/>
        </w:rPr>
        <w:t xml:space="preserve"> </w:t>
      </w:r>
      <w:r w:rsidR="00DF5511">
        <w:rPr>
          <w:rFonts w:ascii="Times New Roman" w:hAnsi="Times New Roman" w:cs="Times New Roman"/>
          <w:sz w:val="24"/>
          <w:szCs w:val="24"/>
          <w:lang w:val="en-US"/>
        </w:rPr>
        <w:t>Holm L, Sander C.</w:t>
      </w:r>
      <w:r w:rsidR="00DF5511" w:rsidRPr="00DF5511">
        <w:rPr>
          <w:rFonts w:ascii="Times New Roman" w:hAnsi="Times New Roman" w:cs="Times New Roman"/>
          <w:sz w:val="24"/>
          <w:szCs w:val="24"/>
          <w:lang w:val="en-US"/>
        </w:rPr>
        <w:t xml:space="preserve"> J </w:t>
      </w:r>
      <w:proofErr w:type="spellStart"/>
      <w:r w:rsidR="00DF5511" w:rsidRPr="00DF5511">
        <w:rPr>
          <w:rFonts w:ascii="Times New Roman" w:hAnsi="Times New Roman" w:cs="Times New Roman"/>
          <w:sz w:val="24"/>
          <w:szCs w:val="24"/>
          <w:lang w:val="en-US"/>
        </w:rPr>
        <w:t>Mol</w:t>
      </w:r>
      <w:proofErr w:type="spellEnd"/>
      <w:r w:rsidR="00DF5511" w:rsidRPr="00DF5511">
        <w:rPr>
          <w:rFonts w:ascii="Times New Roman" w:hAnsi="Times New Roman" w:cs="Times New Roman"/>
          <w:sz w:val="24"/>
          <w:szCs w:val="24"/>
          <w:lang w:val="en-US"/>
        </w:rPr>
        <w:t xml:space="preserve"> </w:t>
      </w:r>
      <w:r w:rsidR="00DF5511">
        <w:rPr>
          <w:rFonts w:ascii="Times New Roman" w:hAnsi="Times New Roman" w:cs="Times New Roman"/>
          <w:sz w:val="24"/>
          <w:szCs w:val="24"/>
          <w:lang w:val="en-US"/>
        </w:rPr>
        <w:t>Biol. 1993 Sep 5</w:t>
      </w:r>
      <w:proofErr w:type="gramStart"/>
      <w:r w:rsidR="00DF5511">
        <w:rPr>
          <w:rFonts w:ascii="Times New Roman" w:hAnsi="Times New Roman" w:cs="Times New Roman"/>
          <w:sz w:val="24"/>
          <w:szCs w:val="24"/>
          <w:lang w:val="en-US"/>
        </w:rPr>
        <w:t>;233</w:t>
      </w:r>
      <w:proofErr w:type="gramEnd"/>
      <w:r w:rsidR="00DF5511">
        <w:rPr>
          <w:rFonts w:ascii="Times New Roman" w:hAnsi="Times New Roman" w:cs="Times New Roman"/>
          <w:sz w:val="24"/>
          <w:szCs w:val="24"/>
          <w:lang w:val="en-US"/>
        </w:rPr>
        <w:t>(1):123-38.</w:t>
      </w:r>
      <w:r w:rsidR="00DF5511" w:rsidRPr="00DF5511">
        <w:rPr>
          <w:rFonts w:ascii="Times New Roman" w:hAnsi="Times New Roman" w:cs="Times New Roman"/>
          <w:sz w:val="24"/>
          <w:szCs w:val="24"/>
          <w:lang w:val="en-US"/>
        </w:rPr>
        <w:t xml:space="preserve"> PMID: 8377180.</w:t>
      </w:r>
    </w:p>
    <w:p w:rsidR="00DF5511" w:rsidRPr="00DF5511" w:rsidRDefault="0099634C" w:rsidP="00DF5511">
      <w:pPr>
        <w:rPr>
          <w:rFonts w:ascii="Times New Roman" w:hAnsi="Times New Roman" w:cs="Times New Roman"/>
          <w:sz w:val="24"/>
          <w:szCs w:val="24"/>
          <w:lang w:val="en-US"/>
        </w:rPr>
      </w:pPr>
      <w:r>
        <w:rPr>
          <w:rFonts w:ascii="Times New Roman" w:hAnsi="Times New Roman" w:cs="Times New Roman"/>
          <w:sz w:val="24"/>
          <w:szCs w:val="24"/>
          <w:lang w:val="en-US"/>
        </w:rPr>
        <w:t>[3]</w:t>
      </w:r>
      <w:r w:rsidR="00DF5511" w:rsidRPr="00DF5511">
        <w:rPr>
          <w:rFonts w:ascii="Times New Roman" w:hAnsi="Times New Roman" w:cs="Times New Roman"/>
          <w:sz w:val="24"/>
          <w:szCs w:val="24"/>
          <w:lang w:val="en-US"/>
        </w:rPr>
        <w:t xml:space="preserve"> Protein structure alignment by incremental combinatorial extension (CE) of the optimal path.</w:t>
      </w:r>
    </w:p>
    <w:p w:rsidR="0099634C" w:rsidRPr="00DF5511" w:rsidRDefault="00DF5511" w:rsidP="00DF5511">
      <w:pP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Shindyalov</w:t>
      </w:r>
      <w:proofErr w:type="spellEnd"/>
      <w:r>
        <w:rPr>
          <w:rFonts w:ascii="Times New Roman" w:hAnsi="Times New Roman" w:cs="Times New Roman"/>
          <w:sz w:val="24"/>
          <w:szCs w:val="24"/>
          <w:lang w:val="en-US"/>
        </w:rPr>
        <w:t xml:space="preserve"> IN, Bourne PE.</w:t>
      </w:r>
      <w:proofErr w:type="gramEnd"/>
      <w:r w:rsidRPr="00DF5511">
        <w:rPr>
          <w:rFonts w:ascii="Times New Roman" w:hAnsi="Times New Roman" w:cs="Times New Roman"/>
          <w:sz w:val="24"/>
          <w:szCs w:val="24"/>
          <w:lang w:val="en-US"/>
        </w:rPr>
        <w:t xml:space="preserve"> Prot</w:t>
      </w:r>
      <w:r>
        <w:rPr>
          <w:rFonts w:ascii="Times New Roman" w:hAnsi="Times New Roman" w:cs="Times New Roman"/>
          <w:sz w:val="24"/>
          <w:szCs w:val="24"/>
          <w:lang w:val="en-US"/>
        </w:rPr>
        <w:t>ein Eng. 1998 Sep</w:t>
      </w:r>
      <w:proofErr w:type="gramStart"/>
      <w:r>
        <w:rPr>
          <w:rFonts w:ascii="Times New Roman" w:hAnsi="Times New Roman" w:cs="Times New Roman"/>
          <w:sz w:val="24"/>
          <w:szCs w:val="24"/>
          <w:lang w:val="en-US"/>
        </w:rPr>
        <w:t>;11</w:t>
      </w:r>
      <w:proofErr w:type="gramEnd"/>
      <w:r>
        <w:rPr>
          <w:rFonts w:ascii="Times New Roman" w:hAnsi="Times New Roman" w:cs="Times New Roman"/>
          <w:sz w:val="24"/>
          <w:szCs w:val="24"/>
          <w:lang w:val="en-US"/>
        </w:rPr>
        <w:t>(9):739-47.</w:t>
      </w:r>
      <w:r w:rsidRPr="00E1039D">
        <w:rPr>
          <w:rFonts w:ascii="Times New Roman" w:hAnsi="Times New Roman" w:cs="Times New Roman"/>
          <w:sz w:val="24"/>
          <w:szCs w:val="24"/>
          <w:lang w:val="en-US"/>
        </w:rPr>
        <w:t xml:space="preserve"> PMID: 9796821.</w:t>
      </w:r>
    </w:p>
    <w:p w:rsidR="0099634C" w:rsidRDefault="0099634C" w:rsidP="00E1039D">
      <w:pPr>
        <w:rPr>
          <w:rFonts w:ascii="Times New Roman" w:hAnsi="Times New Roman" w:cs="Times New Roman"/>
          <w:sz w:val="24"/>
          <w:szCs w:val="24"/>
          <w:lang w:val="en-US"/>
        </w:rPr>
      </w:pPr>
      <w:r>
        <w:rPr>
          <w:rFonts w:ascii="Times New Roman" w:hAnsi="Times New Roman" w:cs="Times New Roman"/>
          <w:sz w:val="24"/>
          <w:szCs w:val="24"/>
          <w:lang w:val="en-US"/>
        </w:rPr>
        <w:t>[4]</w:t>
      </w:r>
      <w:r w:rsidR="00E1039D">
        <w:rPr>
          <w:rFonts w:ascii="Times New Roman" w:hAnsi="Times New Roman" w:cs="Times New Roman"/>
          <w:sz w:val="24"/>
          <w:szCs w:val="24"/>
          <w:lang w:val="en-US"/>
        </w:rPr>
        <w:t xml:space="preserve"> </w:t>
      </w:r>
      <w:r w:rsidR="00E1039D" w:rsidRPr="00E1039D">
        <w:rPr>
          <w:rFonts w:ascii="Times New Roman" w:hAnsi="Times New Roman" w:cs="Times New Roman"/>
          <w:sz w:val="24"/>
          <w:szCs w:val="24"/>
          <w:lang w:val="en-US"/>
        </w:rPr>
        <w:t>Flexible protein</w:t>
      </w:r>
      <w:r w:rsidR="00E1039D">
        <w:rPr>
          <w:rFonts w:ascii="Times New Roman" w:hAnsi="Times New Roman" w:cs="Times New Roman"/>
          <w:sz w:val="24"/>
          <w:szCs w:val="24"/>
          <w:lang w:val="en-US"/>
        </w:rPr>
        <w:t xml:space="preserve"> alignment and hinge detection. </w:t>
      </w:r>
      <w:proofErr w:type="spellStart"/>
      <w:r w:rsidR="00E1039D" w:rsidRPr="00E1039D">
        <w:rPr>
          <w:rFonts w:ascii="Times New Roman" w:hAnsi="Times New Roman" w:cs="Times New Roman"/>
          <w:sz w:val="24"/>
          <w:szCs w:val="24"/>
          <w:lang w:val="en-US"/>
        </w:rPr>
        <w:t>Sha</w:t>
      </w:r>
      <w:r w:rsidR="00E1039D">
        <w:rPr>
          <w:rFonts w:ascii="Times New Roman" w:hAnsi="Times New Roman" w:cs="Times New Roman"/>
          <w:sz w:val="24"/>
          <w:szCs w:val="24"/>
          <w:lang w:val="en-US"/>
        </w:rPr>
        <w:t>tsky</w:t>
      </w:r>
      <w:proofErr w:type="spellEnd"/>
      <w:r w:rsidR="00E1039D">
        <w:rPr>
          <w:rFonts w:ascii="Times New Roman" w:hAnsi="Times New Roman" w:cs="Times New Roman"/>
          <w:sz w:val="24"/>
          <w:szCs w:val="24"/>
          <w:lang w:val="en-US"/>
        </w:rPr>
        <w:t xml:space="preserve"> M, </w:t>
      </w:r>
      <w:proofErr w:type="spellStart"/>
      <w:r w:rsidR="00E1039D">
        <w:rPr>
          <w:rFonts w:ascii="Times New Roman" w:hAnsi="Times New Roman" w:cs="Times New Roman"/>
          <w:sz w:val="24"/>
          <w:szCs w:val="24"/>
          <w:lang w:val="en-US"/>
        </w:rPr>
        <w:t>Nussinov</w:t>
      </w:r>
      <w:proofErr w:type="spellEnd"/>
      <w:r w:rsidR="00E1039D">
        <w:rPr>
          <w:rFonts w:ascii="Times New Roman" w:hAnsi="Times New Roman" w:cs="Times New Roman"/>
          <w:sz w:val="24"/>
          <w:szCs w:val="24"/>
          <w:lang w:val="en-US"/>
        </w:rPr>
        <w:t xml:space="preserve"> R, </w:t>
      </w:r>
      <w:proofErr w:type="spellStart"/>
      <w:r w:rsidR="00E1039D">
        <w:rPr>
          <w:rFonts w:ascii="Times New Roman" w:hAnsi="Times New Roman" w:cs="Times New Roman"/>
          <w:sz w:val="24"/>
          <w:szCs w:val="24"/>
          <w:lang w:val="en-US"/>
        </w:rPr>
        <w:t>Wolfson</w:t>
      </w:r>
      <w:proofErr w:type="spellEnd"/>
      <w:r w:rsidR="00E1039D">
        <w:rPr>
          <w:rFonts w:ascii="Times New Roman" w:hAnsi="Times New Roman" w:cs="Times New Roman"/>
          <w:sz w:val="24"/>
          <w:szCs w:val="24"/>
          <w:lang w:val="en-US"/>
        </w:rPr>
        <w:t xml:space="preserve"> HJ. </w:t>
      </w:r>
      <w:proofErr w:type="gramStart"/>
      <w:r w:rsidR="00E1039D" w:rsidRPr="00E1039D">
        <w:rPr>
          <w:rFonts w:ascii="Times New Roman" w:hAnsi="Times New Roman" w:cs="Times New Roman"/>
          <w:sz w:val="24"/>
          <w:szCs w:val="24"/>
          <w:lang w:val="en-US"/>
        </w:rPr>
        <w:t>Pro</w:t>
      </w:r>
      <w:r w:rsidR="00E1039D">
        <w:rPr>
          <w:rFonts w:ascii="Times New Roman" w:hAnsi="Times New Roman" w:cs="Times New Roman"/>
          <w:sz w:val="24"/>
          <w:szCs w:val="24"/>
          <w:lang w:val="en-US"/>
        </w:rPr>
        <w:t>teins.</w:t>
      </w:r>
      <w:proofErr w:type="gramEnd"/>
      <w:r w:rsidR="00E1039D">
        <w:rPr>
          <w:rFonts w:ascii="Times New Roman" w:hAnsi="Times New Roman" w:cs="Times New Roman"/>
          <w:sz w:val="24"/>
          <w:szCs w:val="24"/>
          <w:lang w:val="en-US"/>
        </w:rPr>
        <w:t xml:space="preserve"> 2002 Aug 1</w:t>
      </w:r>
      <w:proofErr w:type="gramStart"/>
      <w:r w:rsidR="00E1039D">
        <w:rPr>
          <w:rFonts w:ascii="Times New Roman" w:hAnsi="Times New Roman" w:cs="Times New Roman"/>
          <w:sz w:val="24"/>
          <w:szCs w:val="24"/>
          <w:lang w:val="en-US"/>
        </w:rPr>
        <w:t>;48</w:t>
      </w:r>
      <w:proofErr w:type="gramEnd"/>
      <w:r w:rsidR="00E1039D">
        <w:rPr>
          <w:rFonts w:ascii="Times New Roman" w:hAnsi="Times New Roman" w:cs="Times New Roman"/>
          <w:sz w:val="24"/>
          <w:szCs w:val="24"/>
          <w:lang w:val="en-US"/>
        </w:rPr>
        <w:t xml:space="preserve">(2):242-56. </w:t>
      </w:r>
      <w:r w:rsidR="00E1039D" w:rsidRPr="00E1039D">
        <w:rPr>
          <w:rFonts w:ascii="Times New Roman" w:hAnsi="Times New Roman" w:cs="Times New Roman"/>
          <w:sz w:val="24"/>
          <w:szCs w:val="24"/>
          <w:lang w:val="en-US"/>
        </w:rPr>
        <w:t>PMID: 12112693</w:t>
      </w:r>
    </w:p>
    <w:p w:rsidR="0099634C" w:rsidRPr="0099634C" w:rsidRDefault="0099634C">
      <w:pPr>
        <w:rPr>
          <w:rFonts w:ascii="Times New Roman" w:hAnsi="Times New Roman" w:cs="Times New Roman"/>
          <w:sz w:val="24"/>
          <w:szCs w:val="24"/>
          <w:lang w:val="en-US"/>
        </w:rPr>
      </w:pPr>
      <w:r>
        <w:rPr>
          <w:rFonts w:ascii="Times New Roman" w:hAnsi="Times New Roman" w:cs="Times New Roman"/>
          <w:sz w:val="24"/>
          <w:szCs w:val="24"/>
          <w:lang w:val="en-US"/>
        </w:rPr>
        <w:t>[5]</w:t>
      </w:r>
      <w:r w:rsidR="00132791">
        <w:rPr>
          <w:rFonts w:ascii="Times New Roman" w:hAnsi="Times New Roman" w:cs="Times New Roman"/>
          <w:sz w:val="24"/>
          <w:szCs w:val="24"/>
          <w:lang w:val="en-US"/>
        </w:rPr>
        <w:t xml:space="preserve"> </w:t>
      </w:r>
      <w:r w:rsidR="00132791" w:rsidRPr="00132791">
        <w:rPr>
          <w:rFonts w:ascii="Times New Roman" w:hAnsi="Times New Roman" w:cs="Times New Roman"/>
          <w:sz w:val="24"/>
          <w:szCs w:val="24"/>
          <w:lang w:val="en-US"/>
        </w:rPr>
        <w:t>http://fatcat.burnham.org/</w:t>
      </w:r>
    </w:p>
    <w:p w:rsidR="004F35F9" w:rsidRDefault="0099634C" w:rsidP="004F35F9">
      <w:pPr>
        <w:rPr>
          <w:rFonts w:ascii="Times New Roman" w:hAnsi="Times New Roman" w:cs="Times New Roman"/>
          <w:sz w:val="24"/>
          <w:szCs w:val="24"/>
          <w:lang w:val="en-US"/>
        </w:rPr>
      </w:pPr>
      <w:r>
        <w:rPr>
          <w:rFonts w:ascii="Times New Roman" w:hAnsi="Times New Roman" w:cs="Times New Roman"/>
          <w:sz w:val="24"/>
          <w:szCs w:val="24"/>
          <w:lang w:val="en-US"/>
        </w:rPr>
        <w:t>[6]</w:t>
      </w:r>
      <w:r w:rsidR="004F35F9">
        <w:rPr>
          <w:rFonts w:ascii="Times New Roman" w:hAnsi="Times New Roman" w:cs="Times New Roman"/>
          <w:sz w:val="24"/>
          <w:szCs w:val="24"/>
          <w:lang w:val="en-US"/>
        </w:rPr>
        <w:t xml:space="preserve"> </w:t>
      </w:r>
      <w:r w:rsidR="004F35F9" w:rsidRPr="004F35F9">
        <w:rPr>
          <w:rFonts w:ascii="Times New Roman" w:hAnsi="Times New Roman" w:cs="Times New Roman"/>
          <w:sz w:val="24"/>
          <w:szCs w:val="24"/>
          <w:lang w:val="en-US"/>
        </w:rPr>
        <w:t xml:space="preserve">FATCAT: a web server for flexible structure comparison and </w:t>
      </w:r>
      <w:r w:rsidR="004F35F9">
        <w:rPr>
          <w:rFonts w:ascii="Times New Roman" w:hAnsi="Times New Roman" w:cs="Times New Roman"/>
          <w:sz w:val="24"/>
          <w:szCs w:val="24"/>
          <w:lang w:val="en-US"/>
        </w:rPr>
        <w:t xml:space="preserve">structure similarity searching. Ye Y, </w:t>
      </w:r>
      <w:proofErr w:type="spellStart"/>
      <w:r w:rsidR="004F35F9">
        <w:rPr>
          <w:rFonts w:ascii="Times New Roman" w:hAnsi="Times New Roman" w:cs="Times New Roman"/>
          <w:sz w:val="24"/>
          <w:szCs w:val="24"/>
          <w:lang w:val="en-US"/>
        </w:rPr>
        <w:t>Godzik</w:t>
      </w:r>
      <w:proofErr w:type="spellEnd"/>
      <w:r w:rsidR="004F35F9">
        <w:rPr>
          <w:rFonts w:ascii="Times New Roman" w:hAnsi="Times New Roman" w:cs="Times New Roman"/>
          <w:sz w:val="24"/>
          <w:szCs w:val="24"/>
          <w:lang w:val="en-US"/>
        </w:rPr>
        <w:t xml:space="preserve"> A. </w:t>
      </w:r>
      <w:r w:rsidR="004F35F9" w:rsidRPr="004F35F9">
        <w:rPr>
          <w:rFonts w:ascii="Times New Roman" w:hAnsi="Times New Roman" w:cs="Times New Roman"/>
          <w:sz w:val="24"/>
          <w:szCs w:val="24"/>
          <w:lang w:val="en-US"/>
        </w:rPr>
        <w:t>Nucleic Acids Res. 2004 Jul 1</w:t>
      </w:r>
      <w:proofErr w:type="gramStart"/>
      <w:r w:rsidR="004F35F9" w:rsidRPr="004F35F9">
        <w:rPr>
          <w:rFonts w:ascii="Times New Roman" w:hAnsi="Times New Roman" w:cs="Times New Roman"/>
          <w:sz w:val="24"/>
          <w:szCs w:val="24"/>
          <w:lang w:val="en-US"/>
        </w:rPr>
        <w:t>;32</w:t>
      </w:r>
      <w:proofErr w:type="gramEnd"/>
      <w:r w:rsidR="004F35F9" w:rsidRPr="004F35F9">
        <w:rPr>
          <w:rFonts w:ascii="Times New Roman" w:hAnsi="Times New Roman" w:cs="Times New Roman"/>
          <w:sz w:val="24"/>
          <w:szCs w:val="24"/>
          <w:lang w:val="en-US"/>
        </w:rPr>
        <w:t>(Web Server issue):W582-5</w:t>
      </w:r>
      <w:r w:rsidR="004F35F9">
        <w:rPr>
          <w:rFonts w:ascii="Times New Roman" w:hAnsi="Times New Roman" w:cs="Times New Roman"/>
          <w:sz w:val="24"/>
          <w:szCs w:val="24"/>
          <w:lang w:val="en-US"/>
        </w:rPr>
        <w:t xml:space="preserve">. </w:t>
      </w:r>
      <w:r w:rsidR="004F35F9" w:rsidRPr="004F35F9">
        <w:rPr>
          <w:rFonts w:ascii="Times New Roman" w:hAnsi="Times New Roman" w:cs="Times New Roman"/>
          <w:sz w:val="24"/>
          <w:szCs w:val="24"/>
          <w:lang w:val="en-US"/>
        </w:rPr>
        <w:t>PMID: 15215455</w:t>
      </w:r>
    </w:p>
    <w:p w:rsidR="0099634C" w:rsidRDefault="0099634C" w:rsidP="008D1A25">
      <w:pPr>
        <w:rPr>
          <w:rFonts w:ascii="Times New Roman" w:hAnsi="Times New Roman" w:cs="Times New Roman"/>
          <w:sz w:val="24"/>
          <w:szCs w:val="24"/>
          <w:lang w:val="en-US"/>
        </w:rPr>
      </w:pPr>
      <w:r>
        <w:rPr>
          <w:rFonts w:ascii="Times New Roman" w:hAnsi="Times New Roman" w:cs="Times New Roman"/>
          <w:sz w:val="24"/>
          <w:szCs w:val="24"/>
          <w:lang w:val="en-US"/>
        </w:rPr>
        <w:t>[7]</w:t>
      </w:r>
      <w:r w:rsidR="004F35F9">
        <w:rPr>
          <w:rFonts w:ascii="Times New Roman" w:hAnsi="Times New Roman" w:cs="Times New Roman"/>
          <w:sz w:val="24"/>
          <w:szCs w:val="24"/>
          <w:lang w:val="en-US"/>
        </w:rPr>
        <w:t xml:space="preserve"> </w:t>
      </w:r>
      <w:r w:rsidR="008D1A25" w:rsidRPr="008D1A25">
        <w:rPr>
          <w:rFonts w:ascii="Times New Roman" w:hAnsi="Times New Roman" w:cs="Times New Roman"/>
          <w:sz w:val="24"/>
          <w:szCs w:val="24"/>
          <w:lang w:val="en-US"/>
        </w:rPr>
        <w:t>Database searching by flexib</w:t>
      </w:r>
      <w:r w:rsidR="008D1A25">
        <w:rPr>
          <w:rFonts w:ascii="Times New Roman" w:hAnsi="Times New Roman" w:cs="Times New Roman"/>
          <w:sz w:val="24"/>
          <w:szCs w:val="24"/>
          <w:lang w:val="en-US"/>
        </w:rPr>
        <w:t xml:space="preserve">le protein structure alignment. Ye Y, </w:t>
      </w:r>
      <w:proofErr w:type="spellStart"/>
      <w:r w:rsidR="008D1A25">
        <w:rPr>
          <w:rFonts w:ascii="Times New Roman" w:hAnsi="Times New Roman" w:cs="Times New Roman"/>
          <w:sz w:val="24"/>
          <w:szCs w:val="24"/>
          <w:lang w:val="en-US"/>
        </w:rPr>
        <w:t>Godzik</w:t>
      </w:r>
      <w:proofErr w:type="spellEnd"/>
      <w:r w:rsidR="008D1A25">
        <w:rPr>
          <w:rFonts w:ascii="Times New Roman" w:hAnsi="Times New Roman" w:cs="Times New Roman"/>
          <w:sz w:val="24"/>
          <w:szCs w:val="24"/>
          <w:lang w:val="en-US"/>
        </w:rPr>
        <w:t xml:space="preserve"> A. </w:t>
      </w:r>
      <w:r w:rsidR="008D1A25" w:rsidRPr="008D1A25">
        <w:rPr>
          <w:rFonts w:ascii="Times New Roman" w:hAnsi="Times New Roman" w:cs="Times New Roman"/>
          <w:sz w:val="24"/>
          <w:szCs w:val="24"/>
          <w:lang w:val="en-US"/>
        </w:rPr>
        <w:t>Prote</w:t>
      </w:r>
      <w:r w:rsidR="008D1A25">
        <w:rPr>
          <w:rFonts w:ascii="Times New Roman" w:hAnsi="Times New Roman" w:cs="Times New Roman"/>
          <w:sz w:val="24"/>
          <w:szCs w:val="24"/>
          <w:lang w:val="en-US"/>
        </w:rPr>
        <w:t>in Sci. 2004 Jul</w:t>
      </w:r>
      <w:proofErr w:type="gramStart"/>
      <w:r w:rsidR="008D1A25">
        <w:rPr>
          <w:rFonts w:ascii="Times New Roman" w:hAnsi="Times New Roman" w:cs="Times New Roman"/>
          <w:sz w:val="24"/>
          <w:szCs w:val="24"/>
          <w:lang w:val="en-US"/>
        </w:rPr>
        <w:t>;13</w:t>
      </w:r>
      <w:proofErr w:type="gramEnd"/>
      <w:r w:rsidR="008D1A25">
        <w:rPr>
          <w:rFonts w:ascii="Times New Roman" w:hAnsi="Times New Roman" w:cs="Times New Roman"/>
          <w:sz w:val="24"/>
          <w:szCs w:val="24"/>
          <w:lang w:val="en-US"/>
        </w:rPr>
        <w:t xml:space="preserve">(7):1841-50. </w:t>
      </w:r>
      <w:r w:rsidR="008D1A25" w:rsidRPr="008D1A25">
        <w:rPr>
          <w:rFonts w:ascii="Times New Roman" w:hAnsi="Times New Roman" w:cs="Times New Roman"/>
          <w:sz w:val="24"/>
          <w:szCs w:val="24"/>
          <w:lang w:val="en-US"/>
        </w:rPr>
        <w:t>PMID: 15215527</w:t>
      </w:r>
    </w:p>
    <w:p w:rsidR="0099634C" w:rsidRDefault="0099634C" w:rsidP="008D1A25">
      <w:pPr>
        <w:rPr>
          <w:rFonts w:ascii="Times New Roman" w:hAnsi="Times New Roman" w:cs="Times New Roman"/>
          <w:sz w:val="24"/>
          <w:szCs w:val="24"/>
          <w:lang w:val="en-US"/>
        </w:rPr>
      </w:pPr>
      <w:r>
        <w:rPr>
          <w:rFonts w:ascii="Times New Roman" w:hAnsi="Times New Roman" w:cs="Times New Roman"/>
          <w:sz w:val="24"/>
          <w:szCs w:val="24"/>
          <w:lang w:val="en-US"/>
        </w:rPr>
        <w:t>[8]</w:t>
      </w:r>
      <w:r w:rsidR="008D1A25">
        <w:rPr>
          <w:rFonts w:ascii="Times New Roman" w:hAnsi="Times New Roman" w:cs="Times New Roman"/>
          <w:sz w:val="24"/>
          <w:szCs w:val="24"/>
          <w:lang w:val="en-US"/>
        </w:rPr>
        <w:t xml:space="preserve"> </w:t>
      </w:r>
      <w:r w:rsidR="008D1A25" w:rsidRPr="008D1A25">
        <w:rPr>
          <w:rFonts w:ascii="Times New Roman" w:hAnsi="Times New Roman" w:cs="Times New Roman"/>
          <w:sz w:val="24"/>
          <w:szCs w:val="24"/>
          <w:lang w:val="en-US"/>
        </w:rPr>
        <w:t>Multiple flexible structure alignm</w:t>
      </w:r>
      <w:r w:rsidR="008D1A25">
        <w:rPr>
          <w:rFonts w:ascii="Times New Roman" w:hAnsi="Times New Roman" w:cs="Times New Roman"/>
          <w:sz w:val="24"/>
          <w:szCs w:val="24"/>
          <w:lang w:val="en-US"/>
        </w:rPr>
        <w:t xml:space="preserve">ent using partial order graphs. </w:t>
      </w:r>
      <w:proofErr w:type="gramStart"/>
      <w:r w:rsidR="008D1A25" w:rsidRPr="008D1A25">
        <w:rPr>
          <w:rFonts w:ascii="Times New Roman" w:hAnsi="Times New Roman" w:cs="Times New Roman"/>
          <w:sz w:val="24"/>
          <w:szCs w:val="24"/>
          <w:lang w:val="en-US"/>
        </w:rPr>
        <w:t xml:space="preserve">Ye Y, </w:t>
      </w:r>
      <w:proofErr w:type="spellStart"/>
      <w:r w:rsidR="008D1A25" w:rsidRPr="008D1A25">
        <w:rPr>
          <w:rFonts w:ascii="Times New Roman" w:hAnsi="Times New Roman" w:cs="Times New Roman"/>
          <w:sz w:val="24"/>
          <w:szCs w:val="24"/>
          <w:lang w:val="en-US"/>
        </w:rPr>
        <w:t>Godzik</w:t>
      </w:r>
      <w:proofErr w:type="spellEnd"/>
      <w:r w:rsidR="008D1A25" w:rsidRPr="008D1A25">
        <w:rPr>
          <w:rFonts w:ascii="Times New Roman" w:hAnsi="Times New Roman" w:cs="Times New Roman"/>
          <w:sz w:val="24"/>
          <w:szCs w:val="24"/>
          <w:lang w:val="en-US"/>
        </w:rPr>
        <w:t xml:space="preserve"> A.</w:t>
      </w:r>
      <w:r w:rsidR="008D1A25">
        <w:rPr>
          <w:rFonts w:ascii="Times New Roman" w:hAnsi="Times New Roman" w:cs="Times New Roman"/>
          <w:sz w:val="24"/>
          <w:szCs w:val="24"/>
          <w:lang w:val="en-US"/>
        </w:rPr>
        <w:t xml:space="preserve"> </w:t>
      </w:r>
      <w:r w:rsidR="008D1A25" w:rsidRPr="008D1A25">
        <w:rPr>
          <w:rFonts w:ascii="Times New Roman" w:hAnsi="Times New Roman" w:cs="Times New Roman"/>
          <w:sz w:val="24"/>
          <w:szCs w:val="24"/>
          <w:lang w:val="en-US"/>
        </w:rPr>
        <w:t>Bioinformatics.</w:t>
      </w:r>
      <w:proofErr w:type="gramEnd"/>
      <w:r w:rsidR="008D1A25" w:rsidRPr="008D1A25">
        <w:rPr>
          <w:rFonts w:ascii="Times New Roman" w:hAnsi="Times New Roman" w:cs="Times New Roman"/>
          <w:sz w:val="24"/>
          <w:szCs w:val="24"/>
          <w:lang w:val="en-US"/>
        </w:rPr>
        <w:t xml:space="preserve"> 2005 May 15</w:t>
      </w:r>
      <w:proofErr w:type="gramStart"/>
      <w:r w:rsidR="008D1A25" w:rsidRPr="008D1A25">
        <w:rPr>
          <w:rFonts w:ascii="Times New Roman" w:hAnsi="Times New Roman" w:cs="Times New Roman"/>
          <w:sz w:val="24"/>
          <w:szCs w:val="24"/>
          <w:lang w:val="en-US"/>
        </w:rPr>
        <w:t>;21</w:t>
      </w:r>
      <w:proofErr w:type="gramEnd"/>
      <w:r w:rsidR="008D1A25" w:rsidRPr="008D1A25">
        <w:rPr>
          <w:rFonts w:ascii="Times New Roman" w:hAnsi="Times New Roman" w:cs="Times New Roman"/>
          <w:sz w:val="24"/>
          <w:szCs w:val="24"/>
          <w:lang w:val="en-US"/>
        </w:rPr>
        <w:t>(</w:t>
      </w:r>
      <w:r w:rsidR="008D1A25">
        <w:rPr>
          <w:rFonts w:ascii="Times New Roman" w:hAnsi="Times New Roman" w:cs="Times New Roman"/>
          <w:sz w:val="24"/>
          <w:szCs w:val="24"/>
          <w:lang w:val="en-US"/>
        </w:rPr>
        <w:t xml:space="preserve">10):2362-9. </w:t>
      </w:r>
      <w:proofErr w:type="spellStart"/>
      <w:r w:rsidR="008D1A25">
        <w:rPr>
          <w:rFonts w:ascii="Times New Roman" w:hAnsi="Times New Roman" w:cs="Times New Roman"/>
          <w:sz w:val="24"/>
          <w:szCs w:val="24"/>
          <w:lang w:val="en-US"/>
        </w:rPr>
        <w:t>Epub</w:t>
      </w:r>
      <w:proofErr w:type="spellEnd"/>
      <w:r w:rsidR="008D1A25">
        <w:rPr>
          <w:rFonts w:ascii="Times New Roman" w:hAnsi="Times New Roman" w:cs="Times New Roman"/>
          <w:sz w:val="24"/>
          <w:szCs w:val="24"/>
          <w:lang w:val="en-US"/>
        </w:rPr>
        <w:t xml:space="preserve"> 2005 Mar 3. </w:t>
      </w:r>
      <w:r w:rsidR="008D1A25" w:rsidRPr="008D1A25">
        <w:rPr>
          <w:rFonts w:ascii="Times New Roman" w:hAnsi="Times New Roman" w:cs="Times New Roman"/>
          <w:sz w:val="24"/>
          <w:szCs w:val="24"/>
          <w:lang w:val="en-US"/>
        </w:rPr>
        <w:t>PMID: 15746292</w:t>
      </w:r>
    </w:p>
    <w:p w:rsidR="0099634C" w:rsidRDefault="0099634C">
      <w:pPr>
        <w:rPr>
          <w:rFonts w:ascii="Times New Roman" w:hAnsi="Times New Roman" w:cs="Times New Roman"/>
          <w:sz w:val="24"/>
          <w:szCs w:val="24"/>
          <w:lang w:val="en-US"/>
        </w:rPr>
      </w:pPr>
      <w:r>
        <w:rPr>
          <w:rFonts w:ascii="Times New Roman" w:hAnsi="Times New Roman" w:cs="Times New Roman"/>
          <w:sz w:val="24"/>
          <w:szCs w:val="24"/>
          <w:lang w:val="en-US"/>
        </w:rPr>
        <w:t>[9]</w:t>
      </w:r>
      <w:r w:rsidR="008D1A25">
        <w:rPr>
          <w:rFonts w:ascii="Times New Roman" w:hAnsi="Times New Roman" w:cs="Times New Roman"/>
          <w:sz w:val="24"/>
          <w:szCs w:val="24"/>
          <w:lang w:val="en-US"/>
        </w:rPr>
        <w:t xml:space="preserve"> </w:t>
      </w:r>
      <w:r w:rsidR="008D1A25" w:rsidRPr="004F35F9">
        <w:rPr>
          <w:rFonts w:ascii="Times New Roman" w:hAnsi="Times New Roman" w:cs="Times New Roman"/>
          <w:sz w:val="24"/>
          <w:szCs w:val="24"/>
          <w:lang w:val="en-US"/>
        </w:rPr>
        <w:t>http://posa.sanfordburnham.org/</w:t>
      </w:r>
    </w:p>
    <w:p w:rsidR="0099634C" w:rsidRDefault="0099634C" w:rsidP="008D1A25">
      <w:pPr>
        <w:rPr>
          <w:rFonts w:ascii="Times New Roman" w:hAnsi="Times New Roman" w:cs="Times New Roman"/>
          <w:sz w:val="24"/>
          <w:szCs w:val="24"/>
          <w:lang w:val="en-US"/>
        </w:rPr>
      </w:pPr>
      <w:r>
        <w:rPr>
          <w:rFonts w:ascii="Times New Roman" w:hAnsi="Times New Roman" w:cs="Times New Roman"/>
          <w:sz w:val="24"/>
          <w:szCs w:val="24"/>
          <w:lang w:val="en-US"/>
        </w:rPr>
        <w:t>[10]</w:t>
      </w:r>
      <w:r w:rsidR="008D1A25">
        <w:rPr>
          <w:rFonts w:ascii="Times New Roman" w:hAnsi="Times New Roman" w:cs="Times New Roman"/>
          <w:sz w:val="24"/>
          <w:szCs w:val="24"/>
          <w:lang w:val="en-US"/>
        </w:rPr>
        <w:t xml:space="preserve"> </w:t>
      </w:r>
      <w:r w:rsidR="008D1A25" w:rsidRPr="008D1A25">
        <w:rPr>
          <w:rFonts w:ascii="Times New Roman" w:hAnsi="Times New Roman" w:cs="Times New Roman"/>
          <w:sz w:val="24"/>
          <w:szCs w:val="24"/>
          <w:lang w:val="en-US"/>
        </w:rPr>
        <w:t>Flexible Structural Neighborhood--a database of protein structur</w:t>
      </w:r>
      <w:r w:rsidR="008D1A25">
        <w:rPr>
          <w:rFonts w:ascii="Times New Roman" w:hAnsi="Times New Roman" w:cs="Times New Roman"/>
          <w:sz w:val="24"/>
          <w:szCs w:val="24"/>
          <w:lang w:val="en-US"/>
        </w:rPr>
        <w:t xml:space="preserve">al similarities and alignments. Li Z, Ye Y, </w:t>
      </w:r>
      <w:proofErr w:type="spellStart"/>
      <w:r w:rsidR="008D1A25">
        <w:rPr>
          <w:rFonts w:ascii="Times New Roman" w:hAnsi="Times New Roman" w:cs="Times New Roman"/>
          <w:sz w:val="24"/>
          <w:szCs w:val="24"/>
          <w:lang w:val="en-US"/>
        </w:rPr>
        <w:t>Godzik</w:t>
      </w:r>
      <w:proofErr w:type="spellEnd"/>
      <w:r w:rsidR="008D1A25">
        <w:rPr>
          <w:rFonts w:ascii="Times New Roman" w:hAnsi="Times New Roman" w:cs="Times New Roman"/>
          <w:sz w:val="24"/>
          <w:szCs w:val="24"/>
          <w:lang w:val="en-US"/>
        </w:rPr>
        <w:t xml:space="preserve"> A. </w:t>
      </w:r>
      <w:r w:rsidR="008D1A25" w:rsidRPr="008D1A25">
        <w:rPr>
          <w:rFonts w:ascii="Times New Roman" w:hAnsi="Times New Roman" w:cs="Times New Roman"/>
          <w:sz w:val="24"/>
          <w:szCs w:val="24"/>
          <w:lang w:val="en-US"/>
        </w:rPr>
        <w:t>Nucleic Acids Res. 2006 Ja</w:t>
      </w:r>
      <w:r w:rsidR="008D1A25">
        <w:rPr>
          <w:rFonts w:ascii="Times New Roman" w:hAnsi="Times New Roman" w:cs="Times New Roman"/>
          <w:sz w:val="24"/>
          <w:szCs w:val="24"/>
          <w:lang w:val="en-US"/>
        </w:rPr>
        <w:t>n 1</w:t>
      </w:r>
      <w:proofErr w:type="gramStart"/>
      <w:r w:rsidR="008D1A25">
        <w:rPr>
          <w:rFonts w:ascii="Times New Roman" w:hAnsi="Times New Roman" w:cs="Times New Roman"/>
          <w:sz w:val="24"/>
          <w:szCs w:val="24"/>
          <w:lang w:val="en-US"/>
        </w:rPr>
        <w:t>;34</w:t>
      </w:r>
      <w:proofErr w:type="gramEnd"/>
      <w:r w:rsidR="008D1A25">
        <w:rPr>
          <w:rFonts w:ascii="Times New Roman" w:hAnsi="Times New Roman" w:cs="Times New Roman"/>
          <w:sz w:val="24"/>
          <w:szCs w:val="24"/>
          <w:lang w:val="en-US"/>
        </w:rPr>
        <w:t xml:space="preserve">(Database issue):D277-80. </w:t>
      </w:r>
      <w:r w:rsidR="008D1A25" w:rsidRPr="008D1A25">
        <w:rPr>
          <w:rFonts w:ascii="Times New Roman" w:hAnsi="Times New Roman" w:cs="Times New Roman"/>
          <w:sz w:val="24"/>
          <w:szCs w:val="24"/>
          <w:lang w:val="en-US"/>
        </w:rPr>
        <w:t>PMID: 16381864</w:t>
      </w:r>
      <w:r w:rsidR="008D1A25">
        <w:rPr>
          <w:rFonts w:ascii="Times New Roman" w:hAnsi="Times New Roman" w:cs="Times New Roman"/>
          <w:sz w:val="24"/>
          <w:szCs w:val="24"/>
          <w:lang w:val="en-US"/>
        </w:rPr>
        <w:t>.</w:t>
      </w:r>
    </w:p>
    <w:p w:rsidR="008D1A25" w:rsidRDefault="008D1A25" w:rsidP="008D1A25">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proofErr w:type="spellStart"/>
      <w:r w:rsidRPr="008D1A25">
        <w:rPr>
          <w:rFonts w:ascii="Times New Roman" w:hAnsi="Times New Roman" w:cs="Times New Roman"/>
          <w:sz w:val="24"/>
          <w:szCs w:val="24"/>
          <w:lang w:val="en-US"/>
        </w:rPr>
        <w:t>FlexSnap</w:t>
      </w:r>
      <w:proofErr w:type="spellEnd"/>
      <w:r w:rsidRPr="008D1A25">
        <w:rPr>
          <w:rFonts w:ascii="Times New Roman" w:hAnsi="Times New Roman" w:cs="Times New Roman"/>
          <w:sz w:val="24"/>
          <w:szCs w:val="24"/>
          <w:lang w:val="en-US"/>
        </w:rPr>
        <w:t>: flexible non-sequenti</w:t>
      </w:r>
      <w:r>
        <w:rPr>
          <w:rFonts w:ascii="Times New Roman" w:hAnsi="Times New Roman" w:cs="Times New Roman"/>
          <w:sz w:val="24"/>
          <w:szCs w:val="24"/>
          <w:lang w:val="en-US"/>
        </w:rPr>
        <w:t>al protein structure alignment.</w:t>
      </w:r>
      <w:r w:rsidRPr="008D1A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Salem S, </w:t>
      </w:r>
      <w:proofErr w:type="spellStart"/>
      <w:r>
        <w:rPr>
          <w:rFonts w:ascii="Times New Roman" w:hAnsi="Times New Roman" w:cs="Times New Roman"/>
          <w:sz w:val="24"/>
          <w:szCs w:val="24"/>
          <w:lang w:val="en-US"/>
        </w:rPr>
        <w:t>Zaki</w:t>
      </w:r>
      <w:proofErr w:type="spellEnd"/>
      <w:r>
        <w:rPr>
          <w:rFonts w:ascii="Times New Roman" w:hAnsi="Times New Roman" w:cs="Times New Roman"/>
          <w:sz w:val="24"/>
          <w:szCs w:val="24"/>
          <w:lang w:val="en-US"/>
        </w:rPr>
        <w:t xml:space="preserve"> MJ, </w:t>
      </w:r>
      <w:proofErr w:type="spellStart"/>
      <w:r>
        <w:rPr>
          <w:rFonts w:ascii="Times New Roman" w:hAnsi="Times New Roman" w:cs="Times New Roman"/>
          <w:sz w:val="24"/>
          <w:szCs w:val="24"/>
          <w:lang w:val="en-US"/>
        </w:rPr>
        <w:t>Bystroff</w:t>
      </w:r>
      <w:proofErr w:type="spellEnd"/>
      <w:r>
        <w:rPr>
          <w:rFonts w:ascii="Times New Roman" w:hAnsi="Times New Roman" w:cs="Times New Roman"/>
          <w:sz w:val="24"/>
          <w:szCs w:val="24"/>
          <w:lang w:val="en-US"/>
        </w:rPr>
        <w:t xml:space="preserve"> C.</w:t>
      </w:r>
      <w:r w:rsidRPr="008D1A25">
        <w:rPr>
          <w:rFonts w:ascii="Times New Roman" w:hAnsi="Times New Roman" w:cs="Times New Roman"/>
          <w:sz w:val="24"/>
          <w:szCs w:val="24"/>
          <w:lang w:val="en-US"/>
        </w:rPr>
        <w:t xml:space="preserve"> Algorithms </w:t>
      </w:r>
      <w:proofErr w:type="spellStart"/>
      <w:r w:rsidRPr="008D1A25">
        <w:rPr>
          <w:rFonts w:ascii="Times New Roman" w:hAnsi="Times New Roman" w:cs="Times New Roman"/>
          <w:sz w:val="24"/>
          <w:szCs w:val="24"/>
          <w:lang w:val="en-US"/>
        </w:rPr>
        <w:t>Mol</w:t>
      </w:r>
      <w:proofErr w:type="spellEnd"/>
      <w:r w:rsidRPr="008D1A25">
        <w:rPr>
          <w:rFonts w:ascii="Times New Roman" w:hAnsi="Times New Roman" w:cs="Times New Roman"/>
          <w:sz w:val="24"/>
          <w:szCs w:val="24"/>
          <w:lang w:val="en-US"/>
        </w:rPr>
        <w:t xml:space="preserve"> Biol. 2010 Jan 4</w:t>
      </w:r>
      <w:proofErr w:type="gramStart"/>
      <w:r w:rsidRPr="008D1A25">
        <w:rPr>
          <w:rFonts w:ascii="Times New Roman" w:hAnsi="Times New Roman" w:cs="Times New Roman"/>
          <w:sz w:val="24"/>
          <w:szCs w:val="24"/>
          <w:lang w:val="en-US"/>
        </w:rPr>
        <w:t>;5:1</w:t>
      </w:r>
      <w:r>
        <w:rPr>
          <w:rFonts w:ascii="Times New Roman" w:hAnsi="Times New Roman" w:cs="Times New Roman"/>
          <w:sz w:val="24"/>
          <w:szCs w:val="24"/>
          <w:lang w:val="en-US"/>
        </w:rPr>
        <w:t>2</w:t>
      </w:r>
      <w:proofErr w:type="gram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doi</w:t>
      </w:r>
      <w:proofErr w:type="spellEnd"/>
      <w:proofErr w:type="gramEnd"/>
      <w:r>
        <w:rPr>
          <w:rFonts w:ascii="Times New Roman" w:hAnsi="Times New Roman" w:cs="Times New Roman"/>
          <w:sz w:val="24"/>
          <w:szCs w:val="24"/>
          <w:lang w:val="en-US"/>
        </w:rPr>
        <w:t>: 10.1186/1748-7188-5-12.</w:t>
      </w:r>
      <w:r w:rsidRPr="008D1A25">
        <w:rPr>
          <w:rFonts w:ascii="Times New Roman" w:hAnsi="Times New Roman" w:cs="Times New Roman"/>
          <w:sz w:val="24"/>
          <w:szCs w:val="24"/>
          <w:lang w:val="en-US"/>
        </w:rPr>
        <w:t xml:space="preserve"> PMID: 20047669</w:t>
      </w:r>
    </w:p>
    <w:p w:rsidR="008D1A25" w:rsidRDefault="008D1A25" w:rsidP="006C15C2">
      <w:pPr>
        <w:rPr>
          <w:rFonts w:ascii="Times New Roman" w:hAnsi="Times New Roman" w:cs="Times New Roman"/>
          <w:sz w:val="24"/>
          <w:szCs w:val="24"/>
        </w:rPr>
      </w:pPr>
      <w:r>
        <w:rPr>
          <w:rFonts w:ascii="Times New Roman" w:hAnsi="Times New Roman" w:cs="Times New Roman"/>
          <w:sz w:val="24"/>
          <w:szCs w:val="24"/>
          <w:lang w:val="en-US"/>
        </w:rPr>
        <w:t>[12]</w:t>
      </w:r>
      <w:r w:rsidR="006C15C2" w:rsidRPr="006C15C2">
        <w:rPr>
          <w:rFonts w:ascii="Times New Roman" w:hAnsi="Times New Roman" w:cs="Times New Roman"/>
          <w:sz w:val="24"/>
          <w:szCs w:val="24"/>
          <w:lang w:val="en-US"/>
        </w:rPr>
        <w:t xml:space="preserve"> POSA: a user-driven, interactive multiple prot</w:t>
      </w:r>
      <w:r w:rsidR="00907BF9">
        <w:rPr>
          <w:rFonts w:ascii="Times New Roman" w:hAnsi="Times New Roman" w:cs="Times New Roman"/>
          <w:sz w:val="24"/>
          <w:szCs w:val="24"/>
          <w:lang w:val="en-US"/>
        </w:rPr>
        <w:t>ein structure alignment server.</w:t>
      </w:r>
      <w:r w:rsidR="00907BF9" w:rsidRPr="00907BF9">
        <w:rPr>
          <w:rFonts w:ascii="Times New Roman" w:hAnsi="Times New Roman" w:cs="Times New Roman"/>
          <w:sz w:val="24"/>
          <w:szCs w:val="24"/>
          <w:lang w:val="en-US"/>
        </w:rPr>
        <w:t xml:space="preserve"> </w:t>
      </w:r>
      <w:r w:rsidR="006C15C2" w:rsidRPr="006C15C2">
        <w:rPr>
          <w:rFonts w:ascii="Times New Roman" w:hAnsi="Times New Roman" w:cs="Times New Roman"/>
          <w:sz w:val="24"/>
          <w:szCs w:val="24"/>
          <w:lang w:val="en-US"/>
        </w:rPr>
        <w:t xml:space="preserve">Li Z, </w:t>
      </w:r>
      <w:proofErr w:type="spellStart"/>
      <w:r w:rsidR="006C15C2" w:rsidRPr="006C15C2">
        <w:rPr>
          <w:rFonts w:ascii="Times New Roman" w:hAnsi="Times New Roman" w:cs="Times New Roman"/>
          <w:sz w:val="24"/>
          <w:szCs w:val="24"/>
          <w:lang w:val="en-US"/>
        </w:rPr>
        <w:t>Natara</w:t>
      </w:r>
      <w:r w:rsidR="00907BF9">
        <w:rPr>
          <w:rFonts w:ascii="Times New Roman" w:hAnsi="Times New Roman" w:cs="Times New Roman"/>
          <w:sz w:val="24"/>
          <w:szCs w:val="24"/>
          <w:lang w:val="en-US"/>
        </w:rPr>
        <w:t>jan</w:t>
      </w:r>
      <w:proofErr w:type="spellEnd"/>
      <w:r w:rsidR="00907BF9">
        <w:rPr>
          <w:rFonts w:ascii="Times New Roman" w:hAnsi="Times New Roman" w:cs="Times New Roman"/>
          <w:sz w:val="24"/>
          <w:szCs w:val="24"/>
          <w:lang w:val="en-US"/>
        </w:rPr>
        <w:t xml:space="preserve"> P, Ye Y, </w:t>
      </w:r>
      <w:proofErr w:type="spellStart"/>
      <w:r w:rsidR="00907BF9">
        <w:rPr>
          <w:rFonts w:ascii="Times New Roman" w:hAnsi="Times New Roman" w:cs="Times New Roman"/>
          <w:sz w:val="24"/>
          <w:szCs w:val="24"/>
          <w:lang w:val="en-US"/>
        </w:rPr>
        <w:t>Hrabe</w:t>
      </w:r>
      <w:proofErr w:type="spellEnd"/>
      <w:r w:rsidR="00907BF9">
        <w:rPr>
          <w:rFonts w:ascii="Times New Roman" w:hAnsi="Times New Roman" w:cs="Times New Roman"/>
          <w:sz w:val="24"/>
          <w:szCs w:val="24"/>
          <w:lang w:val="en-US"/>
        </w:rPr>
        <w:t xml:space="preserve"> T, </w:t>
      </w:r>
      <w:proofErr w:type="spellStart"/>
      <w:r w:rsidR="00907BF9">
        <w:rPr>
          <w:rFonts w:ascii="Times New Roman" w:hAnsi="Times New Roman" w:cs="Times New Roman"/>
          <w:sz w:val="24"/>
          <w:szCs w:val="24"/>
          <w:lang w:val="en-US"/>
        </w:rPr>
        <w:t>Godzik</w:t>
      </w:r>
      <w:proofErr w:type="spellEnd"/>
      <w:r w:rsidR="00907BF9">
        <w:rPr>
          <w:rFonts w:ascii="Times New Roman" w:hAnsi="Times New Roman" w:cs="Times New Roman"/>
          <w:sz w:val="24"/>
          <w:szCs w:val="24"/>
          <w:lang w:val="en-US"/>
        </w:rPr>
        <w:t xml:space="preserve"> A.</w:t>
      </w:r>
      <w:r w:rsidR="00907BF9" w:rsidRPr="00907BF9">
        <w:rPr>
          <w:rFonts w:ascii="Times New Roman" w:hAnsi="Times New Roman" w:cs="Times New Roman"/>
          <w:sz w:val="24"/>
          <w:szCs w:val="24"/>
          <w:lang w:val="en-US"/>
        </w:rPr>
        <w:t xml:space="preserve"> </w:t>
      </w:r>
      <w:r w:rsidR="006C15C2" w:rsidRPr="006C15C2">
        <w:rPr>
          <w:rFonts w:ascii="Times New Roman" w:hAnsi="Times New Roman" w:cs="Times New Roman"/>
          <w:sz w:val="24"/>
          <w:szCs w:val="24"/>
          <w:lang w:val="en-US"/>
        </w:rPr>
        <w:t xml:space="preserve">Nucleic Acids Res. 2014 Jul;42(Web Server issue):W240-5. </w:t>
      </w:r>
      <w:proofErr w:type="spellStart"/>
      <w:proofErr w:type="gramStart"/>
      <w:r w:rsidR="006C15C2" w:rsidRPr="006C15C2">
        <w:rPr>
          <w:rFonts w:ascii="Times New Roman" w:hAnsi="Times New Roman" w:cs="Times New Roman"/>
          <w:sz w:val="24"/>
          <w:szCs w:val="24"/>
          <w:lang w:val="en-US"/>
        </w:rPr>
        <w:t>doi</w:t>
      </w:r>
      <w:proofErr w:type="spellEnd"/>
      <w:proofErr w:type="gramEnd"/>
      <w:r w:rsidR="006C15C2" w:rsidRPr="006C15C2">
        <w:rPr>
          <w:rFonts w:ascii="Times New Roman" w:hAnsi="Times New Roman" w:cs="Times New Roman"/>
          <w:sz w:val="24"/>
          <w:szCs w:val="24"/>
          <w:lang w:val="en-US"/>
        </w:rPr>
        <w:t>: 10.1093/</w:t>
      </w:r>
      <w:proofErr w:type="spellStart"/>
      <w:r w:rsidR="006C15C2" w:rsidRPr="006C15C2">
        <w:rPr>
          <w:rFonts w:ascii="Times New Roman" w:hAnsi="Times New Roman" w:cs="Times New Roman"/>
          <w:sz w:val="24"/>
          <w:szCs w:val="24"/>
          <w:lang w:val="en-US"/>
        </w:rPr>
        <w:t>nar</w:t>
      </w:r>
      <w:proofErr w:type="spellEnd"/>
      <w:r w:rsidR="006C15C2" w:rsidRPr="006C15C2">
        <w:rPr>
          <w:rFonts w:ascii="Times New Roman" w:hAnsi="Times New Roman" w:cs="Times New Roman"/>
          <w:sz w:val="24"/>
          <w:szCs w:val="24"/>
          <w:lang w:val="en-US"/>
        </w:rPr>
        <w:t xml:space="preserve">/gku394. </w:t>
      </w:r>
      <w:proofErr w:type="spellStart"/>
      <w:r w:rsidR="00253284" w:rsidRPr="00907BF9">
        <w:rPr>
          <w:rFonts w:ascii="Times New Roman" w:hAnsi="Times New Roman" w:cs="Times New Roman"/>
          <w:sz w:val="24"/>
          <w:szCs w:val="24"/>
          <w:lang w:val="en-US"/>
        </w:rPr>
        <w:t>Epub</w:t>
      </w:r>
      <w:proofErr w:type="spellEnd"/>
      <w:r w:rsidR="00253284" w:rsidRPr="00907BF9">
        <w:rPr>
          <w:rFonts w:ascii="Times New Roman" w:hAnsi="Times New Roman" w:cs="Times New Roman"/>
          <w:sz w:val="24"/>
          <w:szCs w:val="24"/>
          <w:lang w:val="en-US"/>
        </w:rPr>
        <w:t xml:space="preserve"> 2014 May 16. </w:t>
      </w:r>
      <w:r w:rsidR="006C15C2" w:rsidRPr="00907BF9">
        <w:rPr>
          <w:rFonts w:ascii="Times New Roman" w:hAnsi="Times New Roman" w:cs="Times New Roman"/>
          <w:sz w:val="24"/>
          <w:szCs w:val="24"/>
          <w:lang w:val="en-US"/>
        </w:rPr>
        <w:t>PMID: 24838569</w:t>
      </w:r>
    </w:p>
    <w:p w:rsidR="00827896" w:rsidRDefault="00827896" w:rsidP="00827896">
      <w:pPr>
        <w:rPr>
          <w:rFonts w:ascii="Times New Roman" w:hAnsi="Times New Roman" w:cs="Times New Roman"/>
          <w:sz w:val="24"/>
          <w:szCs w:val="24"/>
          <w:lang w:val="en-US"/>
        </w:rPr>
      </w:pPr>
      <w:r>
        <w:rPr>
          <w:rFonts w:ascii="Times New Roman" w:hAnsi="Times New Roman" w:cs="Times New Roman"/>
          <w:sz w:val="24"/>
          <w:szCs w:val="24"/>
          <w:lang w:val="en-US"/>
        </w:rPr>
        <w:t xml:space="preserve">[13] </w:t>
      </w:r>
      <w:proofErr w:type="spellStart"/>
      <w:proofErr w:type="gramStart"/>
      <w:r w:rsidRPr="00827896">
        <w:rPr>
          <w:rFonts w:ascii="Times New Roman" w:hAnsi="Times New Roman" w:cs="Times New Roman"/>
          <w:sz w:val="24"/>
          <w:szCs w:val="24"/>
          <w:lang w:val="en-US"/>
        </w:rPr>
        <w:t>mulPBA</w:t>
      </w:r>
      <w:proofErr w:type="spellEnd"/>
      <w:proofErr w:type="gramEnd"/>
      <w:r w:rsidRPr="00827896">
        <w:rPr>
          <w:rFonts w:ascii="Times New Roman" w:hAnsi="Times New Roman" w:cs="Times New Roman"/>
          <w:sz w:val="24"/>
          <w:szCs w:val="24"/>
          <w:lang w:val="en-US"/>
        </w:rPr>
        <w:t>: an efficient multiple protein structure alignment method based on a stru</w:t>
      </w:r>
      <w:r>
        <w:rPr>
          <w:rFonts w:ascii="Times New Roman" w:hAnsi="Times New Roman" w:cs="Times New Roman"/>
          <w:sz w:val="24"/>
          <w:szCs w:val="24"/>
          <w:lang w:val="en-US"/>
        </w:rPr>
        <w:t xml:space="preserve">ctural alphabet. </w:t>
      </w:r>
      <w:r w:rsidRPr="00827896">
        <w:rPr>
          <w:rFonts w:ascii="Times New Roman" w:hAnsi="Times New Roman" w:cs="Times New Roman"/>
          <w:sz w:val="24"/>
          <w:szCs w:val="24"/>
          <w:lang w:val="en-US"/>
        </w:rPr>
        <w:t xml:space="preserve">Léonard S, Joseph AP, </w:t>
      </w:r>
      <w:proofErr w:type="spellStart"/>
      <w:r w:rsidRPr="00827896">
        <w:rPr>
          <w:rFonts w:ascii="Times New Roman" w:hAnsi="Times New Roman" w:cs="Times New Roman"/>
          <w:sz w:val="24"/>
          <w:szCs w:val="24"/>
          <w:lang w:val="en-US"/>
        </w:rPr>
        <w:t>Sriniva</w:t>
      </w:r>
      <w:r>
        <w:rPr>
          <w:rFonts w:ascii="Times New Roman" w:hAnsi="Times New Roman" w:cs="Times New Roman"/>
          <w:sz w:val="24"/>
          <w:szCs w:val="24"/>
          <w:lang w:val="en-US"/>
        </w:rPr>
        <w:t>san</w:t>
      </w:r>
      <w:proofErr w:type="spellEnd"/>
      <w:r>
        <w:rPr>
          <w:rFonts w:ascii="Times New Roman" w:hAnsi="Times New Roman" w:cs="Times New Roman"/>
          <w:sz w:val="24"/>
          <w:szCs w:val="24"/>
          <w:lang w:val="en-US"/>
        </w:rPr>
        <w:t xml:space="preserve"> N, </w:t>
      </w:r>
      <w:proofErr w:type="spellStart"/>
      <w:r>
        <w:rPr>
          <w:rFonts w:ascii="Times New Roman" w:hAnsi="Times New Roman" w:cs="Times New Roman"/>
          <w:sz w:val="24"/>
          <w:szCs w:val="24"/>
          <w:lang w:val="en-US"/>
        </w:rPr>
        <w:t>Gelly</w:t>
      </w:r>
      <w:proofErr w:type="spellEnd"/>
      <w:r>
        <w:rPr>
          <w:rFonts w:ascii="Times New Roman" w:hAnsi="Times New Roman" w:cs="Times New Roman"/>
          <w:sz w:val="24"/>
          <w:szCs w:val="24"/>
          <w:lang w:val="en-US"/>
        </w:rPr>
        <w:t xml:space="preserve"> JC, de </w:t>
      </w:r>
      <w:proofErr w:type="spellStart"/>
      <w:r>
        <w:rPr>
          <w:rFonts w:ascii="Times New Roman" w:hAnsi="Times New Roman" w:cs="Times New Roman"/>
          <w:sz w:val="24"/>
          <w:szCs w:val="24"/>
          <w:lang w:val="en-US"/>
        </w:rPr>
        <w:t>Brevern</w:t>
      </w:r>
      <w:proofErr w:type="spellEnd"/>
      <w:r>
        <w:rPr>
          <w:rFonts w:ascii="Times New Roman" w:hAnsi="Times New Roman" w:cs="Times New Roman"/>
          <w:sz w:val="24"/>
          <w:szCs w:val="24"/>
          <w:lang w:val="en-US"/>
        </w:rPr>
        <w:t xml:space="preserve"> AG. </w:t>
      </w:r>
      <w:proofErr w:type="gramStart"/>
      <w:r w:rsidRPr="00827896">
        <w:rPr>
          <w:rFonts w:ascii="Times New Roman" w:hAnsi="Times New Roman" w:cs="Times New Roman"/>
          <w:sz w:val="24"/>
          <w:szCs w:val="24"/>
          <w:lang w:val="en-US"/>
        </w:rPr>
        <w:t xml:space="preserve">J </w:t>
      </w:r>
      <w:proofErr w:type="spellStart"/>
      <w:r w:rsidRPr="00827896">
        <w:rPr>
          <w:rFonts w:ascii="Times New Roman" w:hAnsi="Times New Roman" w:cs="Times New Roman"/>
          <w:sz w:val="24"/>
          <w:szCs w:val="24"/>
          <w:lang w:val="en-US"/>
        </w:rPr>
        <w:t>Biomol</w:t>
      </w:r>
      <w:proofErr w:type="spellEnd"/>
      <w:r w:rsidRPr="00827896">
        <w:rPr>
          <w:rFonts w:ascii="Times New Roman" w:hAnsi="Times New Roman" w:cs="Times New Roman"/>
          <w:sz w:val="24"/>
          <w:szCs w:val="24"/>
          <w:lang w:val="en-US"/>
        </w:rPr>
        <w:t xml:space="preserve"> </w:t>
      </w:r>
      <w:proofErr w:type="spellStart"/>
      <w:r w:rsidRPr="00827896">
        <w:rPr>
          <w:rFonts w:ascii="Times New Roman" w:hAnsi="Times New Roman" w:cs="Times New Roman"/>
          <w:sz w:val="24"/>
          <w:szCs w:val="24"/>
          <w:lang w:val="en-US"/>
        </w:rPr>
        <w:t>Struct</w:t>
      </w:r>
      <w:proofErr w:type="spellEnd"/>
      <w:r w:rsidRPr="00827896">
        <w:rPr>
          <w:rFonts w:ascii="Times New Roman" w:hAnsi="Times New Roman" w:cs="Times New Roman"/>
          <w:sz w:val="24"/>
          <w:szCs w:val="24"/>
          <w:lang w:val="en-US"/>
        </w:rPr>
        <w:t xml:space="preserve"> </w:t>
      </w:r>
      <w:proofErr w:type="spellStart"/>
      <w:r w:rsidRPr="00827896">
        <w:rPr>
          <w:rFonts w:ascii="Times New Roman" w:hAnsi="Times New Roman" w:cs="Times New Roman"/>
          <w:sz w:val="24"/>
          <w:szCs w:val="24"/>
          <w:lang w:val="en-US"/>
        </w:rPr>
        <w:t>Dyn</w:t>
      </w:r>
      <w:proofErr w:type="spellEnd"/>
      <w:r w:rsidRPr="00827896">
        <w:rPr>
          <w:rFonts w:ascii="Times New Roman" w:hAnsi="Times New Roman" w:cs="Times New Roman"/>
          <w:sz w:val="24"/>
          <w:szCs w:val="24"/>
          <w:lang w:val="en-US"/>
        </w:rPr>
        <w:t>.</w:t>
      </w:r>
      <w:proofErr w:type="gramEnd"/>
      <w:r w:rsidRPr="00827896">
        <w:rPr>
          <w:rFonts w:ascii="Times New Roman" w:hAnsi="Times New Roman" w:cs="Times New Roman"/>
          <w:sz w:val="24"/>
          <w:szCs w:val="24"/>
          <w:lang w:val="en-US"/>
        </w:rPr>
        <w:t xml:space="preserve"> 2014 Apr</w:t>
      </w:r>
      <w:proofErr w:type="gramStart"/>
      <w:r w:rsidRPr="00827896">
        <w:rPr>
          <w:rFonts w:ascii="Times New Roman" w:hAnsi="Times New Roman" w:cs="Times New Roman"/>
          <w:sz w:val="24"/>
          <w:szCs w:val="24"/>
          <w:lang w:val="en-US"/>
        </w:rPr>
        <w:t>;32</w:t>
      </w:r>
      <w:proofErr w:type="gramEnd"/>
      <w:r w:rsidRPr="00827896">
        <w:rPr>
          <w:rFonts w:ascii="Times New Roman" w:hAnsi="Times New Roman" w:cs="Times New Roman"/>
          <w:sz w:val="24"/>
          <w:szCs w:val="24"/>
          <w:lang w:val="en-US"/>
        </w:rPr>
        <w:t xml:space="preserve">(4):661-8. </w:t>
      </w:r>
      <w:proofErr w:type="spellStart"/>
      <w:proofErr w:type="gramStart"/>
      <w:r w:rsidRPr="00827896">
        <w:rPr>
          <w:rFonts w:ascii="Times New Roman" w:hAnsi="Times New Roman" w:cs="Times New Roman"/>
          <w:sz w:val="24"/>
          <w:szCs w:val="24"/>
          <w:lang w:val="en-US"/>
        </w:rPr>
        <w:t>doi</w:t>
      </w:r>
      <w:proofErr w:type="spellEnd"/>
      <w:proofErr w:type="gramEnd"/>
      <w:r w:rsidRPr="00827896">
        <w:rPr>
          <w:rFonts w:ascii="Times New Roman" w:hAnsi="Times New Roman" w:cs="Times New Roman"/>
          <w:sz w:val="24"/>
          <w:szCs w:val="24"/>
          <w:lang w:val="en-US"/>
        </w:rPr>
        <w:t>: 10.1080/07391102</w:t>
      </w:r>
      <w:r>
        <w:rPr>
          <w:rFonts w:ascii="Times New Roman" w:hAnsi="Times New Roman" w:cs="Times New Roman"/>
          <w:sz w:val="24"/>
          <w:szCs w:val="24"/>
          <w:lang w:val="en-US"/>
        </w:rPr>
        <w:t xml:space="preserve">.2013.787026. </w:t>
      </w:r>
      <w:proofErr w:type="spellStart"/>
      <w:r>
        <w:rPr>
          <w:rFonts w:ascii="Times New Roman" w:hAnsi="Times New Roman" w:cs="Times New Roman"/>
          <w:sz w:val="24"/>
          <w:szCs w:val="24"/>
          <w:lang w:val="en-US"/>
        </w:rPr>
        <w:t>Epub</w:t>
      </w:r>
      <w:proofErr w:type="spellEnd"/>
      <w:r>
        <w:rPr>
          <w:rFonts w:ascii="Times New Roman" w:hAnsi="Times New Roman" w:cs="Times New Roman"/>
          <w:sz w:val="24"/>
          <w:szCs w:val="24"/>
          <w:lang w:val="en-US"/>
        </w:rPr>
        <w:t xml:space="preserve"> 2013 May 10. </w:t>
      </w:r>
      <w:r w:rsidRPr="00827896">
        <w:rPr>
          <w:rFonts w:ascii="Times New Roman" w:hAnsi="Times New Roman" w:cs="Times New Roman"/>
          <w:sz w:val="24"/>
          <w:szCs w:val="24"/>
          <w:lang w:val="en-US"/>
        </w:rPr>
        <w:t>PMID: 23659291</w:t>
      </w:r>
    </w:p>
    <w:p w:rsidR="00827896" w:rsidRDefault="00827896" w:rsidP="00827896">
      <w:pPr>
        <w:rPr>
          <w:rFonts w:ascii="Times New Roman" w:hAnsi="Times New Roman" w:cs="Times New Roman"/>
          <w:sz w:val="24"/>
          <w:szCs w:val="24"/>
          <w:lang w:val="en-US"/>
        </w:rPr>
      </w:pPr>
      <w:r>
        <w:rPr>
          <w:rFonts w:ascii="Times New Roman" w:hAnsi="Times New Roman" w:cs="Times New Roman"/>
          <w:sz w:val="24"/>
          <w:szCs w:val="24"/>
          <w:lang w:val="en-US"/>
        </w:rPr>
        <w:t xml:space="preserve">[14] </w:t>
      </w:r>
      <w:r w:rsidRPr="00827896">
        <w:rPr>
          <w:rFonts w:ascii="Times New Roman" w:hAnsi="Times New Roman" w:cs="Times New Roman"/>
          <w:sz w:val="24"/>
          <w:szCs w:val="24"/>
          <w:lang w:val="en-US"/>
        </w:rPr>
        <w:t>http://www.dsimb.inserm.fr/dsimb_tools/mulpba/</w:t>
      </w:r>
    </w:p>
    <w:p w:rsidR="008D1A25" w:rsidRPr="00D625DF" w:rsidRDefault="00827896" w:rsidP="008D1A25">
      <w:pPr>
        <w:rPr>
          <w:rFonts w:ascii="Times New Roman" w:hAnsi="Times New Roman" w:cs="Times New Roman"/>
          <w:sz w:val="24"/>
          <w:szCs w:val="24"/>
          <w:lang w:val="en-US"/>
        </w:rPr>
      </w:pPr>
      <w:r>
        <w:rPr>
          <w:rFonts w:ascii="Times New Roman" w:hAnsi="Times New Roman" w:cs="Times New Roman"/>
          <w:sz w:val="24"/>
          <w:szCs w:val="24"/>
          <w:lang w:val="en-US"/>
        </w:rPr>
        <w:t xml:space="preserve">[15] </w:t>
      </w:r>
      <w:r w:rsidRPr="00827896">
        <w:rPr>
          <w:rFonts w:ascii="Times New Roman" w:hAnsi="Times New Roman" w:cs="Times New Roman"/>
          <w:sz w:val="24"/>
          <w:szCs w:val="24"/>
          <w:lang w:val="en-US"/>
        </w:rPr>
        <w:t>http://www.ebi.ac.uk/msd-srv/ssm/</w:t>
      </w:r>
    </w:p>
    <w:sectPr w:rsidR="008D1A25" w:rsidRPr="00D625DF" w:rsidSect="009C6266">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441" w:rsidRDefault="00813441" w:rsidP="009C6266">
      <w:pPr>
        <w:spacing w:after="0" w:line="240" w:lineRule="auto"/>
      </w:pPr>
      <w:r>
        <w:separator/>
      </w:r>
    </w:p>
  </w:endnote>
  <w:endnote w:type="continuationSeparator" w:id="0">
    <w:p w:rsidR="00813441" w:rsidRDefault="00813441" w:rsidP="009C6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68834"/>
      <w:docPartObj>
        <w:docPartGallery w:val="Page Numbers (Bottom of Page)"/>
        <w:docPartUnique/>
      </w:docPartObj>
    </w:sdtPr>
    <w:sdtContent>
      <w:p w:rsidR="006C15C2" w:rsidRDefault="006C15C2">
        <w:pPr>
          <w:pStyle w:val="a5"/>
          <w:jc w:val="right"/>
        </w:pPr>
        <w:r>
          <w:fldChar w:fldCharType="begin"/>
        </w:r>
        <w:r>
          <w:instrText>PAGE   \* MERGEFORMAT</w:instrText>
        </w:r>
        <w:r>
          <w:fldChar w:fldCharType="separate"/>
        </w:r>
        <w:r w:rsidR="00D625DF">
          <w:rPr>
            <w:noProof/>
          </w:rPr>
          <w:t>11</w:t>
        </w:r>
        <w:r>
          <w:fldChar w:fldCharType="end"/>
        </w:r>
      </w:p>
    </w:sdtContent>
  </w:sdt>
  <w:p w:rsidR="006C15C2" w:rsidRDefault="006C15C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441" w:rsidRDefault="00813441" w:rsidP="009C6266">
      <w:pPr>
        <w:spacing w:after="0" w:line="240" w:lineRule="auto"/>
      </w:pPr>
      <w:r>
        <w:separator/>
      </w:r>
    </w:p>
  </w:footnote>
  <w:footnote w:type="continuationSeparator" w:id="0">
    <w:p w:rsidR="00813441" w:rsidRDefault="00813441" w:rsidP="009C62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805D7"/>
    <w:multiLevelType w:val="hybridMultilevel"/>
    <w:tmpl w:val="9710E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EE07D7"/>
    <w:multiLevelType w:val="hybridMultilevel"/>
    <w:tmpl w:val="33BAC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C1F"/>
    <w:rsid w:val="0000733B"/>
    <w:rsid w:val="000263B5"/>
    <w:rsid w:val="00132791"/>
    <w:rsid w:val="00171A29"/>
    <w:rsid w:val="001838D1"/>
    <w:rsid w:val="001D5666"/>
    <w:rsid w:val="00253284"/>
    <w:rsid w:val="00260479"/>
    <w:rsid w:val="002952BD"/>
    <w:rsid w:val="00385594"/>
    <w:rsid w:val="003A409A"/>
    <w:rsid w:val="004C42D1"/>
    <w:rsid w:val="004F35F9"/>
    <w:rsid w:val="005B5684"/>
    <w:rsid w:val="0066730D"/>
    <w:rsid w:val="006A60D4"/>
    <w:rsid w:val="006B0028"/>
    <w:rsid w:val="006C15C2"/>
    <w:rsid w:val="00703D5B"/>
    <w:rsid w:val="0076753E"/>
    <w:rsid w:val="00805838"/>
    <w:rsid w:val="00813441"/>
    <w:rsid w:val="00827896"/>
    <w:rsid w:val="008B4A85"/>
    <w:rsid w:val="008D1A25"/>
    <w:rsid w:val="008E7707"/>
    <w:rsid w:val="00907BF9"/>
    <w:rsid w:val="009444B9"/>
    <w:rsid w:val="0095747E"/>
    <w:rsid w:val="00961539"/>
    <w:rsid w:val="0096538C"/>
    <w:rsid w:val="0099634C"/>
    <w:rsid w:val="009C6266"/>
    <w:rsid w:val="00AC7C1F"/>
    <w:rsid w:val="00AF798F"/>
    <w:rsid w:val="00B67DEC"/>
    <w:rsid w:val="00BE24AF"/>
    <w:rsid w:val="00BF7E9A"/>
    <w:rsid w:val="00D33F37"/>
    <w:rsid w:val="00D35DC8"/>
    <w:rsid w:val="00D625DF"/>
    <w:rsid w:val="00DF5511"/>
    <w:rsid w:val="00E1039D"/>
    <w:rsid w:val="00E1116A"/>
    <w:rsid w:val="00E86588"/>
    <w:rsid w:val="00E93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C6266"/>
  </w:style>
  <w:style w:type="paragraph" w:styleId="a5">
    <w:name w:val="footer"/>
    <w:basedOn w:val="a"/>
    <w:link w:val="a6"/>
    <w:uiPriority w:val="99"/>
    <w:unhideWhenUsed/>
    <w:rsid w:val="009C62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6266"/>
  </w:style>
  <w:style w:type="paragraph" w:styleId="a7">
    <w:name w:val="Balloon Text"/>
    <w:basedOn w:val="a"/>
    <w:link w:val="a8"/>
    <w:uiPriority w:val="99"/>
    <w:semiHidden/>
    <w:unhideWhenUsed/>
    <w:rsid w:val="003A40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A409A"/>
    <w:rPr>
      <w:rFonts w:ascii="Tahoma" w:hAnsi="Tahoma" w:cs="Tahoma"/>
      <w:sz w:val="16"/>
      <w:szCs w:val="16"/>
    </w:rPr>
  </w:style>
  <w:style w:type="paragraph" w:styleId="a9">
    <w:name w:val="List Paragraph"/>
    <w:basedOn w:val="a"/>
    <w:uiPriority w:val="34"/>
    <w:qFormat/>
    <w:rsid w:val="00E1116A"/>
    <w:pPr>
      <w:ind w:left="720"/>
      <w:contextualSpacing/>
    </w:pPr>
  </w:style>
  <w:style w:type="character" w:styleId="aa">
    <w:name w:val="Hyperlink"/>
    <w:basedOn w:val="a0"/>
    <w:uiPriority w:val="99"/>
    <w:unhideWhenUsed/>
    <w:rsid w:val="008278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C6266"/>
  </w:style>
  <w:style w:type="paragraph" w:styleId="a5">
    <w:name w:val="footer"/>
    <w:basedOn w:val="a"/>
    <w:link w:val="a6"/>
    <w:uiPriority w:val="99"/>
    <w:unhideWhenUsed/>
    <w:rsid w:val="009C62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6266"/>
  </w:style>
  <w:style w:type="paragraph" w:styleId="a7">
    <w:name w:val="Balloon Text"/>
    <w:basedOn w:val="a"/>
    <w:link w:val="a8"/>
    <w:uiPriority w:val="99"/>
    <w:semiHidden/>
    <w:unhideWhenUsed/>
    <w:rsid w:val="003A40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A409A"/>
    <w:rPr>
      <w:rFonts w:ascii="Tahoma" w:hAnsi="Tahoma" w:cs="Tahoma"/>
      <w:sz w:val="16"/>
      <w:szCs w:val="16"/>
    </w:rPr>
  </w:style>
  <w:style w:type="paragraph" w:styleId="a9">
    <w:name w:val="List Paragraph"/>
    <w:basedOn w:val="a"/>
    <w:uiPriority w:val="34"/>
    <w:qFormat/>
    <w:rsid w:val="00E1116A"/>
    <w:pPr>
      <w:ind w:left="720"/>
      <w:contextualSpacing/>
    </w:pPr>
  </w:style>
  <w:style w:type="character" w:styleId="aa">
    <w:name w:val="Hyperlink"/>
    <w:basedOn w:val="a0"/>
    <w:uiPriority w:val="99"/>
    <w:unhideWhenUsed/>
    <w:rsid w:val="00827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372142">
      <w:bodyDiv w:val="1"/>
      <w:marLeft w:val="0"/>
      <w:marRight w:val="0"/>
      <w:marTop w:val="0"/>
      <w:marBottom w:val="0"/>
      <w:divBdr>
        <w:top w:val="none" w:sz="0" w:space="0" w:color="auto"/>
        <w:left w:val="none" w:sz="0" w:space="0" w:color="auto"/>
        <w:bottom w:val="none" w:sz="0" w:space="0" w:color="auto"/>
        <w:right w:val="none" w:sz="0" w:space="0" w:color="auto"/>
      </w:divBdr>
      <w:divsChild>
        <w:div w:id="1407730130">
          <w:marLeft w:val="0"/>
          <w:marRight w:val="0"/>
          <w:marTop w:val="34"/>
          <w:marBottom w:val="34"/>
          <w:divBdr>
            <w:top w:val="none" w:sz="0" w:space="0" w:color="auto"/>
            <w:left w:val="none" w:sz="0" w:space="0" w:color="auto"/>
            <w:bottom w:val="none" w:sz="0" w:space="0" w:color="auto"/>
            <w:right w:val="none" w:sz="0" w:space="0" w:color="auto"/>
          </w:divBdr>
        </w:div>
        <w:div w:id="1047534451">
          <w:marLeft w:val="0"/>
          <w:marRight w:val="0"/>
          <w:marTop w:val="0"/>
          <w:marBottom w:val="0"/>
          <w:divBdr>
            <w:top w:val="none" w:sz="0" w:space="0" w:color="auto"/>
            <w:left w:val="none" w:sz="0" w:space="0" w:color="auto"/>
            <w:bottom w:val="none" w:sz="0" w:space="0" w:color="auto"/>
            <w:right w:val="none" w:sz="0" w:space="0" w:color="auto"/>
          </w:divBdr>
        </w:div>
      </w:divsChild>
    </w:div>
    <w:div w:id="381250777">
      <w:bodyDiv w:val="1"/>
      <w:marLeft w:val="0"/>
      <w:marRight w:val="0"/>
      <w:marTop w:val="0"/>
      <w:marBottom w:val="0"/>
      <w:divBdr>
        <w:top w:val="none" w:sz="0" w:space="0" w:color="auto"/>
        <w:left w:val="none" w:sz="0" w:space="0" w:color="auto"/>
        <w:bottom w:val="none" w:sz="0" w:space="0" w:color="auto"/>
        <w:right w:val="none" w:sz="0" w:space="0" w:color="auto"/>
      </w:divBdr>
      <w:divsChild>
        <w:div w:id="517085669">
          <w:marLeft w:val="0"/>
          <w:marRight w:val="0"/>
          <w:marTop w:val="34"/>
          <w:marBottom w:val="34"/>
          <w:divBdr>
            <w:top w:val="none" w:sz="0" w:space="0" w:color="auto"/>
            <w:left w:val="none" w:sz="0" w:space="0" w:color="auto"/>
            <w:bottom w:val="none" w:sz="0" w:space="0" w:color="auto"/>
            <w:right w:val="none" w:sz="0" w:space="0" w:color="auto"/>
          </w:divBdr>
        </w:div>
        <w:div w:id="32930862">
          <w:marLeft w:val="0"/>
          <w:marRight w:val="0"/>
          <w:marTop w:val="0"/>
          <w:marBottom w:val="0"/>
          <w:divBdr>
            <w:top w:val="none" w:sz="0" w:space="0" w:color="auto"/>
            <w:left w:val="none" w:sz="0" w:space="0" w:color="auto"/>
            <w:bottom w:val="none" w:sz="0" w:space="0" w:color="auto"/>
            <w:right w:val="none" w:sz="0" w:space="0" w:color="auto"/>
          </w:divBdr>
        </w:div>
      </w:divsChild>
    </w:div>
    <w:div w:id="430735046">
      <w:bodyDiv w:val="1"/>
      <w:marLeft w:val="0"/>
      <w:marRight w:val="0"/>
      <w:marTop w:val="0"/>
      <w:marBottom w:val="0"/>
      <w:divBdr>
        <w:top w:val="none" w:sz="0" w:space="0" w:color="auto"/>
        <w:left w:val="none" w:sz="0" w:space="0" w:color="auto"/>
        <w:bottom w:val="none" w:sz="0" w:space="0" w:color="auto"/>
        <w:right w:val="none" w:sz="0" w:space="0" w:color="auto"/>
      </w:divBdr>
      <w:divsChild>
        <w:div w:id="2121215529">
          <w:marLeft w:val="0"/>
          <w:marRight w:val="0"/>
          <w:marTop w:val="34"/>
          <w:marBottom w:val="34"/>
          <w:divBdr>
            <w:top w:val="none" w:sz="0" w:space="0" w:color="auto"/>
            <w:left w:val="none" w:sz="0" w:space="0" w:color="auto"/>
            <w:bottom w:val="none" w:sz="0" w:space="0" w:color="auto"/>
            <w:right w:val="none" w:sz="0" w:space="0" w:color="auto"/>
          </w:divBdr>
        </w:div>
        <w:div w:id="1881354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TotalTime>
  <Pages>12</Pages>
  <Words>2949</Words>
  <Characters>16814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2014-12-22T15:17:00Z</dcterms:created>
  <dcterms:modified xsi:type="dcterms:W3CDTF">2014-12-23T00:33:00Z</dcterms:modified>
</cp:coreProperties>
</file>